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16BE33" w14:textId="2E08CF42" w:rsidR="00BB4BA6" w:rsidRPr="009E073D" w:rsidRDefault="00BB4BA6" w:rsidP="00BB4BA6">
      <w:pPr>
        <w:adjustRightInd/>
        <w:rPr>
          <w:rFonts w:ascii="Times New Roman" w:hAnsi="Times New Roman"/>
          <w:color w:val="auto"/>
          <w:spacing w:val="2"/>
          <w:sz w:val="24"/>
          <w:szCs w:val="30"/>
        </w:rPr>
      </w:pPr>
      <w:bookmarkStart w:id="0" w:name="_Hlk217647745"/>
      <w:r w:rsidRPr="009E073D">
        <w:rPr>
          <w:rFonts w:ascii="Times New Roman" w:hAnsi="Times New Roman" w:hint="eastAsia"/>
          <w:color w:val="auto"/>
          <w:szCs w:val="24"/>
        </w:rPr>
        <w:t>様式第２号（その２）（第</w:t>
      </w:r>
      <w:r w:rsidR="00D545B5">
        <w:rPr>
          <w:rFonts w:ascii="Times New Roman" w:hAnsi="Times New Roman" w:hint="eastAsia"/>
          <w:color w:val="auto"/>
          <w:szCs w:val="24"/>
        </w:rPr>
        <w:t>５</w:t>
      </w:r>
      <w:r w:rsidR="001A0324" w:rsidRPr="009E073D">
        <w:rPr>
          <w:rFonts w:ascii="Times New Roman" w:hAnsi="Times New Roman" w:hint="eastAsia"/>
          <w:color w:val="auto"/>
          <w:szCs w:val="24"/>
        </w:rPr>
        <w:t>条</w:t>
      </w:r>
      <w:r w:rsidRPr="009E073D">
        <w:rPr>
          <w:rFonts w:ascii="Times New Roman" w:hAnsi="Times New Roman" w:hint="eastAsia"/>
          <w:color w:val="auto"/>
          <w:szCs w:val="24"/>
        </w:rPr>
        <w:t>関係）</w:t>
      </w:r>
    </w:p>
    <w:p w14:paraId="1CDC2B09" w14:textId="64C5BDFF" w:rsidR="00451DFD" w:rsidRPr="00510807" w:rsidRDefault="00451DFD" w:rsidP="00451DFD">
      <w:pPr>
        <w:adjustRightInd/>
        <w:jc w:val="center"/>
        <w:rPr>
          <w:rFonts w:hAnsi="Times New Roman" w:cs="Times New Roman"/>
          <w:color w:val="auto"/>
          <w:spacing w:val="2"/>
          <w:sz w:val="20"/>
          <w:szCs w:val="20"/>
        </w:rPr>
      </w:pPr>
      <w:r w:rsidRPr="00510807">
        <w:rPr>
          <w:rFonts w:ascii="Times New Roman" w:hAnsi="Times New Roman" w:hint="eastAsia"/>
          <w:color w:val="auto"/>
          <w:spacing w:val="2"/>
          <w:sz w:val="30"/>
          <w:szCs w:val="30"/>
        </w:rPr>
        <w:t>液化石油ガス設備工事明細書（個別事項）</w:t>
      </w:r>
    </w:p>
    <w:p w14:paraId="456BBC14" w14:textId="77777777" w:rsidR="00451DFD" w:rsidRPr="009E073D" w:rsidRDefault="00451DFD" w:rsidP="00451DFD">
      <w:pPr>
        <w:adjustRightInd/>
        <w:rPr>
          <w:rFonts w:asciiTheme="minorEastAsia" w:eastAsiaTheme="minorEastAsia" w:hAnsiTheme="minorEastAsia" w:cs="Times New Roman"/>
          <w:color w:val="auto"/>
          <w:spacing w:val="10"/>
          <w:sz w:val="18"/>
          <w:szCs w:val="18"/>
        </w:rPr>
      </w:pPr>
      <w:r w:rsidRPr="009E073D">
        <w:rPr>
          <w:rFonts w:asciiTheme="minorEastAsia" w:eastAsiaTheme="minorEastAsia" w:hAnsiTheme="minorEastAsia" w:cs="ＭＳ ゴシック" w:hint="eastAsia"/>
          <w:bCs/>
          <w:color w:val="auto"/>
          <w:sz w:val="18"/>
          <w:szCs w:val="18"/>
        </w:rPr>
        <w:t>（バルク貯槽：貯蔵能力５００ｋｇ超～１，０００ｋｇ未満）Ｎｏ．１</w:t>
      </w:r>
    </w:p>
    <w:tbl>
      <w:tblPr>
        <w:tblStyle w:val="ae"/>
        <w:tblW w:w="0" w:type="auto"/>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1804"/>
        <w:gridCol w:w="5203"/>
        <w:gridCol w:w="440"/>
        <w:gridCol w:w="440"/>
        <w:gridCol w:w="1173"/>
      </w:tblGrid>
      <w:tr w:rsidR="00451DFD" w:rsidRPr="00510807" w14:paraId="2CC89F92" w14:textId="77777777" w:rsidTr="00451DFD">
        <w:tc>
          <w:tcPr>
            <w:tcW w:w="1852" w:type="dxa"/>
            <w:vMerge w:val="restart"/>
            <w:tcBorders>
              <w:top w:val="single" w:sz="4" w:space="0" w:color="auto"/>
              <w:left w:val="single" w:sz="4" w:space="0" w:color="auto"/>
              <w:bottom w:val="single" w:sz="4" w:space="0" w:color="auto"/>
              <w:right w:val="single" w:sz="4" w:space="0" w:color="auto"/>
            </w:tcBorders>
            <w:vAlign w:val="center"/>
          </w:tcPr>
          <w:p w14:paraId="511B33DD" w14:textId="77777777" w:rsidR="00451DFD" w:rsidRPr="00510807" w:rsidRDefault="00451DFD" w:rsidP="00451DFD">
            <w:pPr>
              <w:adjustRightInd/>
              <w:jc w:val="center"/>
              <w:rPr>
                <w:rFonts w:asciiTheme="minorEastAsia" w:eastAsiaTheme="minorEastAsia" w:hAnsiTheme="minorEastAsia"/>
                <w:color w:val="auto"/>
                <w:sz w:val="18"/>
                <w:szCs w:val="18"/>
              </w:rPr>
            </w:pPr>
            <w:r w:rsidRPr="00510807">
              <w:rPr>
                <w:rFonts w:asciiTheme="minorEastAsia" w:eastAsiaTheme="minorEastAsia" w:hAnsiTheme="minorEastAsia" w:hint="eastAsia"/>
                <w:color w:val="auto"/>
                <w:sz w:val="18"/>
                <w:szCs w:val="18"/>
              </w:rPr>
              <w:t>項　　目</w:t>
            </w:r>
          </w:p>
        </w:tc>
        <w:tc>
          <w:tcPr>
            <w:tcW w:w="5328" w:type="dxa"/>
            <w:vMerge w:val="restart"/>
            <w:tcBorders>
              <w:top w:val="single" w:sz="4" w:space="0" w:color="auto"/>
              <w:left w:val="single" w:sz="4" w:space="0" w:color="auto"/>
              <w:bottom w:val="single" w:sz="4" w:space="0" w:color="auto"/>
              <w:right w:val="single" w:sz="4" w:space="0" w:color="auto"/>
            </w:tcBorders>
            <w:vAlign w:val="center"/>
          </w:tcPr>
          <w:p w14:paraId="1BA19501" w14:textId="77777777" w:rsidR="00451DFD" w:rsidRPr="00510807" w:rsidRDefault="00451DFD" w:rsidP="00451DFD">
            <w:pPr>
              <w:adjustRightInd/>
              <w:jc w:val="center"/>
              <w:rPr>
                <w:rFonts w:asciiTheme="minorEastAsia" w:eastAsiaTheme="minorEastAsia" w:hAnsiTheme="minorEastAsia"/>
                <w:color w:val="auto"/>
                <w:sz w:val="18"/>
                <w:szCs w:val="18"/>
              </w:rPr>
            </w:pPr>
            <w:r w:rsidRPr="00510807">
              <w:rPr>
                <w:rFonts w:asciiTheme="minorEastAsia" w:eastAsiaTheme="minorEastAsia" w:hAnsiTheme="minorEastAsia" w:hint="eastAsia"/>
                <w:color w:val="auto"/>
                <w:sz w:val="18"/>
                <w:szCs w:val="18"/>
              </w:rPr>
              <w:t>確　認　事　項</w:t>
            </w:r>
          </w:p>
        </w:tc>
        <w:tc>
          <w:tcPr>
            <w:tcW w:w="884" w:type="dxa"/>
            <w:gridSpan w:val="2"/>
            <w:tcBorders>
              <w:top w:val="single" w:sz="4" w:space="0" w:color="auto"/>
              <w:left w:val="single" w:sz="4" w:space="0" w:color="auto"/>
              <w:bottom w:val="single" w:sz="4" w:space="0" w:color="auto"/>
              <w:right w:val="single" w:sz="4" w:space="0" w:color="auto"/>
            </w:tcBorders>
            <w:vAlign w:val="center"/>
          </w:tcPr>
          <w:p w14:paraId="20DE1A89" w14:textId="77777777" w:rsidR="00451DFD" w:rsidRPr="00510807" w:rsidRDefault="00451DFD" w:rsidP="00451DFD">
            <w:pPr>
              <w:adjustRightInd/>
              <w:jc w:val="center"/>
              <w:rPr>
                <w:rFonts w:asciiTheme="minorEastAsia" w:eastAsiaTheme="minorEastAsia" w:hAnsiTheme="minorEastAsia"/>
                <w:color w:val="auto"/>
                <w:sz w:val="18"/>
                <w:szCs w:val="18"/>
              </w:rPr>
            </w:pPr>
            <w:r w:rsidRPr="00510807">
              <w:rPr>
                <w:rFonts w:asciiTheme="minorEastAsia" w:eastAsiaTheme="minorEastAsia" w:hAnsiTheme="minorEastAsia" w:hint="eastAsia"/>
                <w:color w:val="auto"/>
                <w:sz w:val="18"/>
                <w:szCs w:val="18"/>
              </w:rPr>
              <w:t>確　認</w:t>
            </w:r>
          </w:p>
        </w:tc>
        <w:tc>
          <w:tcPr>
            <w:tcW w:w="1204" w:type="dxa"/>
            <w:vMerge w:val="restart"/>
            <w:tcBorders>
              <w:top w:val="single" w:sz="4" w:space="0" w:color="auto"/>
              <w:left w:val="single" w:sz="4" w:space="0" w:color="auto"/>
              <w:bottom w:val="single" w:sz="4" w:space="0" w:color="auto"/>
              <w:right w:val="single" w:sz="4" w:space="0" w:color="auto"/>
            </w:tcBorders>
            <w:vAlign w:val="center"/>
          </w:tcPr>
          <w:p w14:paraId="03ACC514" w14:textId="77777777" w:rsidR="00451DFD" w:rsidRPr="00510807" w:rsidRDefault="00451DFD" w:rsidP="00451DFD">
            <w:pPr>
              <w:adjustRightInd/>
              <w:jc w:val="center"/>
              <w:rPr>
                <w:rFonts w:asciiTheme="minorEastAsia" w:eastAsiaTheme="minorEastAsia" w:hAnsiTheme="minorEastAsia"/>
                <w:color w:val="auto"/>
                <w:sz w:val="18"/>
                <w:szCs w:val="18"/>
              </w:rPr>
            </w:pPr>
            <w:r w:rsidRPr="00510807">
              <w:rPr>
                <w:rFonts w:asciiTheme="minorEastAsia" w:eastAsiaTheme="minorEastAsia" w:hAnsiTheme="minorEastAsia" w:hint="eastAsia"/>
                <w:color w:val="auto"/>
                <w:sz w:val="18"/>
                <w:szCs w:val="18"/>
              </w:rPr>
              <w:t>備　　考</w:t>
            </w:r>
          </w:p>
          <w:p w14:paraId="16113270" w14:textId="77777777" w:rsidR="00451DFD" w:rsidRPr="00510807" w:rsidRDefault="00451DFD" w:rsidP="00451DFD">
            <w:pPr>
              <w:adjustRightInd/>
              <w:jc w:val="center"/>
              <w:rPr>
                <w:rFonts w:asciiTheme="minorEastAsia" w:eastAsiaTheme="minorEastAsia" w:hAnsiTheme="minorEastAsia"/>
                <w:color w:val="auto"/>
                <w:sz w:val="18"/>
                <w:szCs w:val="18"/>
              </w:rPr>
            </w:pPr>
            <w:r w:rsidRPr="00510807">
              <w:rPr>
                <w:rFonts w:asciiTheme="minorEastAsia" w:eastAsiaTheme="minorEastAsia" w:hAnsiTheme="minorEastAsia" w:hint="eastAsia"/>
                <w:color w:val="auto"/>
                <w:sz w:val="18"/>
                <w:szCs w:val="18"/>
              </w:rPr>
              <w:t>添付書類</w:t>
            </w:r>
          </w:p>
        </w:tc>
      </w:tr>
      <w:tr w:rsidR="00451DFD" w:rsidRPr="00510807" w14:paraId="0F1D54E8" w14:textId="77777777" w:rsidTr="00451DFD">
        <w:tc>
          <w:tcPr>
            <w:tcW w:w="1852" w:type="dxa"/>
            <w:vMerge/>
            <w:tcBorders>
              <w:top w:val="single" w:sz="4" w:space="0" w:color="auto"/>
              <w:left w:val="single" w:sz="4" w:space="0" w:color="auto"/>
              <w:bottom w:val="single" w:sz="4" w:space="0" w:color="auto"/>
              <w:right w:val="single" w:sz="4" w:space="0" w:color="auto"/>
            </w:tcBorders>
          </w:tcPr>
          <w:p w14:paraId="279E7650" w14:textId="77777777" w:rsidR="00451DFD" w:rsidRPr="00510807" w:rsidRDefault="00451DFD" w:rsidP="00451DFD">
            <w:pPr>
              <w:adjustRightInd/>
              <w:jc w:val="left"/>
              <w:rPr>
                <w:rFonts w:asciiTheme="minorEastAsia" w:eastAsiaTheme="minorEastAsia" w:hAnsiTheme="minorEastAsia"/>
                <w:color w:val="auto"/>
                <w:sz w:val="18"/>
                <w:szCs w:val="18"/>
              </w:rPr>
            </w:pPr>
          </w:p>
        </w:tc>
        <w:tc>
          <w:tcPr>
            <w:tcW w:w="5328" w:type="dxa"/>
            <w:vMerge/>
            <w:tcBorders>
              <w:top w:val="single" w:sz="4" w:space="0" w:color="auto"/>
              <w:left w:val="single" w:sz="4" w:space="0" w:color="auto"/>
              <w:bottom w:val="single" w:sz="4" w:space="0" w:color="auto"/>
              <w:right w:val="single" w:sz="4" w:space="0" w:color="auto"/>
            </w:tcBorders>
          </w:tcPr>
          <w:p w14:paraId="052D9F7A" w14:textId="77777777" w:rsidR="00451DFD" w:rsidRPr="00510807" w:rsidRDefault="00451DFD" w:rsidP="00451DFD">
            <w:pPr>
              <w:adjustRightInd/>
              <w:jc w:val="left"/>
              <w:rPr>
                <w:rFonts w:asciiTheme="minorEastAsia" w:eastAsiaTheme="minorEastAsia" w:hAnsiTheme="minorEastAsia"/>
                <w:color w:val="auto"/>
                <w:sz w:val="18"/>
                <w:szCs w:val="18"/>
              </w:rPr>
            </w:pPr>
          </w:p>
        </w:tc>
        <w:tc>
          <w:tcPr>
            <w:tcW w:w="442" w:type="dxa"/>
            <w:tcBorders>
              <w:top w:val="single" w:sz="4" w:space="0" w:color="auto"/>
              <w:left w:val="single" w:sz="4" w:space="0" w:color="auto"/>
              <w:bottom w:val="single" w:sz="4" w:space="0" w:color="auto"/>
              <w:right w:val="single" w:sz="4" w:space="0" w:color="auto"/>
            </w:tcBorders>
            <w:vAlign w:val="center"/>
          </w:tcPr>
          <w:p w14:paraId="424BB894" w14:textId="77777777" w:rsidR="00451DFD" w:rsidRPr="00510807" w:rsidRDefault="00451DFD" w:rsidP="00451DFD">
            <w:pPr>
              <w:adjustRightInd/>
              <w:jc w:val="center"/>
              <w:rPr>
                <w:rFonts w:asciiTheme="minorEastAsia" w:eastAsiaTheme="minorEastAsia" w:hAnsiTheme="minorEastAsia"/>
                <w:color w:val="auto"/>
                <w:sz w:val="18"/>
                <w:szCs w:val="18"/>
              </w:rPr>
            </w:pPr>
            <w:r w:rsidRPr="00510807">
              <w:rPr>
                <w:rFonts w:asciiTheme="minorEastAsia" w:eastAsiaTheme="minorEastAsia" w:hAnsiTheme="minorEastAsia" w:hint="eastAsia"/>
                <w:color w:val="auto"/>
                <w:sz w:val="18"/>
                <w:szCs w:val="18"/>
              </w:rPr>
              <w:t>良</w:t>
            </w:r>
          </w:p>
        </w:tc>
        <w:tc>
          <w:tcPr>
            <w:tcW w:w="442" w:type="dxa"/>
            <w:tcBorders>
              <w:top w:val="single" w:sz="4" w:space="0" w:color="auto"/>
              <w:left w:val="single" w:sz="4" w:space="0" w:color="auto"/>
              <w:bottom w:val="single" w:sz="4" w:space="0" w:color="auto"/>
              <w:right w:val="single" w:sz="4" w:space="0" w:color="auto"/>
            </w:tcBorders>
            <w:vAlign w:val="center"/>
          </w:tcPr>
          <w:p w14:paraId="6DF4D483" w14:textId="77777777" w:rsidR="00451DFD" w:rsidRPr="00510807" w:rsidRDefault="00451DFD" w:rsidP="00451DFD">
            <w:pPr>
              <w:adjustRightInd/>
              <w:jc w:val="center"/>
              <w:rPr>
                <w:rFonts w:asciiTheme="minorEastAsia" w:eastAsiaTheme="minorEastAsia" w:hAnsiTheme="minorEastAsia"/>
                <w:color w:val="auto"/>
                <w:sz w:val="18"/>
                <w:szCs w:val="18"/>
              </w:rPr>
            </w:pPr>
            <w:r w:rsidRPr="00510807">
              <w:rPr>
                <w:rFonts w:asciiTheme="minorEastAsia" w:eastAsiaTheme="minorEastAsia" w:hAnsiTheme="minorEastAsia" w:hint="eastAsia"/>
                <w:color w:val="auto"/>
                <w:sz w:val="18"/>
                <w:szCs w:val="18"/>
              </w:rPr>
              <w:t>否</w:t>
            </w:r>
          </w:p>
        </w:tc>
        <w:tc>
          <w:tcPr>
            <w:tcW w:w="1204" w:type="dxa"/>
            <w:vMerge/>
            <w:tcBorders>
              <w:top w:val="single" w:sz="4" w:space="0" w:color="auto"/>
              <w:left w:val="single" w:sz="4" w:space="0" w:color="auto"/>
              <w:bottom w:val="single" w:sz="4" w:space="0" w:color="auto"/>
              <w:right w:val="single" w:sz="4" w:space="0" w:color="auto"/>
            </w:tcBorders>
          </w:tcPr>
          <w:p w14:paraId="6489A21E" w14:textId="77777777" w:rsidR="00451DFD" w:rsidRPr="00510807" w:rsidRDefault="00451DFD" w:rsidP="00451DFD">
            <w:pPr>
              <w:adjustRightInd/>
              <w:jc w:val="left"/>
              <w:rPr>
                <w:rFonts w:asciiTheme="minorEastAsia" w:eastAsiaTheme="minorEastAsia" w:hAnsiTheme="minorEastAsia"/>
                <w:color w:val="auto"/>
                <w:sz w:val="18"/>
                <w:szCs w:val="18"/>
              </w:rPr>
            </w:pPr>
          </w:p>
        </w:tc>
      </w:tr>
      <w:tr w:rsidR="00451DFD" w:rsidRPr="00510807" w14:paraId="175A236A" w14:textId="77777777" w:rsidTr="00451DFD">
        <w:tc>
          <w:tcPr>
            <w:tcW w:w="1852" w:type="dxa"/>
            <w:tcBorders>
              <w:top w:val="single" w:sz="4" w:space="0" w:color="auto"/>
              <w:left w:val="single" w:sz="4" w:space="0" w:color="auto"/>
              <w:bottom w:val="single" w:sz="4" w:space="0" w:color="auto"/>
              <w:right w:val="single" w:sz="4" w:space="0" w:color="auto"/>
            </w:tcBorders>
            <w:tcMar>
              <w:top w:w="85" w:type="dxa"/>
              <w:bottom w:w="85" w:type="dxa"/>
            </w:tcMar>
          </w:tcPr>
          <w:p w14:paraId="734F135B" w14:textId="77777777" w:rsidR="00451DFD" w:rsidRPr="00510807" w:rsidRDefault="00451DFD" w:rsidP="00451DFD">
            <w:pPr>
              <w:adjustRightInd/>
              <w:spacing w:line="260" w:lineRule="exact"/>
              <w:rPr>
                <w:rFonts w:asciiTheme="minorEastAsia" w:eastAsiaTheme="minorEastAsia" w:hAnsiTheme="minorEastAsia"/>
                <w:color w:val="auto"/>
                <w:sz w:val="18"/>
                <w:szCs w:val="18"/>
              </w:rPr>
            </w:pPr>
            <w:r w:rsidRPr="00510807">
              <w:rPr>
                <w:rFonts w:asciiTheme="minorEastAsia" w:eastAsiaTheme="minorEastAsia" w:hAnsiTheme="minorEastAsia" w:hint="eastAsia"/>
                <w:color w:val="auto"/>
                <w:sz w:val="18"/>
                <w:szCs w:val="18"/>
              </w:rPr>
              <w:t>バルク貯槽の設置状況</w:t>
            </w:r>
          </w:p>
        </w:tc>
        <w:tc>
          <w:tcPr>
            <w:tcW w:w="5328" w:type="dxa"/>
            <w:tcBorders>
              <w:top w:val="single" w:sz="4" w:space="0" w:color="auto"/>
              <w:left w:val="single" w:sz="4" w:space="0" w:color="auto"/>
              <w:bottom w:val="single" w:sz="4" w:space="0" w:color="auto"/>
              <w:right w:val="single" w:sz="4" w:space="0" w:color="auto"/>
            </w:tcBorders>
            <w:tcMar>
              <w:top w:w="85" w:type="dxa"/>
              <w:bottom w:w="85" w:type="dxa"/>
            </w:tcMar>
          </w:tcPr>
          <w:p w14:paraId="3BA68A69" w14:textId="77777777" w:rsidR="00451DFD" w:rsidRPr="00510807" w:rsidRDefault="00451DFD" w:rsidP="00451DFD">
            <w:pPr>
              <w:adjustRightInd/>
              <w:spacing w:line="260" w:lineRule="exact"/>
              <w:rPr>
                <w:rFonts w:asciiTheme="minorEastAsia" w:eastAsiaTheme="minorEastAsia" w:hAnsiTheme="minorEastAsia"/>
                <w:color w:val="auto"/>
                <w:spacing w:val="-8"/>
                <w:sz w:val="18"/>
                <w:szCs w:val="18"/>
              </w:rPr>
            </w:pPr>
            <w:r w:rsidRPr="00510807">
              <w:rPr>
                <w:rFonts w:asciiTheme="minorEastAsia" w:eastAsiaTheme="minorEastAsia" w:hAnsiTheme="minorEastAsia" w:hint="eastAsia"/>
                <w:color w:val="auto"/>
                <w:spacing w:val="-8"/>
                <w:sz w:val="18"/>
                <w:szCs w:val="18"/>
              </w:rPr>
              <w:t>□</w:t>
            </w:r>
            <w:r w:rsidRPr="00510807">
              <w:rPr>
                <w:rFonts w:asciiTheme="minorEastAsia" w:eastAsiaTheme="minorEastAsia" w:hAnsiTheme="minorEastAsia"/>
                <w:color w:val="auto"/>
                <w:spacing w:val="-8"/>
                <w:sz w:val="18"/>
                <w:szCs w:val="18"/>
              </w:rPr>
              <w:t>地盤面上</w:t>
            </w:r>
            <w:r w:rsidRPr="00510807">
              <w:rPr>
                <w:rFonts w:asciiTheme="minorEastAsia" w:eastAsiaTheme="minorEastAsia" w:hAnsiTheme="minorEastAsia" w:hint="eastAsia"/>
                <w:color w:val="auto"/>
                <w:spacing w:val="-8"/>
                <w:sz w:val="18"/>
                <w:szCs w:val="18"/>
              </w:rPr>
              <w:t xml:space="preserve">　</w:t>
            </w:r>
            <w:r w:rsidRPr="00510807">
              <w:rPr>
                <w:rFonts w:asciiTheme="minorEastAsia" w:eastAsiaTheme="minorEastAsia" w:hAnsiTheme="minorEastAsia"/>
                <w:color w:val="auto"/>
                <w:spacing w:val="-8"/>
                <w:sz w:val="18"/>
                <w:szCs w:val="18"/>
              </w:rPr>
              <w:t>□地盤面下</w:t>
            </w:r>
          </w:p>
        </w:tc>
        <w:tc>
          <w:tcPr>
            <w:tcW w:w="442"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14:paraId="7F18BDD3" w14:textId="77777777" w:rsidR="00451DFD" w:rsidRPr="00510807" w:rsidRDefault="00451DFD" w:rsidP="00451DFD">
            <w:pPr>
              <w:adjustRightInd/>
              <w:spacing w:line="260" w:lineRule="exact"/>
              <w:jc w:val="center"/>
              <w:rPr>
                <w:rFonts w:asciiTheme="minorEastAsia" w:eastAsiaTheme="minorEastAsia" w:hAnsiTheme="minorEastAsia"/>
                <w:color w:val="auto"/>
                <w:sz w:val="18"/>
                <w:szCs w:val="18"/>
              </w:rPr>
            </w:pPr>
          </w:p>
        </w:tc>
        <w:tc>
          <w:tcPr>
            <w:tcW w:w="442"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14:paraId="73374621" w14:textId="77777777" w:rsidR="00451DFD" w:rsidRPr="00510807" w:rsidRDefault="00451DFD" w:rsidP="00451DFD">
            <w:pPr>
              <w:adjustRightInd/>
              <w:spacing w:line="260" w:lineRule="exact"/>
              <w:jc w:val="center"/>
              <w:rPr>
                <w:rFonts w:asciiTheme="minorEastAsia" w:eastAsiaTheme="minorEastAsia" w:hAnsiTheme="minorEastAsia"/>
                <w:color w:val="auto"/>
                <w:sz w:val="18"/>
                <w:szCs w:val="18"/>
              </w:rPr>
            </w:pPr>
          </w:p>
        </w:tc>
        <w:tc>
          <w:tcPr>
            <w:tcW w:w="1204"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14:paraId="2A8A5135" w14:textId="77777777" w:rsidR="00451DFD" w:rsidRPr="00510807" w:rsidRDefault="00451DFD" w:rsidP="00451DFD">
            <w:pPr>
              <w:adjustRightInd/>
              <w:spacing w:line="260" w:lineRule="exact"/>
              <w:jc w:val="center"/>
              <w:rPr>
                <w:rFonts w:asciiTheme="minorEastAsia" w:eastAsiaTheme="minorEastAsia" w:hAnsiTheme="minorEastAsia"/>
                <w:color w:val="auto"/>
                <w:sz w:val="18"/>
                <w:szCs w:val="18"/>
              </w:rPr>
            </w:pPr>
          </w:p>
        </w:tc>
      </w:tr>
      <w:tr w:rsidR="00451DFD" w:rsidRPr="00510807" w14:paraId="569B2829" w14:textId="77777777" w:rsidTr="00451DFD">
        <w:tc>
          <w:tcPr>
            <w:tcW w:w="1852" w:type="dxa"/>
            <w:tcBorders>
              <w:top w:val="single" w:sz="4" w:space="0" w:color="auto"/>
              <w:left w:val="single" w:sz="4" w:space="0" w:color="auto"/>
              <w:bottom w:val="single" w:sz="4" w:space="0" w:color="auto"/>
              <w:right w:val="single" w:sz="4" w:space="0" w:color="auto"/>
            </w:tcBorders>
            <w:tcMar>
              <w:top w:w="85" w:type="dxa"/>
              <w:bottom w:w="85" w:type="dxa"/>
            </w:tcMar>
          </w:tcPr>
          <w:p w14:paraId="780D6615" w14:textId="77777777" w:rsidR="00451DFD" w:rsidRPr="00510807" w:rsidRDefault="00451DFD" w:rsidP="00451DFD">
            <w:pPr>
              <w:adjustRightInd/>
              <w:spacing w:line="260" w:lineRule="exact"/>
              <w:rPr>
                <w:rFonts w:asciiTheme="minorEastAsia" w:eastAsiaTheme="minorEastAsia" w:hAnsiTheme="minorEastAsia"/>
                <w:color w:val="auto"/>
                <w:sz w:val="18"/>
                <w:szCs w:val="18"/>
              </w:rPr>
            </w:pPr>
            <w:r w:rsidRPr="00510807">
              <w:rPr>
                <w:rFonts w:asciiTheme="minorEastAsia" w:eastAsiaTheme="minorEastAsia" w:hAnsiTheme="minorEastAsia" w:hint="eastAsia"/>
                <w:color w:val="auto"/>
                <w:sz w:val="18"/>
                <w:szCs w:val="18"/>
              </w:rPr>
              <w:t>使用バルク貯槽</w:t>
            </w:r>
          </w:p>
        </w:tc>
        <w:tc>
          <w:tcPr>
            <w:tcW w:w="5328" w:type="dxa"/>
            <w:tcBorders>
              <w:top w:val="single" w:sz="4" w:space="0" w:color="auto"/>
              <w:left w:val="single" w:sz="4" w:space="0" w:color="auto"/>
              <w:bottom w:val="single" w:sz="4" w:space="0" w:color="auto"/>
              <w:right w:val="single" w:sz="4" w:space="0" w:color="auto"/>
            </w:tcBorders>
            <w:tcMar>
              <w:top w:w="85" w:type="dxa"/>
              <w:bottom w:w="85" w:type="dxa"/>
            </w:tcMar>
          </w:tcPr>
          <w:p w14:paraId="351225E5" w14:textId="77777777" w:rsidR="00451DFD" w:rsidRPr="00510807" w:rsidRDefault="00451DFD" w:rsidP="00451DFD">
            <w:pPr>
              <w:adjustRightInd/>
              <w:spacing w:line="260" w:lineRule="exact"/>
              <w:rPr>
                <w:rFonts w:asciiTheme="minorEastAsia" w:eastAsiaTheme="minorEastAsia" w:hAnsiTheme="minorEastAsia"/>
                <w:color w:val="auto"/>
                <w:spacing w:val="-8"/>
                <w:sz w:val="18"/>
                <w:szCs w:val="18"/>
              </w:rPr>
            </w:pPr>
            <w:r w:rsidRPr="00510807">
              <w:rPr>
                <w:rFonts w:asciiTheme="minorEastAsia" w:eastAsiaTheme="minorEastAsia" w:hAnsiTheme="minorEastAsia" w:hint="eastAsia"/>
                <w:color w:val="auto"/>
                <w:spacing w:val="-8"/>
                <w:sz w:val="18"/>
                <w:szCs w:val="18"/>
              </w:rPr>
              <w:t>□</w:t>
            </w:r>
            <w:r w:rsidRPr="00510807">
              <w:rPr>
                <w:rFonts w:asciiTheme="minorEastAsia" w:eastAsiaTheme="minorEastAsia" w:hAnsiTheme="minorEastAsia"/>
                <w:color w:val="auto"/>
                <w:spacing w:val="-8"/>
                <w:sz w:val="18"/>
                <w:szCs w:val="18"/>
              </w:rPr>
              <w:t>特定設備検査合格証　□特定設備基準適合証</w:t>
            </w:r>
          </w:p>
        </w:tc>
        <w:tc>
          <w:tcPr>
            <w:tcW w:w="442"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14:paraId="14449C2F" w14:textId="77777777" w:rsidR="00451DFD" w:rsidRPr="00510807" w:rsidRDefault="00451DFD" w:rsidP="00451DFD">
            <w:pPr>
              <w:adjustRightInd/>
              <w:spacing w:line="260" w:lineRule="exact"/>
              <w:jc w:val="center"/>
              <w:rPr>
                <w:rFonts w:asciiTheme="minorEastAsia" w:eastAsiaTheme="minorEastAsia" w:hAnsiTheme="minorEastAsia"/>
                <w:color w:val="auto"/>
                <w:sz w:val="18"/>
                <w:szCs w:val="18"/>
              </w:rPr>
            </w:pPr>
            <w:r w:rsidRPr="00510807">
              <w:rPr>
                <w:rFonts w:asciiTheme="minorEastAsia" w:eastAsiaTheme="minorEastAsia" w:hAnsiTheme="minorEastAsia" w:hint="eastAsia"/>
                <w:color w:val="auto"/>
                <w:sz w:val="18"/>
                <w:szCs w:val="18"/>
              </w:rPr>
              <w:t>良</w:t>
            </w:r>
          </w:p>
        </w:tc>
        <w:tc>
          <w:tcPr>
            <w:tcW w:w="442"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14:paraId="27287052" w14:textId="77777777" w:rsidR="00451DFD" w:rsidRPr="00510807" w:rsidRDefault="00451DFD" w:rsidP="00451DFD">
            <w:pPr>
              <w:adjustRightInd/>
              <w:spacing w:line="260" w:lineRule="exact"/>
              <w:jc w:val="center"/>
              <w:rPr>
                <w:rFonts w:asciiTheme="minorEastAsia" w:eastAsiaTheme="minorEastAsia" w:hAnsiTheme="minorEastAsia"/>
                <w:color w:val="auto"/>
                <w:sz w:val="18"/>
                <w:szCs w:val="18"/>
              </w:rPr>
            </w:pPr>
            <w:r w:rsidRPr="00510807">
              <w:rPr>
                <w:rFonts w:asciiTheme="minorEastAsia" w:eastAsiaTheme="minorEastAsia" w:hAnsiTheme="minorEastAsia" w:hint="eastAsia"/>
                <w:color w:val="auto"/>
                <w:sz w:val="18"/>
                <w:szCs w:val="18"/>
              </w:rPr>
              <w:t>否</w:t>
            </w:r>
          </w:p>
        </w:tc>
        <w:tc>
          <w:tcPr>
            <w:tcW w:w="1204"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14:paraId="5569CAEF" w14:textId="77777777" w:rsidR="00451DFD" w:rsidRPr="00510807" w:rsidRDefault="00451DFD" w:rsidP="00451DFD">
            <w:pPr>
              <w:adjustRightInd/>
              <w:spacing w:line="260" w:lineRule="exact"/>
              <w:jc w:val="center"/>
              <w:rPr>
                <w:rFonts w:asciiTheme="minorEastAsia" w:eastAsiaTheme="minorEastAsia" w:hAnsiTheme="minorEastAsia"/>
                <w:color w:val="auto"/>
                <w:sz w:val="18"/>
                <w:szCs w:val="18"/>
              </w:rPr>
            </w:pPr>
            <w:r w:rsidRPr="00510807">
              <w:rPr>
                <w:rFonts w:asciiTheme="minorEastAsia" w:eastAsiaTheme="minorEastAsia" w:hAnsiTheme="minorEastAsia" w:hint="eastAsia"/>
                <w:color w:val="auto"/>
                <w:sz w:val="18"/>
                <w:szCs w:val="18"/>
              </w:rPr>
              <w:t>試験成績証</w:t>
            </w:r>
          </w:p>
        </w:tc>
      </w:tr>
      <w:tr w:rsidR="00451DFD" w:rsidRPr="00510807" w14:paraId="5D6DCD23" w14:textId="77777777" w:rsidTr="00451DFD">
        <w:tc>
          <w:tcPr>
            <w:tcW w:w="1852" w:type="dxa"/>
            <w:tcBorders>
              <w:top w:val="single" w:sz="4" w:space="0" w:color="auto"/>
              <w:left w:val="single" w:sz="4" w:space="0" w:color="auto"/>
              <w:bottom w:val="single" w:sz="4" w:space="0" w:color="auto"/>
              <w:right w:val="single" w:sz="4" w:space="0" w:color="auto"/>
            </w:tcBorders>
            <w:tcMar>
              <w:top w:w="85" w:type="dxa"/>
              <w:bottom w:w="85" w:type="dxa"/>
            </w:tcMar>
          </w:tcPr>
          <w:p w14:paraId="196097F8" w14:textId="77777777" w:rsidR="00451DFD" w:rsidRPr="00510807" w:rsidRDefault="00451DFD" w:rsidP="00451DFD">
            <w:pPr>
              <w:adjustRightInd/>
              <w:spacing w:line="260" w:lineRule="exact"/>
              <w:rPr>
                <w:rFonts w:asciiTheme="minorEastAsia" w:eastAsiaTheme="minorEastAsia" w:hAnsiTheme="minorEastAsia"/>
                <w:color w:val="auto"/>
                <w:sz w:val="18"/>
                <w:szCs w:val="18"/>
              </w:rPr>
            </w:pPr>
            <w:r w:rsidRPr="00510807">
              <w:rPr>
                <w:rFonts w:asciiTheme="minorEastAsia" w:eastAsiaTheme="minorEastAsia" w:hAnsiTheme="minorEastAsia" w:hint="eastAsia"/>
                <w:color w:val="auto"/>
                <w:sz w:val="18"/>
                <w:szCs w:val="18"/>
              </w:rPr>
              <w:t>保安距離</w:t>
            </w:r>
          </w:p>
          <w:p w14:paraId="29B2CE3A" w14:textId="77777777" w:rsidR="00451DFD" w:rsidRPr="00510807" w:rsidRDefault="00451DFD" w:rsidP="00451DFD">
            <w:pPr>
              <w:adjustRightInd/>
              <w:spacing w:line="260" w:lineRule="exact"/>
              <w:rPr>
                <w:rFonts w:asciiTheme="minorEastAsia" w:eastAsiaTheme="minorEastAsia" w:hAnsiTheme="minorEastAsia"/>
                <w:color w:val="auto"/>
                <w:sz w:val="18"/>
                <w:szCs w:val="18"/>
              </w:rPr>
            </w:pPr>
            <w:r w:rsidRPr="00510807">
              <w:rPr>
                <w:rFonts w:asciiTheme="minorEastAsia" w:eastAsiaTheme="minorEastAsia" w:hAnsiTheme="minorEastAsia" w:hint="eastAsia"/>
                <w:color w:val="auto"/>
                <w:sz w:val="18"/>
                <w:szCs w:val="18"/>
              </w:rPr>
              <w:t>構造壁</w:t>
            </w:r>
          </w:p>
        </w:tc>
        <w:tc>
          <w:tcPr>
            <w:tcW w:w="5328" w:type="dxa"/>
            <w:tcBorders>
              <w:top w:val="single" w:sz="4" w:space="0" w:color="auto"/>
              <w:left w:val="single" w:sz="4" w:space="0" w:color="auto"/>
              <w:bottom w:val="single" w:sz="4" w:space="0" w:color="auto"/>
              <w:right w:val="single" w:sz="4" w:space="0" w:color="auto"/>
            </w:tcBorders>
            <w:tcMar>
              <w:top w:w="85" w:type="dxa"/>
              <w:bottom w:w="85" w:type="dxa"/>
            </w:tcMar>
          </w:tcPr>
          <w:p w14:paraId="4B9E4556" w14:textId="77777777" w:rsidR="00451DFD" w:rsidRPr="00510807" w:rsidRDefault="00451DFD" w:rsidP="00451DFD">
            <w:pPr>
              <w:adjustRightInd/>
              <w:spacing w:line="260" w:lineRule="exact"/>
              <w:rPr>
                <w:rFonts w:asciiTheme="minorEastAsia" w:eastAsiaTheme="minorEastAsia" w:hAnsiTheme="minorEastAsia"/>
                <w:color w:val="auto"/>
                <w:spacing w:val="-8"/>
                <w:sz w:val="18"/>
                <w:szCs w:val="18"/>
              </w:rPr>
            </w:pPr>
            <w:r w:rsidRPr="00510807">
              <w:rPr>
                <w:rFonts w:asciiTheme="minorEastAsia" w:eastAsiaTheme="minorEastAsia" w:hAnsiTheme="minorEastAsia" w:hint="eastAsia"/>
                <w:color w:val="auto"/>
                <w:spacing w:val="-8"/>
                <w:sz w:val="18"/>
                <w:szCs w:val="18"/>
              </w:rPr>
              <w:t>□第１種保安物件：</w:t>
            </w:r>
          </w:p>
          <w:p w14:paraId="11D6CBE9" w14:textId="77777777" w:rsidR="00451DFD" w:rsidRPr="00510807" w:rsidRDefault="00451DFD" w:rsidP="00451DFD">
            <w:pPr>
              <w:adjustRightInd/>
              <w:spacing w:line="260" w:lineRule="exact"/>
              <w:rPr>
                <w:rFonts w:asciiTheme="minorEastAsia" w:eastAsiaTheme="minorEastAsia" w:hAnsiTheme="minorEastAsia"/>
                <w:color w:val="auto"/>
                <w:spacing w:val="-8"/>
                <w:sz w:val="18"/>
                <w:szCs w:val="18"/>
              </w:rPr>
            </w:pPr>
            <w:r w:rsidRPr="00510807">
              <w:rPr>
                <w:rFonts w:asciiTheme="minorEastAsia" w:eastAsiaTheme="minorEastAsia" w:hAnsiTheme="minorEastAsia"/>
                <w:color w:val="auto"/>
                <w:spacing w:val="-8"/>
                <w:sz w:val="18"/>
                <w:szCs w:val="18"/>
              </w:rPr>
              <w:t xml:space="preserve">      実際距離（    ）</w:t>
            </w:r>
            <w:r w:rsidRPr="00510807">
              <w:rPr>
                <w:rFonts w:asciiTheme="minorEastAsia" w:eastAsiaTheme="minorEastAsia" w:hAnsiTheme="minorEastAsia" w:hint="eastAsia"/>
                <w:color w:val="auto"/>
                <w:spacing w:val="-8"/>
                <w:sz w:val="18"/>
                <w:szCs w:val="18"/>
              </w:rPr>
              <w:t xml:space="preserve">ｍ　</w:t>
            </w:r>
            <w:r w:rsidRPr="00510807">
              <w:rPr>
                <w:rFonts w:asciiTheme="minorEastAsia" w:eastAsiaTheme="minorEastAsia" w:hAnsiTheme="minorEastAsia"/>
                <w:color w:val="auto"/>
                <w:spacing w:val="-8"/>
                <w:sz w:val="18"/>
                <w:szCs w:val="18"/>
              </w:rPr>
              <w:t>保安物件の名称（</w:t>
            </w:r>
            <w:r w:rsidRPr="00510807">
              <w:rPr>
                <w:rFonts w:asciiTheme="minorEastAsia" w:eastAsiaTheme="minorEastAsia" w:hAnsiTheme="minorEastAsia" w:hint="eastAsia"/>
                <w:color w:val="auto"/>
                <w:spacing w:val="-8"/>
                <w:sz w:val="18"/>
                <w:szCs w:val="18"/>
              </w:rPr>
              <w:t xml:space="preserve">　　　　　　　</w:t>
            </w:r>
            <w:r w:rsidRPr="00510807">
              <w:rPr>
                <w:rFonts w:asciiTheme="minorEastAsia" w:eastAsiaTheme="minorEastAsia" w:hAnsiTheme="minorEastAsia"/>
                <w:color w:val="auto"/>
                <w:spacing w:val="-8"/>
                <w:sz w:val="18"/>
                <w:szCs w:val="18"/>
              </w:rPr>
              <w:t>）</w:t>
            </w:r>
          </w:p>
          <w:p w14:paraId="7859710C" w14:textId="77777777" w:rsidR="00451DFD" w:rsidRPr="00510807" w:rsidRDefault="00451DFD" w:rsidP="00451DFD">
            <w:pPr>
              <w:adjustRightInd/>
              <w:spacing w:line="260" w:lineRule="exact"/>
              <w:rPr>
                <w:rFonts w:asciiTheme="minorEastAsia" w:eastAsiaTheme="minorEastAsia" w:hAnsiTheme="minorEastAsia"/>
                <w:color w:val="auto"/>
                <w:spacing w:val="-8"/>
                <w:sz w:val="18"/>
                <w:szCs w:val="18"/>
              </w:rPr>
            </w:pPr>
            <w:r w:rsidRPr="00510807">
              <w:rPr>
                <w:rFonts w:asciiTheme="minorEastAsia" w:eastAsiaTheme="minorEastAsia" w:hAnsiTheme="minorEastAsia" w:hint="eastAsia"/>
                <w:color w:val="auto"/>
                <w:spacing w:val="-8"/>
                <w:sz w:val="18"/>
                <w:szCs w:val="18"/>
              </w:rPr>
              <w:t>□第２種保安物件：</w:t>
            </w:r>
          </w:p>
          <w:p w14:paraId="1A52DD89" w14:textId="77777777" w:rsidR="00451DFD" w:rsidRPr="00510807" w:rsidRDefault="00451DFD" w:rsidP="00451DFD">
            <w:pPr>
              <w:adjustRightInd/>
              <w:spacing w:line="260" w:lineRule="exact"/>
              <w:rPr>
                <w:rFonts w:asciiTheme="minorEastAsia" w:eastAsiaTheme="minorEastAsia" w:hAnsiTheme="minorEastAsia"/>
                <w:color w:val="auto"/>
                <w:spacing w:val="-8"/>
                <w:sz w:val="18"/>
                <w:szCs w:val="18"/>
              </w:rPr>
            </w:pPr>
            <w:r w:rsidRPr="00510807">
              <w:rPr>
                <w:rFonts w:asciiTheme="minorEastAsia" w:eastAsiaTheme="minorEastAsia" w:hAnsiTheme="minorEastAsia"/>
                <w:color w:val="auto"/>
                <w:spacing w:val="-8"/>
                <w:sz w:val="18"/>
                <w:szCs w:val="18"/>
              </w:rPr>
              <w:t xml:space="preserve">      実際距離（    ）</w:t>
            </w:r>
            <w:r w:rsidRPr="00510807">
              <w:rPr>
                <w:rFonts w:asciiTheme="minorEastAsia" w:eastAsiaTheme="minorEastAsia" w:hAnsiTheme="minorEastAsia" w:hint="eastAsia"/>
                <w:color w:val="auto"/>
                <w:spacing w:val="-8"/>
                <w:sz w:val="18"/>
                <w:szCs w:val="18"/>
              </w:rPr>
              <w:t xml:space="preserve">ｍ　</w:t>
            </w:r>
            <w:r w:rsidRPr="00510807">
              <w:rPr>
                <w:rFonts w:asciiTheme="minorEastAsia" w:eastAsiaTheme="minorEastAsia" w:hAnsiTheme="minorEastAsia"/>
                <w:color w:val="auto"/>
                <w:spacing w:val="-8"/>
                <w:sz w:val="18"/>
                <w:szCs w:val="18"/>
              </w:rPr>
              <w:t>保安物件の名称（</w:t>
            </w:r>
            <w:r w:rsidRPr="00510807">
              <w:rPr>
                <w:rFonts w:asciiTheme="minorEastAsia" w:eastAsiaTheme="minorEastAsia" w:hAnsiTheme="minorEastAsia" w:hint="eastAsia"/>
                <w:color w:val="auto"/>
                <w:spacing w:val="-8"/>
                <w:sz w:val="18"/>
                <w:szCs w:val="18"/>
              </w:rPr>
              <w:t xml:space="preserve">　　　　　　　</w:t>
            </w:r>
            <w:r w:rsidRPr="00510807">
              <w:rPr>
                <w:rFonts w:asciiTheme="minorEastAsia" w:eastAsiaTheme="minorEastAsia" w:hAnsiTheme="minorEastAsia"/>
                <w:color w:val="auto"/>
                <w:spacing w:val="-8"/>
                <w:sz w:val="18"/>
                <w:szCs w:val="18"/>
              </w:rPr>
              <w:t>）</w:t>
            </w:r>
          </w:p>
          <w:p w14:paraId="78099421" w14:textId="77777777" w:rsidR="00451DFD" w:rsidRPr="00510807" w:rsidRDefault="00451DFD" w:rsidP="00451DFD">
            <w:pPr>
              <w:adjustRightInd/>
              <w:spacing w:line="260" w:lineRule="exact"/>
              <w:rPr>
                <w:rFonts w:asciiTheme="minorEastAsia" w:eastAsiaTheme="minorEastAsia" w:hAnsiTheme="minorEastAsia"/>
                <w:color w:val="auto"/>
                <w:spacing w:val="-8"/>
                <w:sz w:val="18"/>
                <w:szCs w:val="18"/>
              </w:rPr>
            </w:pPr>
            <w:r w:rsidRPr="00510807">
              <w:rPr>
                <w:rFonts w:asciiTheme="minorEastAsia" w:eastAsiaTheme="minorEastAsia" w:hAnsiTheme="minorEastAsia" w:hint="eastAsia"/>
                <w:color w:val="auto"/>
                <w:spacing w:val="-8"/>
                <w:sz w:val="18"/>
                <w:szCs w:val="18"/>
              </w:rPr>
              <w:t>構造壁の設置：□必要　□不必要</w:t>
            </w:r>
          </w:p>
        </w:tc>
        <w:tc>
          <w:tcPr>
            <w:tcW w:w="442"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14:paraId="22849B25" w14:textId="77777777" w:rsidR="00451DFD" w:rsidRPr="00510807" w:rsidRDefault="00451DFD" w:rsidP="00451DFD">
            <w:pPr>
              <w:adjustRightInd/>
              <w:spacing w:line="260" w:lineRule="exact"/>
              <w:jc w:val="center"/>
              <w:rPr>
                <w:rFonts w:asciiTheme="minorEastAsia" w:eastAsiaTheme="minorEastAsia" w:hAnsiTheme="minorEastAsia"/>
                <w:color w:val="auto"/>
                <w:sz w:val="18"/>
                <w:szCs w:val="18"/>
              </w:rPr>
            </w:pPr>
            <w:r w:rsidRPr="00510807">
              <w:rPr>
                <w:rFonts w:asciiTheme="minorEastAsia" w:eastAsiaTheme="minorEastAsia" w:hAnsiTheme="minorEastAsia" w:hint="eastAsia"/>
                <w:color w:val="auto"/>
                <w:sz w:val="18"/>
                <w:szCs w:val="18"/>
              </w:rPr>
              <w:t>良</w:t>
            </w:r>
          </w:p>
        </w:tc>
        <w:tc>
          <w:tcPr>
            <w:tcW w:w="442"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14:paraId="5440964F" w14:textId="77777777" w:rsidR="00451DFD" w:rsidRPr="00510807" w:rsidRDefault="00451DFD" w:rsidP="00451DFD">
            <w:pPr>
              <w:adjustRightInd/>
              <w:spacing w:line="260" w:lineRule="exact"/>
              <w:jc w:val="center"/>
              <w:rPr>
                <w:rFonts w:asciiTheme="minorEastAsia" w:eastAsiaTheme="minorEastAsia" w:hAnsiTheme="minorEastAsia"/>
                <w:color w:val="auto"/>
                <w:sz w:val="18"/>
                <w:szCs w:val="18"/>
              </w:rPr>
            </w:pPr>
            <w:r w:rsidRPr="00510807">
              <w:rPr>
                <w:rFonts w:asciiTheme="minorEastAsia" w:eastAsiaTheme="minorEastAsia" w:hAnsiTheme="minorEastAsia" w:hint="eastAsia"/>
                <w:color w:val="auto"/>
                <w:sz w:val="18"/>
                <w:szCs w:val="18"/>
              </w:rPr>
              <w:t>否</w:t>
            </w:r>
          </w:p>
        </w:tc>
        <w:tc>
          <w:tcPr>
            <w:tcW w:w="1204"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14:paraId="4CD3338F" w14:textId="77777777" w:rsidR="00451DFD" w:rsidRPr="00510807" w:rsidRDefault="00451DFD" w:rsidP="00451DFD">
            <w:pPr>
              <w:adjustRightInd/>
              <w:spacing w:line="260" w:lineRule="exact"/>
              <w:jc w:val="center"/>
              <w:rPr>
                <w:rFonts w:asciiTheme="minorEastAsia" w:eastAsiaTheme="minorEastAsia" w:hAnsiTheme="minorEastAsia"/>
                <w:color w:val="auto"/>
                <w:spacing w:val="-6"/>
                <w:sz w:val="18"/>
                <w:szCs w:val="18"/>
              </w:rPr>
            </w:pPr>
            <w:r w:rsidRPr="00510807">
              <w:rPr>
                <w:rFonts w:hint="eastAsia"/>
                <w:color w:val="auto"/>
                <w:spacing w:val="-6"/>
                <w:sz w:val="18"/>
                <w:szCs w:val="16"/>
              </w:rPr>
              <w:t>写真</w:t>
            </w:r>
            <w:r w:rsidRPr="00510807">
              <w:rPr>
                <w:rFonts w:cs="Times New Roman"/>
                <w:color w:val="auto"/>
                <w:spacing w:val="-6"/>
                <w:sz w:val="18"/>
                <w:szCs w:val="16"/>
              </w:rPr>
              <w:t>or</w:t>
            </w:r>
            <w:r w:rsidRPr="00510807">
              <w:rPr>
                <w:rFonts w:hint="eastAsia"/>
                <w:color w:val="auto"/>
                <w:spacing w:val="-6"/>
                <w:sz w:val="18"/>
                <w:szCs w:val="16"/>
              </w:rPr>
              <w:t>図面</w:t>
            </w:r>
          </w:p>
        </w:tc>
      </w:tr>
      <w:tr w:rsidR="00451DFD" w:rsidRPr="00510807" w14:paraId="32699DAB" w14:textId="77777777" w:rsidTr="00451DFD">
        <w:tc>
          <w:tcPr>
            <w:tcW w:w="1852" w:type="dxa"/>
            <w:tcBorders>
              <w:top w:val="single" w:sz="4" w:space="0" w:color="auto"/>
              <w:left w:val="single" w:sz="4" w:space="0" w:color="auto"/>
              <w:bottom w:val="single" w:sz="4" w:space="0" w:color="auto"/>
              <w:right w:val="single" w:sz="4" w:space="0" w:color="auto"/>
            </w:tcBorders>
            <w:tcMar>
              <w:top w:w="85" w:type="dxa"/>
              <w:bottom w:w="85" w:type="dxa"/>
            </w:tcMar>
          </w:tcPr>
          <w:p w14:paraId="5863AFE6" w14:textId="77777777" w:rsidR="00451DFD" w:rsidRPr="00510807" w:rsidRDefault="00451DFD" w:rsidP="00451DFD">
            <w:pPr>
              <w:adjustRightInd/>
              <w:spacing w:line="260" w:lineRule="exact"/>
              <w:rPr>
                <w:rFonts w:asciiTheme="minorEastAsia" w:eastAsiaTheme="minorEastAsia" w:hAnsiTheme="minorEastAsia"/>
                <w:color w:val="auto"/>
                <w:sz w:val="18"/>
                <w:szCs w:val="18"/>
              </w:rPr>
            </w:pPr>
            <w:r w:rsidRPr="00510807">
              <w:rPr>
                <w:rFonts w:asciiTheme="minorEastAsia" w:eastAsiaTheme="minorEastAsia" w:hAnsiTheme="minorEastAsia" w:hint="eastAsia"/>
                <w:color w:val="auto"/>
                <w:sz w:val="18"/>
                <w:szCs w:val="18"/>
              </w:rPr>
              <w:t>安全弁</w:t>
            </w:r>
          </w:p>
        </w:tc>
        <w:tc>
          <w:tcPr>
            <w:tcW w:w="5328" w:type="dxa"/>
            <w:tcBorders>
              <w:top w:val="single" w:sz="4" w:space="0" w:color="auto"/>
              <w:left w:val="single" w:sz="4" w:space="0" w:color="auto"/>
              <w:bottom w:val="single" w:sz="4" w:space="0" w:color="auto"/>
              <w:right w:val="single" w:sz="4" w:space="0" w:color="auto"/>
            </w:tcBorders>
            <w:tcMar>
              <w:top w:w="85" w:type="dxa"/>
              <w:bottom w:w="85" w:type="dxa"/>
            </w:tcMar>
          </w:tcPr>
          <w:p w14:paraId="035FF1E3" w14:textId="77777777" w:rsidR="00451DFD" w:rsidRPr="00510807" w:rsidRDefault="00451DFD" w:rsidP="00451DFD">
            <w:pPr>
              <w:adjustRightInd/>
              <w:spacing w:line="260" w:lineRule="exact"/>
              <w:rPr>
                <w:rFonts w:asciiTheme="minorEastAsia" w:eastAsiaTheme="minorEastAsia" w:hAnsiTheme="minorEastAsia"/>
                <w:color w:val="auto"/>
                <w:spacing w:val="-8"/>
                <w:sz w:val="18"/>
                <w:szCs w:val="18"/>
              </w:rPr>
            </w:pPr>
            <w:r w:rsidRPr="00510807">
              <w:rPr>
                <w:rFonts w:asciiTheme="minorEastAsia" w:eastAsiaTheme="minorEastAsia" w:hAnsiTheme="minorEastAsia" w:hint="eastAsia"/>
                <w:color w:val="auto"/>
                <w:spacing w:val="-8"/>
                <w:sz w:val="18"/>
                <w:szCs w:val="18"/>
              </w:rPr>
              <w:t>□元弁はみだりに操作できない構造</w:t>
            </w:r>
          </w:p>
          <w:p w14:paraId="12CF3116" w14:textId="77777777" w:rsidR="00451DFD" w:rsidRPr="00510807" w:rsidRDefault="00451DFD" w:rsidP="00451DFD">
            <w:pPr>
              <w:adjustRightInd/>
              <w:spacing w:line="260" w:lineRule="exact"/>
              <w:rPr>
                <w:rFonts w:asciiTheme="minorEastAsia" w:eastAsiaTheme="minorEastAsia" w:hAnsiTheme="minorEastAsia"/>
                <w:color w:val="auto"/>
                <w:spacing w:val="-8"/>
                <w:sz w:val="18"/>
                <w:szCs w:val="18"/>
              </w:rPr>
            </w:pPr>
            <w:r w:rsidRPr="00510807">
              <w:rPr>
                <w:rFonts w:asciiTheme="minorEastAsia" w:eastAsiaTheme="minorEastAsia" w:hAnsiTheme="minorEastAsia" w:hint="eastAsia"/>
                <w:color w:val="auto"/>
                <w:spacing w:val="-8"/>
                <w:sz w:val="18"/>
                <w:szCs w:val="18"/>
              </w:rPr>
              <w:t>□高圧ガス設備試験合格品　□大臣認定品</w:t>
            </w:r>
          </w:p>
        </w:tc>
        <w:tc>
          <w:tcPr>
            <w:tcW w:w="442"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14:paraId="319AE57F" w14:textId="77777777" w:rsidR="00451DFD" w:rsidRPr="00510807" w:rsidRDefault="00451DFD" w:rsidP="00451DFD">
            <w:pPr>
              <w:adjustRightInd/>
              <w:spacing w:line="260" w:lineRule="exact"/>
              <w:jc w:val="center"/>
              <w:rPr>
                <w:rFonts w:asciiTheme="minorEastAsia" w:eastAsiaTheme="minorEastAsia" w:hAnsiTheme="minorEastAsia"/>
                <w:color w:val="auto"/>
                <w:sz w:val="18"/>
                <w:szCs w:val="18"/>
              </w:rPr>
            </w:pPr>
            <w:r w:rsidRPr="00510807">
              <w:rPr>
                <w:rFonts w:asciiTheme="minorEastAsia" w:eastAsiaTheme="minorEastAsia" w:hAnsiTheme="minorEastAsia" w:hint="eastAsia"/>
                <w:color w:val="auto"/>
                <w:sz w:val="18"/>
                <w:szCs w:val="18"/>
              </w:rPr>
              <w:t>良</w:t>
            </w:r>
          </w:p>
        </w:tc>
        <w:tc>
          <w:tcPr>
            <w:tcW w:w="442"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14:paraId="1E62FE13" w14:textId="77777777" w:rsidR="00451DFD" w:rsidRPr="00510807" w:rsidRDefault="00451DFD" w:rsidP="00451DFD">
            <w:pPr>
              <w:adjustRightInd/>
              <w:spacing w:line="260" w:lineRule="exact"/>
              <w:jc w:val="center"/>
              <w:rPr>
                <w:rFonts w:asciiTheme="minorEastAsia" w:eastAsiaTheme="minorEastAsia" w:hAnsiTheme="minorEastAsia"/>
                <w:color w:val="auto"/>
                <w:sz w:val="18"/>
                <w:szCs w:val="18"/>
              </w:rPr>
            </w:pPr>
            <w:r w:rsidRPr="00510807">
              <w:rPr>
                <w:rFonts w:asciiTheme="minorEastAsia" w:eastAsiaTheme="minorEastAsia" w:hAnsiTheme="minorEastAsia" w:hint="eastAsia"/>
                <w:color w:val="auto"/>
                <w:sz w:val="18"/>
                <w:szCs w:val="18"/>
              </w:rPr>
              <w:t>否</w:t>
            </w:r>
          </w:p>
        </w:tc>
        <w:tc>
          <w:tcPr>
            <w:tcW w:w="1204"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14:paraId="56B9D693" w14:textId="77777777" w:rsidR="00451DFD" w:rsidRPr="00510807" w:rsidRDefault="00451DFD" w:rsidP="00451DFD">
            <w:pPr>
              <w:adjustRightInd/>
              <w:spacing w:line="260" w:lineRule="exact"/>
              <w:jc w:val="center"/>
              <w:rPr>
                <w:rFonts w:asciiTheme="minorEastAsia" w:eastAsiaTheme="minorEastAsia" w:hAnsiTheme="minorEastAsia"/>
                <w:color w:val="auto"/>
                <w:sz w:val="18"/>
                <w:szCs w:val="18"/>
              </w:rPr>
            </w:pPr>
            <w:r w:rsidRPr="00510807">
              <w:rPr>
                <w:rFonts w:asciiTheme="minorEastAsia" w:eastAsiaTheme="minorEastAsia" w:hAnsiTheme="minorEastAsia" w:hint="eastAsia"/>
                <w:color w:val="auto"/>
                <w:sz w:val="18"/>
                <w:szCs w:val="18"/>
              </w:rPr>
              <w:t>試験成績書</w:t>
            </w:r>
          </w:p>
        </w:tc>
      </w:tr>
      <w:tr w:rsidR="00451DFD" w:rsidRPr="00510807" w14:paraId="7408320E" w14:textId="77777777" w:rsidTr="00451DFD">
        <w:tc>
          <w:tcPr>
            <w:tcW w:w="1852" w:type="dxa"/>
            <w:tcBorders>
              <w:top w:val="single" w:sz="4" w:space="0" w:color="auto"/>
              <w:left w:val="single" w:sz="4" w:space="0" w:color="auto"/>
              <w:bottom w:val="single" w:sz="4" w:space="0" w:color="auto"/>
              <w:right w:val="single" w:sz="4" w:space="0" w:color="auto"/>
            </w:tcBorders>
            <w:tcMar>
              <w:top w:w="85" w:type="dxa"/>
              <w:bottom w:w="85" w:type="dxa"/>
            </w:tcMar>
          </w:tcPr>
          <w:p w14:paraId="18D281EA" w14:textId="77777777" w:rsidR="00451DFD" w:rsidRPr="00510807" w:rsidRDefault="00451DFD" w:rsidP="00451DFD">
            <w:pPr>
              <w:adjustRightInd/>
              <w:spacing w:line="260" w:lineRule="exact"/>
              <w:rPr>
                <w:rFonts w:asciiTheme="minorEastAsia" w:eastAsiaTheme="minorEastAsia" w:hAnsiTheme="minorEastAsia"/>
                <w:color w:val="auto"/>
                <w:sz w:val="18"/>
                <w:szCs w:val="18"/>
              </w:rPr>
            </w:pPr>
            <w:r w:rsidRPr="00510807">
              <w:rPr>
                <w:rFonts w:asciiTheme="minorEastAsia" w:eastAsiaTheme="minorEastAsia" w:hAnsiTheme="minorEastAsia" w:hint="eastAsia"/>
                <w:color w:val="auto"/>
                <w:sz w:val="18"/>
                <w:szCs w:val="18"/>
              </w:rPr>
              <w:t>液面計</w:t>
            </w:r>
          </w:p>
        </w:tc>
        <w:tc>
          <w:tcPr>
            <w:tcW w:w="5328" w:type="dxa"/>
            <w:tcBorders>
              <w:top w:val="single" w:sz="4" w:space="0" w:color="auto"/>
              <w:left w:val="single" w:sz="4" w:space="0" w:color="auto"/>
              <w:bottom w:val="single" w:sz="4" w:space="0" w:color="auto"/>
              <w:right w:val="single" w:sz="4" w:space="0" w:color="auto"/>
            </w:tcBorders>
            <w:tcMar>
              <w:top w:w="85" w:type="dxa"/>
              <w:bottom w:w="85" w:type="dxa"/>
            </w:tcMar>
          </w:tcPr>
          <w:p w14:paraId="5ECEAAD9" w14:textId="77777777" w:rsidR="00451DFD" w:rsidRPr="00510807" w:rsidRDefault="00451DFD" w:rsidP="00451DFD">
            <w:pPr>
              <w:adjustRightInd/>
              <w:spacing w:line="260" w:lineRule="exact"/>
              <w:rPr>
                <w:rFonts w:asciiTheme="minorEastAsia" w:eastAsiaTheme="minorEastAsia" w:hAnsiTheme="minorEastAsia"/>
                <w:color w:val="auto"/>
                <w:spacing w:val="-8"/>
                <w:sz w:val="18"/>
                <w:szCs w:val="18"/>
              </w:rPr>
            </w:pPr>
            <w:r w:rsidRPr="00510807">
              <w:rPr>
                <w:rFonts w:asciiTheme="minorEastAsia" w:eastAsiaTheme="minorEastAsia" w:hAnsiTheme="minorEastAsia" w:hint="eastAsia"/>
                <w:color w:val="auto"/>
                <w:spacing w:val="-8"/>
                <w:sz w:val="18"/>
                <w:szCs w:val="18"/>
              </w:rPr>
              <w:t>□高圧ガス設備試験合格品　□大臣認定品</w:t>
            </w:r>
          </w:p>
        </w:tc>
        <w:tc>
          <w:tcPr>
            <w:tcW w:w="442"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14:paraId="397D338E" w14:textId="77777777" w:rsidR="00451DFD" w:rsidRPr="00510807" w:rsidRDefault="00451DFD" w:rsidP="00451DFD">
            <w:pPr>
              <w:adjustRightInd/>
              <w:spacing w:line="260" w:lineRule="exact"/>
              <w:jc w:val="center"/>
              <w:rPr>
                <w:rFonts w:asciiTheme="minorEastAsia" w:eastAsiaTheme="minorEastAsia" w:hAnsiTheme="minorEastAsia"/>
                <w:color w:val="auto"/>
                <w:sz w:val="18"/>
                <w:szCs w:val="18"/>
              </w:rPr>
            </w:pPr>
            <w:r w:rsidRPr="00510807">
              <w:rPr>
                <w:rFonts w:asciiTheme="minorEastAsia" w:eastAsiaTheme="minorEastAsia" w:hAnsiTheme="minorEastAsia" w:hint="eastAsia"/>
                <w:color w:val="auto"/>
                <w:sz w:val="18"/>
                <w:szCs w:val="18"/>
              </w:rPr>
              <w:t>良</w:t>
            </w:r>
          </w:p>
        </w:tc>
        <w:tc>
          <w:tcPr>
            <w:tcW w:w="442"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14:paraId="132F9792" w14:textId="77777777" w:rsidR="00451DFD" w:rsidRPr="00510807" w:rsidRDefault="00451DFD" w:rsidP="00451DFD">
            <w:pPr>
              <w:adjustRightInd/>
              <w:spacing w:line="260" w:lineRule="exact"/>
              <w:jc w:val="center"/>
              <w:rPr>
                <w:rFonts w:asciiTheme="minorEastAsia" w:eastAsiaTheme="minorEastAsia" w:hAnsiTheme="minorEastAsia"/>
                <w:color w:val="auto"/>
                <w:sz w:val="18"/>
                <w:szCs w:val="18"/>
              </w:rPr>
            </w:pPr>
            <w:r w:rsidRPr="00510807">
              <w:rPr>
                <w:rFonts w:asciiTheme="minorEastAsia" w:eastAsiaTheme="minorEastAsia" w:hAnsiTheme="minorEastAsia" w:hint="eastAsia"/>
                <w:color w:val="auto"/>
                <w:sz w:val="18"/>
                <w:szCs w:val="18"/>
              </w:rPr>
              <w:t>否</w:t>
            </w:r>
          </w:p>
        </w:tc>
        <w:tc>
          <w:tcPr>
            <w:tcW w:w="1204"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14:paraId="23D66C5F" w14:textId="77777777" w:rsidR="00451DFD" w:rsidRPr="00510807" w:rsidRDefault="00451DFD" w:rsidP="00451DFD">
            <w:pPr>
              <w:adjustRightInd/>
              <w:spacing w:line="260" w:lineRule="exact"/>
              <w:jc w:val="center"/>
              <w:rPr>
                <w:rFonts w:asciiTheme="minorEastAsia" w:eastAsiaTheme="minorEastAsia" w:hAnsiTheme="minorEastAsia"/>
                <w:color w:val="auto"/>
                <w:sz w:val="18"/>
                <w:szCs w:val="18"/>
              </w:rPr>
            </w:pPr>
            <w:r w:rsidRPr="00510807">
              <w:rPr>
                <w:rFonts w:asciiTheme="minorEastAsia" w:eastAsiaTheme="minorEastAsia" w:hAnsiTheme="minorEastAsia" w:hint="eastAsia"/>
                <w:color w:val="auto"/>
                <w:sz w:val="18"/>
                <w:szCs w:val="18"/>
              </w:rPr>
              <w:t>試験成績書</w:t>
            </w:r>
          </w:p>
        </w:tc>
      </w:tr>
      <w:tr w:rsidR="00451DFD" w:rsidRPr="00510807" w14:paraId="164BD80A" w14:textId="77777777" w:rsidTr="00451DFD">
        <w:tc>
          <w:tcPr>
            <w:tcW w:w="1852" w:type="dxa"/>
            <w:tcBorders>
              <w:top w:val="single" w:sz="4" w:space="0" w:color="auto"/>
              <w:left w:val="single" w:sz="4" w:space="0" w:color="auto"/>
              <w:bottom w:val="single" w:sz="4" w:space="0" w:color="auto"/>
              <w:right w:val="single" w:sz="4" w:space="0" w:color="auto"/>
            </w:tcBorders>
            <w:tcMar>
              <w:top w:w="85" w:type="dxa"/>
              <w:bottom w:w="85" w:type="dxa"/>
            </w:tcMar>
          </w:tcPr>
          <w:p w14:paraId="7975301A" w14:textId="77777777" w:rsidR="00451DFD" w:rsidRPr="00510807" w:rsidRDefault="00451DFD" w:rsidP="00451DFD">
            <w:pPr>
              <w:adjustRightInd/>
              <w:spacing w:line="260" w:lineRule="exact"/>
              <w:rPr>
                <w:rFonts w:asciiTheme="minorEastAsia" w:eastAsiaTheme="minorEastAsia" w:hAnsiTheme="minorEastAsia"/>
                <w:color w:val="auto"/>
                <w:sz w:val="18"/>
                <w:szCs w:val="18"/>
              </w:rPr>
            </w:pPr>
            <w:r w:rsidRPr="00510807">
              <w:rPr>
                <w:rFonts w:asciiTheme="minorEastAsia" w:eastAsiaTheme="minorEastAsia" w:hAnsiTheme="minorEastAsia" w:hint="eastAsia"/>
                <w:color w:val="auto"/>
                <w:sz w:val="18"/>
                <w:szCs w:val="18"/>
              </w:rPr>
              <w:t>過充てん防止装置</w:t>
            </w:r>
          </w:p>
        </w:tc>
        <w:tc>
          <w:tcPr>
            <w:tcW w:w="5328" w:type="dxa"/>
            <w:tcBorders>
              <w:top w:val="single" w:sz="4" w:space="0" w:color="auto"/>
              <w:left w:val="single" w:sz="4" w:space="0" w:color="auto"/>
              <w:bottom w:val="single" w:sz="4" w:space="0" w:color="auto"/>
              <w:right w:val="single" w:sz="4" w:space="0" w:color="auto"/>
            </w:tcBorders>
            <w:tcMar>
              <w:top w:w="85" w:type="dxa"/>
              <w:bottom w:w="85" w:type="dxa"/>
            </w:tcMar>
          </w:tcPr>
          <w:p w14:paraId="1FC360BD" w14:textId="77777777" w:rsidR="00451DFD" w:rsidRPr="00510807" w:rsidRDefault="00451DFD" w:rsidP="00451DFD">
            <w:pPr>
              <w:adjustRightInd/>
              <w:spacing w:line="260" w:lineRule="exact"/>
              <w:rPr>
                <w:rFonts w:asciiTheme="minorEastAsia" w:eastAsiaTheme="minorEastAsia" w:hAnsiTheme="minorEastAsia"/>
                <w:color w:val="auto"/>
                <w:spacing w:val="-8"/>
                <w:sz w:val="18"/>
                <w:szCs w:val="18"/>
              </w:rPr>
            </w:pPr>
            <w:r w:rsidRPr="00510807">
              <w:rPr>
                <w:rFonts w:asciiTheme="minorEastAsia" w:eastAsiaTheme="minorEastAsia" w:hAnsiTheme="minorEastAsia" w:hint="eastAsia"/>
                <w:color w:val="auto"/>
                <w:spacing w:val="-8"/>
                <w:sz w:val="18"/>
                <w:szCs w:val="18"/>
              </w:rPr>
              <w:t>□高圧ガス設備試験合格品　□大臣認定品</w:t>
            </w:r>
          </w:p>
        </w:tc>
        <w:tc>
          <w:tcPr>
            <w:tcW w:w="442"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14:paraId="2562FFEA" w14:textId="77777777" w:rsidR="00451DFD" w:rsidRPr="00510807" w:rsidRDefault="00451DFD" w:rsidP="00451DFD">
            <w:pPr>
              <w:adjustRightInd/>
              <w:spacing w:line="260" w:lineRule="exact"/>
              <w:jc w:val="center"/>
              <w:rPr>
                <w:rFonts w:asciiTheme="minorEastAsia" w:eastAsiaTheme="minorEastAsia" w:hAnsiTheme="minorEastAsia"/>
                <w:color w:val="auto"/>
                <w:sz w:val="18"/>
                <w:szCs w:val="18"/>
              </w:rPr>
            </w:pPr>
            <w:r w:rsidRPr="00510807">
              <w:rPr>
                <w:rFonts w:asciiTheme="minorEastAsia" w:eastAsiaTheme="minorEastAsia" w:hAnsiTheme="minorEastAsia" w:hint="eastAsia"/>
                <w:color w:val="auto"/>
                <w:sz w:val="18"/>
                <w:szCs w:val="18"/>
              </w:rPr>
              <w:t>良</w:t>
            </w:r>
          </w:p>
        </w:tc>
        <w:tc>
          <w:tcPr>
            <w:tcW w:w="442"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14:paraId="620071E6" w14:textId="77777777" w:rsidR="00451DFD" w:rsidRPr="00510807" w:rsidRDefault="00451DFD" w:rsidP="00451DFD">
            <w:pPr>
              <w:adjustRightInd/>
              <w:spacing w:line="260" w:lineRule="exact"/>
              <w:jc w:val="center"/>
              <w:rPr>
                <w:rFonts w:asciiTheme="minorEastAsia" w:eastAsiaTheme="minorEastAsia" w:hAnsiTheme="minorEastAsia"/>
                <w:color w:val="auto"/>
                <w:sz w:val="18"/>
                <w:szCs w:val="18"/>
              </w:rPr>
            </w:pPr>
            <w:r w:rsidRPr="00510807">
              <w:rPr>
                <w:rFonts w:asciiTheme="minorEastAsia" w:eastAsiaTheme="minorEastAsia" w:hAnsiTheme="minorEastAsia" w:hint="eastAsia"/>
                <w:color w:val="auto"/>
                <w:sz w:val="18"/>
                <w:szCs w:val="18"/>
              </w:rPr>
              <w:t>否</w:t>
            </w:r>
          </w:p>
        </w:tc>
        <w:tc>
          <w:tcPr>
            <w:tcW w:w="1204"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14:paraId="461E5FBE" w14:textId="77777777" w:rsidR="00451DFD" w:rsidRPr="00510807" w:rsidRDefault="00451DFD" w:rsidP="00451DFD">
            <w:pPr>
              <w:adjustRightInd/>
              <w:spacing w:line="260" w:lineRule="exact"/>
              <w:jc w:val="center"/>
              <w:rPr>
                <w:rFonts w:asciiTheme="minorEastAsia" w:eastAsiaTheme="minorEastAsia" w:hAnsiTheme="minorEastAsia"/>
                <w:color w:val="auto"/>
                <w:sz w:val="18"/>
                <w:szCs w:val="18"/>
              </w:rPr>
            </w:pPr>
            <w:r w:rsidRPr="00510807">
              <w:rPr>
                <w:rFonts w:asciiTheme="minorEastAsia" w:eastAsiaTheme="minorEastAsia" w:hAnsiTheme="minorEastAsia" w:hint="eastAsia"/>
                <w:color w:val="auto"/>
                <w:sz w:val="18"/>
                <w:szCs w:val="18"/>
              </w:rPr>
              <w:t>試験成績書</w:t>
            </w:r>
          </w:p>
        </w:tc>
      </w:tr>
      <w:tr w:rsidR="00451DFD" w:rsidRPr="00510807" w14:paraId="76B310E9" w14:textId="77777777" w:rsidTr="00451DFD">
        <w:tc>
          <w:tcPr>
            <w:tcW w:w="1852" w:type="dxa"/>
            <w:tcBorders>
              <w:top w:val="single" w:sz="4" w:space="0" w:color="auto"/>
              <w:left w:val="single" w:sz="4" w:space="0" w:color="auto"/>
              <w:bottom w:val="single" w:sz="4" w:space="0" w:color="auto"/>
              <w:right w:val="single" w:sz="4" w:space="0" w:color="auto"/>
            </w:tcBorders>
            <w:tcMar>
              <w:top w:w="85" w:type="dxa"/>
              <w:bottom w:w="85" w:type="dxa"/>
            </w:tcMar>
          </w:tcPr>
          <w:p w14:paraId="76ABAD34" w14:textId="77777777" w:rsidR="00451DFD" w:rsidRPr="00510807" w:rsidRDefault="00451DFD" w:rsidP="00451DFD">
            <w:pPr>
              <w:adjustRightInd/>
              <w:spacing w:line="260" w:lineRule="exact"/>
              <w:rPr>
                <w:rFonts w:asciiTheme="minorEastAsia" w:eastAsiaTheme="minorEastAsia" w:hAnsiTheme="minorEastAsia"/>
                <w:color w:val="auto"/>
                <w:sz w:val="18"/>
                <w:szCs w:val="18"/>
              </w:rPr>
            </w:pPr>
            <w:r w:rsidRPr="00510807">
              <w:rPr>
                <w:rFonts w:asciiTheme="minorEastAsia" w:eastAsiaTheme="minorEastAsia" w:hAnsiTheme="minorEastAsia" w:hint="eastAsia"/>
                <w:color w:val="auto"/>
                <w:sz w:val="18"/>
                <w:szCs w:val="18"/>
              </w:rPr>
              <w:t>カップリング用液流出防止装置付き液取入弁</w:t>
            </w:r>
          </w:p>
        </w:tc>
        <w:tc>
          <w:tcPr>
            <w:tcW w:w="5328" w:type="dxa"/>
            <w:tcBorders>
              <w:top w:val="single" w:sz="4" w:space="0" w:color="auto"/>
              <w:left w:val="single" w:sz="4" w:space="0" w:color="auto"/>
              <w:bottom w:val="single" w:sz="4" w:space="0" w:color="auto"/>
              <w:right w:val="single" w:sz="4" w:space="0" w:color="auto"/>
            </w:tcBorders>
            <w:tcMar>
              <w:top w:w="85" w:type="dxa"/>
              <w:bottom w:w="85" w:type="dxa"/>
            </w:tcMar>
          </w:tcPr>
          <w:p w14:paraId="33209F39" w14:textId="77777777" w:rsidR="00451DFD" w:rsidRPr="00510807" w:rsidRDefault="00451DFD" w:rsidP="00451DFD">
            <w:pPr>
              <w:adjustRightInd/>
              <w:spacing w:line="260" w:lineRule="exact"/>
              <w:rPr>
                <w:rFonts w:asciiTheme="minorEastAsia" w:eastAsiaTheme="minorEastAsia" w:hAnsiTheme="minorEastAsia"/>
                <w:color w:val="auto"/>
                <w:spacing w:val="-8"/>
                <w:sz w:val="18"/>
                <w:szCs w:val="18"/>
              </w:rPr>
            </w:pPr>
            <w:r w:rsidRPr="00510807">
              <w:rPr>
                <w:rFonts w:asciiTheme="minorEastAsia" w:eastAsiaTheme="minorEastAsia" w:hAnsiTheme="minorEastAsia" w:hint="eastAsia"/>
                <w:color w:val="auto"/>
                <w:spacing w:val="-8"/>
                <w:sz w:val="18"/>
                <w:szCs w:val="18"/>
              </w:rPr>
              <w:t>液取入弁　　　　：□高圧ガス設備試験合格品　□大臣認定品</w:t>
            </w:r>
          </w:p>
          <w:p w14:paraId="058926F3" w14:textId="77777777" w:rsidR="00451DFD" w:rsidRPr="00510807" w:rsidRDefault="00451DFD" w:rsidP="00451DFD">
            <w:pPr>
              <w:adjustRightInd/>
              <w:spacing w:line="260" w:lineRule="exact"/>
              <w:rPr>
                <w:rFonts w:asciiTheme="minorEastAsia" w:eastAsiaTheme="minorEastAsia" w:hAnsiTheme="minorEastAsia"/>
                <w:color w:val="auto"/>
                <w:spacing w:val="-8"/>
                <w:sz w:val="18"/>
                <w:szCs w:val="18"/>
              </w:rPr>
            </w:pPr>
            <w:r w:rsidRPr="00510807">
              <w:rPr>
                <w:rFonts w:asciiTheme="minorEastAsia" w:eastAsiaTheme="minorEastAsia" w:hAnsiTheme="minorEastAsia" w:hint="eastAsia"/>
                <w:color w:val="auto"/>
                <w:spacing w:val="-8"/>
                <w:sz w:val="18"/>
                <w:szCs w:val="18"/>
              </w:rPr>
              <w:t>カップリング　　：□高圧ガス設備試験合格品　□大臣認定品</w:t>
            </w:r>
          </w:p>
        </w:tc>
        <w:tc>
          <w:tcPr>
            <w:tcW w:w="442"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14:paraId="79A7F890" w14:textId="77777777" w:rsidR="00451DFD" w:rsidRPr="00510807" w:rsidRDefault="00451DFD" w:rsidP="00451DFD">
            <w:pPr>
              <w:adjustRightInd/>
              <w:spacing w:line="260" w:lineRule="exact"/>
              <w:jc w:val="center"/>
              <w:rPr>
                <w:rFonts w:asciiTheme="minorEastAsia" w:eastAsiaTheme="minorEastAsia" w:hAnsiTheme="minorEastAsia"/>
                <w:color w:val="auto"/>
                <w:sz w:val="18"/>
                <w:szCs w:val="18"/>
              </w:rPr>
            </w:pPr>
            <w:r w:rsidRPr="00510807">
              <w:rPr>
                <w:rFonts w:asciiTheme="minorEastAsia" w:eastAsiaTheme="minorEastAsia" w:hAnsiTheme="minorEastAsia" w:hint="eastAsia"/>
                <w:color w:val="auto"/>
                <w:sz w:val="18"/>
                <w:szCs w:val="18"/>
              </w:rPr>
              <w:t>良</w:t>
            </w:r>
          </w:p>
        </w:tc>
        <w:tc>
          <w:tcPr>
            <w:tcW w:w="442"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14:paraId="3BF7A6AC" w14:textId="77777777" w:rsidR="00451DFD" w:rsidRPr="00510807" w:rsidRDefault="00451DFD" w:rsidP="00451DFD">
            <w:pPr>
              <w:adjustRightInd/>
              <w:spacing w:line="260" w:lineRule="exact"/>
              <w:jc w:val="center"/>
              <w:rPr>
                <w:rFonts w:asciiTheme="minorEastAsia" w:eastAsiaTheme="minorEastAsia" w:hAnsiTheme="minorEastAsia"/>
                <w:color w:val="auto"/>
                <w:sz w:val="18"/>
                <w:szCs w:val="18"/>
              </w:rPr>
            </w:pPr>
            <w:r w:rsidRPr="00510807">
              <w:rPr>
                <w:rFonts w:asciiTheme="minorEastAsia" w:eastAsiaTheme="minorEastAsia" w:hAnsiTheme="minorEastAsia" w:hint="eastAsia"/>
                <w:color w:val="auto"/>
                <w:sz w:val="18"/>
                <w:szCs w:val="18"/>
              </w:rPr>
              <w:t>否</w:t>
            </w:r>
          </w:p>
        </w:tc>
        <w:tc>
          <w:tcPr>
            <w:tcW w:w="1204"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14:paraId="26C1DFCA" w14:textId="77777777" w:rsidR="00451DFD" w:rsidRPr="00510807" w:rsidRDefault="00451DFD" w:rsidP="00451DFD">
            <w:pPr>
              <w:adjustRightInd/>
              <w:spacing w:line="260" w:lineRule="exact"/>
              <w:jc w:val="center"/>
              <w:rPr>
                <w:rFonts w:asciiTheme="minorEastAsia" w:eastAsiaTheme="minorEastAsia" w:hAnsiTheme="minorEastAsia"/>
                <w:color w:val="auto"/>
                <w:sz w:val="18"/>
                <w:szCs w:val="18"/>
              </w:rPr>
            </w:pPr>
            <w:r w:rsidRPr="00510807">
              <w:rPr>
                <w:rFonts w:asciiTheme="minorEastAsia" w:eastAsiaTheme="minorEastAsia" w:hAnsiTheme="minorEastAsia" w:hint="eastAsia"/>
                <w:color w:val="auto"/>
                <w:sz w:val="18"/>
                <w:szCs w:val="18"/>
              </w:rPr>
              <w:t>試験成績書</w:t>
            </w:r>
          </w:p>
        </w:tc>
      </w:tr>
      <w:tr w:rsidR="00451DFD" w:rsidRPr="00510807" w14:paraId="7AFCBF22" w14:textId="77777777" w:rsidTr="00451DFD">
        <w:tc>
          <w:tcPr>
            <w:tcW w:w="1852" w:type="dxa"/>
            <w:tcBorders>
              <w:top w:val="single" w:sz="4" w:space="0" w:color="auto"/>
              <w:left w:val="single" w:sz="4" w:space="0" w:color="auto"/>
              <w:bottom w:val="single" w:sz="4" w:space="0" w:color="auto"/>
              <w:right w:val="single" w:sz="4" w:space="0" w:color="auto"/>
            </w:tcBorders>
            <w:tcMar>
              <w:top w:w="85" w:type="dxa"/>
              <w:bottom w:w="85" w:type="dxa"/>
            </w:tcMar>
          </w:tcPr>
          <w:p w14:paraId="4E9CB441" w14:textId="77777777" w:rsidR="00451DFD" w:rsidRPr="00510807" w:rsidRDefault="00451DFD" w:rsidP="00451DFD">
            <w:pPr>
              <w:adjustRightInd/>
              <w:spacing w:line="260" w:lineRule="exact"/>
              <w:rPr>
                <w:rFonts w:asciiTheme="minorEastAsia" w:eastAsiaTheme="minorEastAsia" w:hAnsiTheme="minorEastAsia"/>
                <w:color w:val="auto"/>
                <w:sz w:val="18"/>
                <w:szCs w:val="18"/>
              </w:rPr>
            </w:pPr>
            <w:r w:rsidRPr="00510807">
              <w:rPr>
                <w:rFonts w:asciiTheme="minorEastAsia" w:eastAsiaTheme="minorEastAsia" w:hAnsiTheme="minorEastAsia" w:hint="eastAsia"/>
                <w:color w:val="auto"/>
                <w:sz w:val="18"/>
                <w:szCs w:val="18"/>
              </w:rPr>
              <w:t>ガス放出防止器等付きガス取出弁</w:t>
            </w:r>
          </w:p>
        </w:tc>
        <w:tc>
          <w:tcPr>
            <w:tcW w:w="5328" w:type="dxa"/>
            <w:tcBorders>
              <w:top w:val="single" w:sz="4" w:space="0" w:color="auto"/>
              <w:left w:val="single" w:sz="4" w:space="0" w:color="auto"/>
              <w:bottom w:val="single" w:sz="4" w:space="0" w:color="auto"/>
              <w:right w:val="single" w:sz="4" w:space="0" w:color="auto"/>
            </w:tcBorders>
            <w:tcMar>
              <w:top w:w="85" w:type="dxa"/>
              <w:bottom w:w="85" w:type="dxa"/>
            </w:tcMar>
          </w:tcPr>
          <w:p w14:paraId="6CBBF3F5" w14:textId="77777777" w:rsidR="00451DFD" w:rsidRPr="00510807" w:rsidRDefault="00451DFD" w:rsidP="00451DFD">
            <w:pPr>
              <w:adjustRightInd/>
              <w:spacing w:line="260" w:lineRule="exact"/>
              <w:rPr>
                <w:rFonts w:asciiTheme="minorEastAsia" w:eastAsiaTheme="minorEastAsia" w:hAnsiTheme="minorEastAsia"/>
                <w:color w:val="auto"/>
                <w:spacing w:val="-8"/>
                <w:sz w:val="18"/>
                <w:szCs w:val="18"/>
              </w:rPr>
            </w:pPr>
            <w:r w:rsidRPr="00510807">
              <w:rPr>
                <w:rFonts w:asciiTheme="minorEastAsia" w:eastAsiaTheme="minorEastAsia" w:hAnsiTheme="minorEastAsia" w:hint="eastAsia"/>
                <w:color w:val="auto"/>
                <w:spacing w:val="-8"/>
                <w:sz w:val="18"/>
                <w:szCs w:val="18"/>
              </w:rPr>
              <w:t>ガス取出弁　　　：□高圧ガス設備試験合格品　□大臣認定品</w:t>
            </w:r>
          </w:p>
          <w:p w14:paraId="018AEFC0" w14:textId="77777777" w:rsidR="00451DFD" w:rsidRPr="00510807" w:rsidRDefault="00451DFD" w:rsidP="00451DFD">
            <w:pPr>
              <w:adjustRightInd/>
              <w:spacing w:line="260" w:lineRule="exact"/>
              <w:rPr>
                <w:rFonts w:asciiTheme="minorEastAsia" w:eastAsiaTheme="minorEastAsia" w:hAnsiTheme="minorEastAsia"/>
                <w:color w:val="auto"/>
                <w:spacing w:val="-8"/>
                <w:sz w:val="18"/>
                <w:szCs w:val="18"/>
              </w:rPr>
            </w:pPr>
            <w:r w:rsidRPr="00510807">
              <w:rPr>
                <w:rFonts w:asciiTheme="minorEastAsia" w:eastAsiaTheme="minorEastAsia" w:hAnsiTheme="minorEastAsia" w:hint="eastAsia"/>
                <w:color w:val="auto"/>
                <w:spacing w:val="-8"/>
                <w:sz w:val="18"/>
                <w:szCs w:val="18"/>
              </w:rPr>
              <w:t>ガス放出防止器等：□調整器一体型　　　　　　□大臣認定品</w:t>
            </w:r>
          </w:p>
          <w:p w14:paraId="4A1C4209" w14:textId="77777777" w:rsidR="00451DFD" w:rsidRPr="00510807" w:rsidRDefault="00451DFD" w:rsidP="00451DFD">
            <w:pPr>
              <w:adjustRightInd/>
              <w:spacing w:line="260" w:lineRule="exact"/>
              <w:rPr>
                <w:rFonts w:asciiTheme="minorEastAsia" w:eastAsiaTheme="minorEastAsia" w:hAnsiTheme="minorEastAsia"/>
                <w:color w:val="auto"/>
                <w:spacing w:val="-8"/>
                <w:sz w:val="18"/>
                <w:szCs w:val="18"/>
              </w:rPr>
            </w:pPr>
            <w:r w:rsidRPr="00510807">
              <w:rPr>
                <w:rFonts w:asciiTheme="minorEastAsia" w:eastAsiaTheme="minorEastAsia" w:hAnsiTheme="minorEastAsia" w:hint="eastAsia"/>
                <w:color w:val="auto"/>
                <w:spacing w:val="-8"/>
                <w:sz w:val="18"/>
                <w:szCs w:val="18"/>
              </w:rPr>
              <w:t xml:space="preserve">　　　　　　　　　□高圧ガス設備試験合格品</w:t>
            </w:r>
          </w:p>
        </w:tc>
        <w:tc>
          <w:tcPr>
            <w:tcW w:w="442"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14:paraId="391E3055" w14:textId="77777777" w:rsidR="00451DFD" w:rsidRPr="00510807" w:rsidRDefault="00451DFD" w:rsidP="00451DFD">
            <w:pPr>
              <w:adjustRightInd/>
              <w:spacing w:line="260" w:lineRule="exact"/>
              <w:jc w:val="center"/>
              <w:rPr>
                <w:rFonts w:asciiTheme="minorEastAsia" w:eastAsiaTheme="minorEastAsia" w:hAnsiTheme="minorEastAsia"/>
                <w:color w:val="auto"/>
                <w:sz w:val="18"/>
                <w:szCs w:val="18"/>
              </w:rPr>
            </w:pPr>
            <w:r w:rsidRPr="00510807">
              <w:rPr>
                <w:rFonts w:asciiTheme="minorEastAsia" w:eastAsiaTheme="minorEastAsia" w:hAnsiTheme="minorEastAsia" w:hint="eastAsia"/>
                <w:color w:val="auto"/>
                <w:sz w:val="18"/>
                <w:szCs w:val="18"/>
              </w:rPr>
              <w:t>良</w:t>
            </w:r>
          </w:p>
        </w:tc>
        <w:tc>
          <w:tcPr>
            <w:tcW w:w="442"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14:paraId="563102BF" w14:textId="77777777" w:rsidR="00451DFD" w:rsidRPr="00510807" w:rsidRDefault="00451DFD" w:rsidP="00451DFD">
            <w:pPr>
              <w:adjustRightInd/>
              <w:spacing w:line="260" w:lineRule="exact"/>
              <w:jc w:val="center"/>
              <w:rPr>
                <w:rFonts w:asciiTheme="minorEastAsia" w:eastAsiaTheme="minorEastAsia" w:hAnsiTheme="minorEastAsia"/>
                <w:color w:val="auto"/>
                <w:sz w:val="18"/>
                <w:szCs w:val="18"/>
              </w:rPr>
            </w:pPr>
            <w:r w:rsidRPr="00510807">
              <w:rPr>
                <w:rFonts w:asciiTheme="minorEastAsia" w:eastAsiaTheme="minorEastAsia" w:hAnsiTheme="minorEastAsia" w:hint="eastAsia"/>
                <w:color w:val="auto"/>
                <w:sz w:val="18"/>
                <w:szCs w:val="18"/>
              </w:rPr>
              <w:t>否</w:t>
            </w:r>
          </w:p>
        </w:tc>
        <w:tc>
          <w:tcPr>
            <w:tcW w:w="1204"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14:paraId="3143395F" w14:textId="77777777" w:rsidR="00451DFD" w:rsidRPr="00510807" w:rsidRDefault="00451DFD" w:rsidP="00451DFD">
            <w:pPr>
              <w:adjustRightInd/>
              <w:spacing w:line="260" w:lineRule="exact"/>
              <w:jc w:val="center"/>
              <w:rPr>
                <w:rFonts w:asciiTheme="minorEastAsia" w:eastAsiaTheme="minorEastAsia" w:hAnsiTheme="minorEastAsia"/>
                <w:color w:val="auto"/>
                <w:sz w:val="18"/>
                <w:szCs w:val="18"/>
              </w:rPr>
            </w:pPr>
            <w:r w:rsidRPr="00510807">
              <w:rPr>
                <w:rFonts w:asciiTheme="minorEastAsia" w:eastAsiaTheme="minorEastAsia" w:hAnsiTheme="minorEastAsia" w:hint="eastAsia"/>
                <w:color w:val="auto"/>
                <w:sz w:val="18"/>
                <w:szCs w:val="18"/>
              </w:rPr>
              <w:t>試験成績書</w:t>
            </w:r>
          </w:p>
        </w:tc>
      </w:tr>
      <w:tr w:rsidR="00451DFD" w:rsidRPr="00510807" w14:paraId="1465C13B" w14:textId="77777777" w:rsidTr="00451DFD">
        <w:tc>
          <w:tcPr>
            <w:tcW w:w="1852" w:type="dxa"/>
            <w:tcBorders>
              <w:top w:val="single" w:sz="4" w:space="0" w:color="auto"/>
              <w:left w:val="single" w:sz="4" w:space="0" w:color="auto"/>
              <w:bottom w:val="single" w:sz="4" w:space="0" w:color="auto"/>
              <w:right w:val="single" w:sz="4" w:space="0" w:color="auto"/>
            </w:tcBorders>
            <w:tcMar>
              <w:top w:w="85" w:type="dxa"/>
              <w:bottom w:w="85" w:type="dxa"/>
            </w:tcMar>
          </w:tcPr>
          <w:p w14:paraId="4D3D8272" w14:textId="77777777" w:rsidR="00451DFD" w:rsidRPr="00510807" w:rsidRDefault="00451DFD" w:rsidP="00451DFD">
            <w:pPr>
              <w:adjustRightInd/>
              <w:spacing w:line="260" w:lineRule="exact"/>
              <w:rPr>
                <w:rFonts w:asciiTheme="minorEastAsia" w:eastAsiaTheme="minorEastAsia" w:hAnsiTheme="minorEastAsia"/>
                <w:color w:val="auto"/>
                <w:sz w:val="18"/>
                <w:szCs w:val="18"/>
              </w:rPr>
            </w:pPr>
            <w:r w:rsidRPr="00510807">
              <w:rPr>
                <w:rFonts w:asciiTheme="minorEastAsia" w:eastAsiaTheme="minorEastAsia" w:hAnsiTheme="minorEastAsia" w:hint="eastAsia"/>
                <w:color w:val="auto"/>
                <w:sz w:val="18"/>
                <w:szCs w:val="18"/>
              </w:rPr>
              <w:t>ガス放出防止器、緊急遮断装置付き液取出弁</w:t>
            </w:r>
          </w:p>
        </w:tc>
        <w:tc>
          <w:tcPr>
            <w:tcW w:w="5328" w:type="dxa"/>
            <w:tcBorders>
              <w:top w:val="single" w:sz="4" w:space="0" w:color="auto"/>
              <w:left w:val="single" w:sz="4" w:space="0" w:color="auto"/>
              <w:bottom w:val="single" w:sz="4" w:space="0" w:color="auto"/>
              <w:right w:val="single" w:sz="4" w:space="0" w:color="auto"/>
            </w:tcBorders>
            <w:tcMar>
              <w:top w:w="85" w:type="dxa"/>
              <w:bottom w:w="85" w:type="dxa"/>
            </w:tcMar>
          </w:tcPr>
          <w:p w14:paraId="4BC23C6F" w14:textId="77777777" w:rsidR="00451DFD" w:rsidRPr="00510807" w:rsidRDefault="00451DFD" w:rsidP="00451DFD">
            <w:pPr>
              <w:adjustRightInd/>
              <w:spacing w:line="260" w:lineRule="exact"/>
              <w:rPr>
                <w:rFonts w:asciiTheme="minorEastAsia" w:eastAsiaTheme="minorEastAsia" w:hAnsiTheme="minorEastAsia"/>
                <w:color w:val="auto"/>
                <w:spacing w:val="-8"/>
                <w:sz w:val="18"/>
                <w:szCs w:val="18"/>
              </w:rPr>
            </w:pPr>
            <w:r w:rsidRPr="00510807">
              <w:rPr>
                <w:rFonts w:asciiTheme="minorEastAsia" w:eastAsiaTheme="minorEastAsia" w:hAnsiTheme="minorEastAsia" w:hint="eastAsia"/>
                <w:color w:val="auto"/>
                <w:spacing w:val="-8"/>
                <w:sz w:val="18"/>
                <w:szCs w:val="18"/>
              </w:rPr>
              <w:t>液取出弁　　　　：□使用　□不使用（□プラグ止）</w:t>
            </w:r>
          </w:p>
          <w:p w14:paraId="7595532D" w14:textId="77777777" w:rsidR="00451DFD" w:rsidRPr="00510807" w:rsidRDefault="00451DFD" w:rsidP="00451DFD">
            <w:pPr>
              <w:adjustRightInd/>
              <w:spacing w:line="260" w:lineRule="exact"/>
              <w:ind w:firstLineChars="900" w:firstLine="1476"/>
              <w:rPr>
                <w:rFonts w:asciiTheme="minorEastAsia" w:eastAsiaTheme="minorEastAsia" w:hAnsiTheme="minorEastAsia"/>
                <w:color w:val="auto"/>
                <w:spacing w:val="-8"/>
                <w:sz w:val="18"/>
                <w:szCs w:val="18"/>
              </w:rPr>
            </w:pPr>
            <w:r w:rsidRPr="00510807">
              <w:rPr>
                <w:rFonts w:asciiTheme="minorEastAsia" w:eastAsiaTheme="minorEastAsia" w:hAnsiTheme="minorEastAsia"/>
                <w:color w:val="auto"/>
                <w:spacing w:val="-8"/>
                <w:sz w:val="18"/>
                <w:szCs w:val="18"/>
              </w:rPr>
              <w:t>□高圧ガス設備試験合格品　□大臣認定品</w:t>
            </w:r>
          </w:p>
          <w:p w14:paraId="7CA4D1EA" w14:textId="77777777" w:rsidR="00451DFD" w:rsidRPr="00510807" w:rsidRDefault="00451DFD" w:rsidP="00451DFD">
            <w:pPr>
              <w:adjustRightInd/>
              <w:spacing w:line="260" w:lineRule="exact"/>
              <w:rPr>
                <w:rFonts w:asciiTheme="minorEastAsia" w:eastAsiaTheme="minorEastAsia" w:hAnsiTheme="minorEastAsia"/>
                <w:color w:val="auto"/>
                <w:spacing w:val="-8"/>
                <w:sz w:val="18"/>
                <w:szCs w:val="18"/>
              </w:rPr>
            </w:pPr>
            <w:r w:rsidRPr="00510807">
              <w:rPr>
                <w:rFonts w:asciiTheme="minorEastAsia" w:eastAsiaTheme="minorEastAsia" w:hAnsiTheme="minorEastAsia" w:hint="eastAsia"/>
                <w:color w:val="auto"/>
                <w:spacing w:val="-8"/>
                <w:sz w:val="18"/>
                <w:szCs w:val="18"/>
              </w:rPr>
              <w:t>ガス放出防止器等：</w:t>
            </w:r>
            <w:r w:rsidRPr="00510807">
              <w:rPr>
                <w:rFonts w:asciiTheme="minorEastAsia" w:eastAsiaTheme="minorEastAsia" w:hAnsiTheme="minorEastAsia"/>
                <w:color w:val="auto"/>
                <w:spacing w:val="-8"/>
                <w:sz w:val="18"/>
                <w:szCs w:val="18"/>
              </w:rPr>
              <w:t>□高圧ガス設備試験合格品　□大臣認定品</w:t>
            </w:r>
          </w:p>
        </w:tc>
        <w:tc>
          <w:tcPr>
            <w:tcW w:w="442"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14:paraId="5A1605DA" w14:textId="77777777" w:rsidR="00451DFD" w:rsidRPr="00510807" w:rsidRDefault="00451DFD" w:rsidP="00451DFD">
            <w:pPr>
              <w:adjustRightInd/>
              <w:spacing w:line="260" w:lineRule="exact"/>
              <w:jc w:val="center"/>
              <w:rPr>
                <w:rFonts w:asciiTheme="minorEastAsia" w:eastAsiaTheme="minorEastAsia" w:hAnsiTheme="minorEastAsia"/>
                <w:color w:val="auto"/>
                <w:sz w:val="18"/>
                <w:szCs w:val="18"/>
              </w:rPr>
            </w:pPr>
            <w:r w:rsidRPr="00510807">
              <w:rPr>
                <w:rFonts w:asciiTheme="minorEastAsia" w:eastAsiaTheme="minorEastAsia" w:hAnsiTheme="minorEastAsia" w:hint="eastAsia"/>
                <w:color w:val="auto"/>
                <w:sz w:val="18"/>
                <w:szCs w:val="18"/>
              </w:rPr>
              <w:t>良</w:t>
            </w:r>
          </w:p>
        </w:tc>
        <w:tc>
          <w:tcPr>
            <w:tcW w:w="442"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14:paraId="19EB622D" w14:textId="77777777" w:rsidR="00451DFD" w:rsidRPr="00510807" w:rsidRDefault="00451DFD" w:rsidP="00451DFD">
            <w:pPr>
              <w:adjustRightInd/>
              <w:spacing w:line="260" w:lineRule="exact"/>
              <w:jc w:val="center"/>
              <w:rPr>
                <w:rFonts w:asciiTheme="minorEastAsia" w:eastAsiaTheme="minorEastAsia" w:hAnsiTheme="minorEastAsia"/>
                <w:color w:val="auto"/>
                <w:sz w:val="18"/>
                <w:szCs w:val="18"/>
              </w:rPr>
            </w:pPr>
            <w:r w:rsidRPr="00510807">
              <w:rPr>
                <w:rFonts w:asciiTheme="minorEastAsia" w:eastAsiaTheme="minorEastAsia" w:hAnsiTheme="minorEastAsia" w:hint="eastAsia"/>
                <w:color w:val="auto"/>
                <w:sz w:val="18"/>
                <w:szCs w:val="18"/>
              </w:rPr>
              <w:t>否</w:t>
            </w:r>
          </w:p>
        </w:tc>
        <w:tc>
          <w:tcPr>
            <w:tcW w:w="1204"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14:paraId="762213FD" w14:textId="77777777" w:rsidR="00451DFD" w:rsidRPr="00510807" w:rsidRDefault="00451DFD" w:rsidP="00451DFD">
            <w:pPr>
              <w:adjustRightInd/>
              <w:spacing w:line="260" w:lineRule="exact"/>
              <w:jc w:val="center"/>
              <w:rPr>
                <w:rFonts w:asciiTheme="minorEastAsia" w:eastAsiaTheme="minorEastAsia" w:hAnsiTheme="minorEastAsia"/>
                <w:color w:val="auto"/>
                <w:sz w:val="18"/>
                <w:szCs w:val="18"/>
              </w:rPr>
            </w:pPr>
            <w:r w:rsidRPr="00510807">
              <w:rPr>
                <w:rFonts w:asciiTheme="minorEastAsia" w:eastAsiaTheme="minorEastAsia" w:hAnsiTheme="minorEastAsia" w:hint="eastAsia"/>
                <w:color w:val="auto"/>
                <w:sz w:val="18"/>
                <w:szCs w:val="18"/>
              </w:rPr>
              <w:t>試験成績書</w:t>
            </w:r>
          </w:p>
        </w:tc>
      </w:tr>
      <w:tr w:rsidR="00451DFD" w:rsidRPr="00510807" w14:paraId="7EBA1F84" w14:textId="77777777" w:rsidTr="00451DFD">
        <w:tc>
          <w:tcPr>
            <w:tcW w:w="1852" w:type="dxa"/>
            <w:tcBorders>
              <w:top w:val="single" w:sz="4" w:space="0" w:color="auto"/>
              <w:left w:val="single" w:sz="4" w:space="0" w:color="auto"/>
              <w:bottom w:val="single" w:sz="4" w:space="0" w:color="auto"/>
              <w:right w:val="single" w:sz="4" w:space="0" w:color="auto"/>
            </w:tcBorders>
            <w:tcMar>
              <w:top w:w="85" w:type="dxa"/>
              <w:bottom w:w="85" w:type="dxa"/>
            </w:tcMar>
          </w:tcPr>
          <w:p w14:paraId="1EB2B2B4" w14:textId="77777777" w:rsidR="00451DFD" w:rsidRPr="00510807" w:rsidRDefault="00451DFD" w:rsidP="00451DFD">
            <w:pPr>
              <w:adjustRightInd/>
              <w:spacing w:line="260" w:lineRule="exact"/>
              <w:rPr>
                <w:rFonts w:asciiTheme="minorEastAsia" w:eastAsiaTheme="minorEastAsia" w:hAnsiTheme="minorEastAsia"/>
                <w:color w:val="auto"/>
                <w:sz w:val="18"/>
                <w:szCs w:val="18"/>
              </w:rPr>
            </w:pPr>
            <w:r w:rsidRPr="00510807">
              <w:rPr>
                <w:rFonts w:asciiTheme="minorEastAsia" w:eastAsiaTheme="minorEastAsia" w:hAnsiTheme="minorEastAsia" w:hint="eastAsia"/>
                <w:color w:val="auto"/>
                <w:sz w:val="18"/>
                <w:szCs w:val="18"/>
              </w:rPr>
              <w:t>カップリング付き均圧弁</w:t>
            </w:r>
          </w:p>
        </w:tc>
        <w:tc>
          <w:tcPr>
            <w:tcW w:w="5328" w:type="dxa"/>
            <w:tcBorders>
              <w:top w:val="single" w:sz="4" w:space="0" w:color="auto"/>
              <w:left w:val="single" w:sz="4" w:space="0" w:color="auto"/>
              <w:bottom w:val="single" w:sz="4" w:space="0" w:color="auto"/>
              <w:right w:val="single" w:sz="4" w:space="0" w:color="auto"/>
            </w:tcBorders>
            <w:tcMar>
              <w:top w:w="85" w:type="dxa"/>
              <w:bottom w:w="85" w:type="dxa"/>
            </w:tcMar>
          </w:tcPr>
          <w:p w14:paraId="487E54B1" w14:textId="77777777" w:rsidR="00451DFD" w:rsidRPr="00510807" w:rsidRDefault="00451DFD" w:rsidP="00451DFD">
            <w:pPr>
              <w:adjustRightInd/>
              <w:spacing w:line="260" w:lineRule="exact"/>
              <w:rPr>
                <w:rFonts w:asciiTheme="minorEastAsia" w:eastAsiaTheme="minorEastAsia" w:hAnsiTheme="minorEastAsia"/>
                <w:color w:val="auto"/>
                <w:spacing w:val="-8"/>
                <w:sz w:val="18"/>
                <w:szCs w:val="18"/>
              </w:rPr>
            </w:pPr>
            <w:r w:rsidRPr="00510807">
              <w:rPr>
                <w:rFonts w:asciiTheme="minorEastAsia" w:eastAsiaTheme="minorEastAsia" w:hAnsiTheme="minorEastAsia" w:hint="eastAsia"/>
                <w:color w:val="auto"/>
                <w:spacing w:val="-8"/>
                <w:sz w:val="18"/>
                <w:szCs w:val="18"/>
              </w:rPr>
              <w:t>均圧弁　　　　　：□使用　□不使用</w:t>
            </w:r>
          </w:p>
          <w:p w14:paraId="3183F812" w14:textId="77777777" w:rsidR="00451DFD" w:rsidRPr="00510807" w:rsidRDefault="00451DFD" w:rsidP="00451DFD">
            <w:pPr>
              <w:adjustRightInd/>
              <w:spacing w:line="260" w:lineRule="exact"/>
              <w:ind w:firstLineChars="900" w:firstLine="1476"/>
              <w:rPr>
                <w:rFonts w:asciiTheme="minorEastAsia" w:eastAsiaTheme="minorEastAsia" w:hAnsiTheme="minorEastAsia"/>
                <w:color w:val="auto"/>
                <w:spacing w:val="-8"/>
                <w:sz w:val="18"/>
                <w:szCs w:val="18"/>
              </w:rPr>
            </w:pPr>
            <w:r w:rsidRPr="00510807">
              <w:rPr>
                <w:rFonts w:asciiTheme="minorEastAsia" w:eastAsiaTheme="minorEastAsia" w:hAnsiTheme="minorEastAsia"/>
                <w:color w:val="auto"/>
                <w:spacing w:val="-8"/>
                <w:sz w:val="18"/>
                <w:szCs w:val="18"/>
              </w:rPr>
              <w:t>□高圧ガス設備試験合格品　□大臣認定品</w:t>
            </w:r>
          </w:p>
          <w:p w14:paraId="2ED0A85A" w14:textId="77777777" w:rsidR="00451DFD" w:rsidRPr="00510807" w:rsidRDefault="00451DFD" w:rsidP="00451DFD">
            <w:pPr>
              <w:adjustRightInd/>
              <w:spacing w:line="260" w:lineRule="exact"/>
              <w:rPr>
                <w:rFonts w:asciiTheme="minorEastAsia" w:eastAsiaTheme="minorEastAsia" w:hAnsiTheme="minorEastAsia"/>
                <w:color w:val="auto"/>
                <w:spacing w:val="-8"/>
                <w:sz w:val="18"/>
                <w:szCs w:val="18"/>
              </w:rPr>
            </w:pPr>
            <w:r w:rsidRPr="00510807">
              <w:rPr>
                <w:rFonts w:asciiTheme="minorEastAsia" w:eastAsiaTheme="minorEastAsia" w:hAnsiTheme="minorEastAsia" w:hint="eastAsia"/>
                <w:color w:val="auto"/>
                <w:spacing w:val="-8"/>
                <w:sz w:val="18"/>
                <w:szCs w:val="18"/>
              </w:rPr>
              <w:t>カップリング　　：□高圧ガス設備試験合格品　□大臣認定品</w:t>
            </w:r>
          </w:p>
        </w:tc>
        <w:tc>
          <w:tcPr>
            <w:tcW w:w="442"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14:paraId="15D7480F" w14:textId="77777777" w:rsidR="00451DFD" w:rsidRPr="00510807" w:rsidRDefault="00451DFD" w:rsidP="00451DFD">
            <w:pPr>
              <w:adjustRightInd/>
              <w:spacing w:line="260" w:lineRule="exact"/>
              <w:jc w:val="center"/>
              <w:rPr>
                <w:rFonts w:asciiTheme="minorEastAsia" w:eastAsiaTheme="minorEastAsia" w:hAnsiTheme="minorEastAsia"/>
                <w:color w:val="auto"/>
                <w:sz w:val="18"/>
                <w:szCs w:val="18"/>
              </w:rPr>
            </w:pPr>
            <w:r w:rsidRPr="00510807">
              <w:rPr>
                <w:rFonts w:asciiTheme="minorEastAsia" w:eastAsiaTheme="minorEastAsia" w:hAnsiTheme="minorEastAsia" w:hint="eastAsia"/>
                <w:color w:val="auto"/>
                <w:sz w:val="18"/>
                <w:szCs w:val="18"/>
              </w:rPr>
              <w:t>良</w:t>
            </w:r>
          </w:p>
        </w:tc>
        <w:tc>
          <w:tcPr>
            <w:tcW w:w="442"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14:paraId="7EF4263C" w14:textId="77777777" w:rsidR="00451DFD" w:rsidRPr="00510807" w:rsidRDefault="00451DFD" w:rsidP="00451DFD">
            <w:pPr>
              <w:adjustRightInd/>
              <w:spacing w:line="260" w:lineRule="exact"/>
              <w:jc w:val="center"/>
              <w:rPr>
                <w:rFonts w:asciiTheme="minorEastAsia" w:eastAsiaTheme="minorEastAsia" w:hAnsiTheme="minorEastAsia"/>
                <w:color w:val="auto"/>
                <w:sz w:val="18"/>
                <w:szCs w:val="18"/>
              </w:rPr>
            </w:pPr>
            <w:r w:rsidRPr="00510807">
              <w:rPr>
                <w:rFonts w:asciiTheme="minorEastAsia" w:eastAsiaTheme="minorEastAsia" w:hAnsiTheme="minorEastAsia" w:hint="eastAsia"/>
                <w:color w:val="auto"/>
                <w:sz w:val="18"/>
                <w:szCs w:val="18"/>
              </w:rPr>
              <w:t>否</w:t>
            </w:r>
          </w:p>
        </w:tc>
        <w:tc>
          <w:tcPr>
            <w:tcW w:w="1204"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14:paraId="776BD43D" w14:textId="77777777" w:rsidR="00451DFD" w:rsidRPr="00510807" w:rsidRDefault="00451DFD" w:rsidP="00451DFD">
            <w:pPr>
              <w:adjustRightInd/>
              <w:spacing w:line="260" w:lineRule="exact"/>
              <w:jc w:val="center"/>
              <w:rPr>
                <w:rFonts w:asciiTheme="minorEastAsia" w:eastAsiaTheme="minorEastAsia" w:hAnsiTheme="minorEastAsia"/>
                <w:color w:val="auto"/>
                <w:sz w:val="18"/>
                <w:szCs w:val="18"/>
              </w:rPr>
            </w:pPr>
            <w:r w:rsidRPr="00510807">
              <w:rPr>
                <w:rFonts w:asciiTheme="minorEastAsia" w:eastAsiaTheme="minorEastAsia" w:hAnsiTheme="minorEastAsia" w:hint="eastAsia"/>
                <w:color w:val="auto"/>
                <w:sz w:val="18"/>
                <w:szCs w:val="18"/>
              </w:rPr>
              <w:t>試験成績書</w:t>
            </w:r>
          </w:p>
        </w:tc>
      </w:tr>
      <w:tr w:rsidR="00451DFD" w:rsidRPr="00510807" w14:paraId="6F6B7E2B" w14:textId="77777777" w:rsidTr="00451DFD">
        <w:tc>
          <w:tcPr>
            <w:tcW w:w="1852" w:type="dxa"/>
            <w:tcBorders>
              <w:top w:val="single" w:sz="4" w:space="0" w:color="auto"/>
              <w:left w:val="single" w:sz="4" w:space="0" w:color="auto"/>
              <w:bottom w:val="single" w:sz="4" w:space="0" w:color="auto"/>
              <w:right w:val="single" w:sz="4" w:space="0" w:color="auto"/>
            </w:tcBorders>
            <w:tcMar>
              <w:top w:w="85" w:type="dxa"/>
              <w:bottom w:w="85" w:type="dxa"/>
            </w:tcMar>
          </w:tcPr>
          <w:p w14:paraId="455818CB" w14:textId="77777777" w:rsidR="00451DFD" w:rsidRPr="00510807" w:rsidRDefault="00451DFD" w:rsidP="00451DFD">
            <w:pPr>
              <w:adjustRightInd/>
              <w:spacing w:line="260" w:lineRule="exact"/>
              <w:rPr>
                <w:rFonts w:asciiTheme="minorEastAsia" w:eastAsiaTheme="minorEastAsia" w:hAnsiTheme="minorEastAsia"/>
                <w:color w:val="auto"/>
                <w:spacing w:val="-6"/>
                <w:sz w:val="18"/>
                <w:szCs w:val="18"/>
              </w:rPr>
            </w:pPr>
            <w:r w:rsidRPr="00510807">
              <w:rPr>
                <w:rFonts w:asciiTheme="minorEastAsia" w:eastAsiaTheme="minorEastAsia" w:hAnsiTheme="minorEastAsia" w:hint="eastAsia"/>
                <w:color w:val="auto"/>
                <w:spacing w:val="-6"/>
                <w:sz w:val="18"/>
                <w:szCs w:val="18"/>
              </w:rPr>
              <w:t>貯槽のプロテクター</w:t>
            </w:r>
          </w:p>
        </w:tc>
        <w:tc>
          <w:tcPr>
            <w:tcW w:w="5328" w:type="dxa"/>
            <w:tcBorders>
              <w:top w:val="single" w:sz="4" w:space="0" w:color="auto"/>
              <w:left w:val="single" w:sz="4" w:space="0" w:color="auto"/>
              <w:bottom w:val="single" w:sz="4" w:space="0" w:color="auto"/>
              <w:right w:val="single" w:sz="4" w:space="0" w:color="auto"/>
            </w:tcBorders>
            <w:tcMar>
              <w:top w:w="85" w:type="dxa"/>
              <w:bottom w:w="85" w:type="dxa"/>
            </w:tcMar>
          </w:tcPr>
          <w:p w14:paraId="5FBBF7BD" w14:textId="77777777" w:rsidR="00451DFD" w:rsidRPr="00510807" w:rsidRDefault="00451DFD" w:rsidP="00451DFD">
            <w:pPr>
              <w:adjustRightInd/>
              <w:spacing w:line="260" w:lineRule="exact"/>
              <w:ind w:left="164" w:hangingChars="100" w:hanging="164"/>
              <w:rPr>
                <w:rFonts w:asciiTheme="minorEastAsia" w:eastAsiaTheme="minorEastAsia" w:hAnsiTheme="minorEastAsia"/>
                <w:color w:val="auto"/>
                <w:spacing w:val="-8"/>
                <w:sz w:val="18"/>
                <w:szCs w:val="18"/>
              </w:rPr>
            </w:pPr>
            <w:r w:rsidRPr="00510807">
              <w:rPr>
                <w:rFonts w:asciiTheme="minorEastAsia" w:eastAsiaTheme="minorEastAsia" w:hAnsiTheme="minorEastAsia" w:hint="eastAsia"/>
                <w:color w:val="auto"/>
                <w:spacing w:val="-8"/>
                <w:sz w:val="18"/>
                <w:szCs w:val="18"/>
              </w:rPr>
              <w:t>□付属機器はプロテクター内に設置（液面計、過充てん防止装置は漏えいのおそれのない場合は除く）</w:t>
            </w:r>
          </w:p>
          <w:p w14:paraId="491BFF40" w14:textId="77777777" w:rsidR="00451DFD" w:rsidRPr="00510807" w:rsidRDefault="00451DFD" w:rsidP="00451DFD">
            <w:pPr>
              <w:adjustRightInd/>
              <w:spacing w:line="260" w:lineRule="exact"/>
              <w:rPr>
                <w:rFonts w:asciiTheme="minorEastAsia" w:eastAsiaTheme="minorEastAsia" w:hAnsiTheme="minorEastAsia"/>
                <w:color w:val="auto"/>
                <w:spacing w:val="-8"/>
                <w:sz w:val="18"/>
                <w:szCs w:val="18"/>
              </w:rPr>
            </w:pPr>
            <w:r w:rsidRPr="00510807">
              <w:rPr>
                <w:rFonts w:asciiTheme="minorEastAsia" w:eastAsiaTheme="minorEastAsia" w:hAnsiTheme="minorEastAsia" w:hint="eastAsia"/>
                <w:color w:val="auto"/>
                <w:spacing w:val="-8"/>
                <w:sz w:val="18"/>
                <w:szCs w:val="18"/>
              </w:rPr>
              <w:t>□プロテクターの厚さ（　　）ｍｍ</w:t>
            </w:r>
          </w:p>
        </w:tc>
        <w:tc>
          <w:tcPr>
            <w:tcW w:w="442"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14:paraId="521C222D" w14:textId="77777777" w:rsidR="00451DFD" w:rsidRPr="00510807" w:rsidRDefault="00451DFD" w:rsidP="00451DFD">
            <w:pPr>
              <w:adjustRightInd/>
              <w:spacing w:line="260" w:lineRule="exact"/>
              <w:jc w:val="center"/>
              <w:rPr>
                <w:rFonts w:asciiTheme="minorEastAsia" w:eastAsiaTheme="minorEastAsia" w:hAnsiTheme="minorEastAsia"/>
                <w:color w:val="auto"/>
                <w:sz w:val="18"/>
                <w:szCs w:val="18"/>
              </w:rPr>
            </w:pPr>
            <w:r w:rsidRPr="00510807">
              <w:rPr>
                <w:rFonts w:asciiTheme="minorEastAsia" w:eastAsiaTheme="minorEastAsia" w:hAnsiTheme="minorEastAsia" w:hint="eastAsia"/>
                <w:color w:val="auto"/>
                <w:sz w:val="18"/>
                <w:szCs w:val="18"/>
              </w:rPr>
              <w:t>良</w:t>
            </w:r>
          </w:p>
        </w:tc>
        <w:tc>
          <w:tcPr>
            <w:tcW w:w="442"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14:paraId="1C57EFB7" w14:textId="77777777" w:rsidR="00451DFD" w:rsidRPr="00510807" w:rsidRDefault="00451DFD" w:rsidP="00451DFD">
            <w:pPr>
              <w:adjustRightInd/>
              <w:spacing w:line="260" w:lineRule="exact"/>
              <w:jc w:val="center"/>
              <w:rPr>
                <w:rFonts w:asciiTheme="minorEastAsia" w:eastAsiaTheme="minorEastAsia" w:hAnsiTheme="minorEastAsia"/>
                <w:color w:val="auto"/>
                <w:sz w:val="18"/>
                <w:szCs w:val="18"/>
              </w:rPr>
            </w:pPr>
            <w:r w:rsidRPr="00510807">
              <w:rPr>
                <w:rFonts w:asciiTheme="minorEastAsia" w:eastAsiaTheme="minorEastAsia" w:hAnsiTheme="minorEastAsia" w:hint="eastAsia"/>
                <w:color w:val="auto"/>
                <w:sz w:val="18"/>
                <w:szCs w:val="18"/>
              </w:rPr>
              <w:t>否</w:t>
            </w:r>
          </w:p>
        </w:tc>
        <w:tc>
          <w:tcPr>
            <w:tcW w:w="1204"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14:paraId="74941160" w14:textId="77777777" w:rsidR="00451DFD" w:rsidRPr="00510807" w:rsidRDefault="00451DFD" w:rsidP="00451DFD">
            <w:pPr>
              <w:adjustRightInd/>
              <w:spacing w:line="260" w:lineRule="exact"/>
              <w:jc w:val="center"/>
              <w:rPr>
                <w:rFonts w:asciiTheme="minorEastAsia" w:eastAsiaTheme="minorEastAsia" w:hAnsiTheme="minorEastAsia"/>
                <w:color w:val="auto"/>
                <w:sz w:val="18"/>
                <w:szCs w:val="18"/>
              </w:rPr>
            </w:pPr>
          </w:p>
        </w:tc>
      </w:tr>
      <w:tr w:rsidR="00451DFD" w:rsidRPr="00510807" w14:paraId="21FCFD69" w14:textId="77777777" w:rsidTr="00451DFD">
        <w:tc>
          <w:tcPr>
            <w:tcW w:w="1852" w:type="dxa"/>
            <w:tcBorders>
              <w:top w:val="single" w:sz="4" w:space="0" w:color="auto"/>
              <w:left w:val="single" w:sz="4" w:space="0" w:color="auto"/>
              <w:bottom w:val="single" w:sz="4" w:space="0" w:color="auto"/>
              <w:right w:val="single" w:sz="4" w:space="0" w:color="auto"/>
            </w:tcBorders>
            <w:tcMar>
              <w:top w:w="85" w:type="dxa"/>
              <w:bottom w:w="85" w:type="dxa"/>
            </w:tcMar>
          </w:tcPr>
          <w:p w14:paraId="09D41FDA" w14:textId="77777777" w:rsidR="00451DFD" w:rsidRPr="00510807" w:rsidRDefault="00451DFD" w:rsidP="00451DFD">
            <w:pPr>
              <w:adjustRightInd/>
              <w:spacing w:line="260" w:lineRule="exact"/>
              <w:rPr>
                <w:rFonts w:asciiTheme="minorEastAsia" w:eastAsiaTheme="minorEastAsia" w:hAnsiTheme="minorEastAsia"/>
                <w:color w:val="auto"/>
                <w:sz w:val="18"/>
                <w:szCs w:val="18"/>
              </w:rPr>
            </w:pPr>
            <w:r w:rsidRPr="00510807">
              <w:rPr>
                <w:rFonts w:asciiTheme="minorEastAsia" w:eastAsiaTheme="minorEastAsia" w:hAnsiTheme="minorEastAsia" w:hint="eastAsia"/>
                <w:color w:val="auto"/>
                <w:sz w:val="18"/>
                <w:szCs w:val="18"/>
              </w:rPr>
              <w:t>表示等</w:t>
            </w:r>
          </w:p>
        </w:tc>
        <w:tc>
          <w:tcPr>
            <w:tcW w:w="5328" w:type="dxa"/>
            <w:tcBorders>
              <w:top w:val="single" w:sz="4" w:space="0" w:color="auto"/>
              <w:left w:val="single" w:sz="4" w:space="0" w:color="auto"/>
              <w:bottom w:val="single" w:sz="4" w:space="0" w:color="auto"/>
              <w:right w:val="single" w:sz="4" w:space="0" w:color="auto"/>
            </w:tcBorders>
            <w:tcMar>
              <w:top w:w="85" w:type="dxa"/>
              <w:bottom w:w="85" w:type="dxa"/>
            </w:tcMar>
          </w:tcPr>
          <w:p w14:paraId="29D694C9" w14:textId="77777777" w:rsidR="00451DFD" w:rsidRPr="00510807" w:rsidRDefault="00451DFD" w:rsidP="00451DFD">
            <w:pPr>
              <w:adjustRightInd/>
              <w:spacing w:line="260" w:lineRule="exact"/>
              <w:rPr>
                <w:rFonts w:asciiTheme="minorEastAsia" w:eastAsiaTheme="minorEastAsia" w:hAnsiTheme="minorEastAsia"/>
                <w:color w:val="auto"/>
                <w:spacing w:val="-8"/>
                <w:sz w:val="18"/>
                <w:szCs w:val="18"/>
              </w:rPr>
            </w:pPr>
            <w:r w:rsidRPr="00510807">
              <w:rPr>
                <w:rFonts w:asciiTheme="minorEastAsia" w:eastAsiaTheme="minorEastAsia" w:hAnsiTheme="minorEastAsia" w:hint="eastAsia"/>
                <w:color w:val="auto"/>
                <w:spacing w:val="-8"/>
                <w:sz w:val="18"/>
                <w:szCs w:val="18"/>
              </w:rPr>
              <w:t>□液化石油ガス又はＬＰガス及び火気厳禁（朱書）</w:t>
            </w:r>
          </w:p>
          <w:p w14:paraId="2816AB67" w14:textId="77777777" w:rsidR="00451DFD" w:rsidRPr="00510807" w:rsidRDefault="00451DFD" w:rsidP="00451DFD">
            <w:pPr>
              <w:adjustRightInd/>
              <w:spacing w:line="260" w:lineRule="exact"/>
              <w:rPr>
                <w:rFonts w:asciiTheme="minorEastAsia" w:eastAsiaTheme="minorEastAsia" w:hAnsiTheme="minorEastAsia"/>
                <w:color w:val="auto"/>
                <w:spacing w:val="-8"/>
                <w:sz w:val="18"/>
                <w:szCs w:val="18"/>
              </w:rPr>
            </w:pPr>
            <w:r w:rsidRPr="00510807">
              <w:rPr>
                <w:rFonts w:asciiTheme="minorEastAsia" w:eastAsiaTheme="minorEastAsia" w:hAnsiTheme="minorEastAsia" w:hint="eastAsia"/>
                <w:color w:val="auto"/>
                <w:spacing w:val="-8"/>
                <w:sz w:val="18"/>
                <w:szCs w:val="18"/>
              </w:rPr>
              <w:t>□緊急時連絡先</w:t>
            </w:r>
          </w:p>
        </w:tc>
        <w:tc>
          <w:tcPr>
            <w:tcW w:w="442"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14:paraId="08BA53BB" w14:textId="77777777" w:rsidR="00451DFD" w:rsidRPr="00510807" w:rsidRDefault="00451DFD" w:rsidP="00451DFD">
            <w:pPr>
              <w:adjustRightInd/>
              <w:spacing w:line="260" w:lineRule="exact"/>
              <w:jc w:val="center"/>
              <w:rPr>
                <w:rFonts w:asciiTheme="minorEastAsia" w:eastAsiaTheme="minorEastAsia" w:hAnsiTheme="minorEastAsia"/>
                <w:color w:val="auto"/>
                <w:sz w:val="18"/>
                <w:szCs w:val="18"/>
              </w:rPr>
            </w:pPr>
            <w:r w:rsidRPr="00510807">
              <w:rPr>
                <w:rFonts w:asciiTheme="minorEastAsia" w:eastAsiaTheme="minorEastAsia" w:hAnsiTheme="minorEastAsia" w:hint="eastAsia"/>
                <w:color w:val="auto"/>
                <w:sz w:val="18"/>
                <w:szCs w:val="18"/>
              </w:rPr>
              <w:t>良</w:t>
            </w:r>
          </w:p>
        </w:tc>
        <w:tc>
          <w:tcPr>
            <w:tcW w:w="442"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14:paraId="6F2AE115" w14:textId="77777777" w:rsidR="00451DFD" w:rsidRPr="00510807" w:rsidRDefault="00451DFD" w:rsidP="00451DFD">
            <w:pPr>
              <w:adjustRightInd/>
              <w:spacing w:line="260" w:lineRule="exact"/>
              <w:jc w:val="center"/>
              <w:rPr>
                <w:rFonts w:asciiTheme="minorEastAsia" w:eastAsiaTheme="minorEastAsia" w:hAnsiTheme="minorEastAsia"/>
                <w:color w:val="auto"/>
                <w:sz w:val="18"/>
                <w:szCs w:val="18"/>
              </w:rPr>
            </w:pPr>
            <w:r w:rsidRPr="00510807">
              <w:rPr>
                <w:rFonts w:asciiTheme="minorEastAsia" w:eastAsiaTheme="minorEastAsia" w:hAnsiTheme="minorEastAsia" w:hint="eastAsia"/>
                <w:color w:val="auto"/>
                <w:sz w:val="18"/>
                <w:szCs w:val="18"/>
              </w:rPr>
              <w:t>否</w:t>
            </w:r>
          </w:p>
        </w:tc>
        <w:tc>
          <w:tcPr>
            <w:tcW w:w="1204"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14:paraId="5B09CCA7" w14:textId="77777777" w:rsidR="00451DFD" w:rsidRPr="00510807" w:rsidRDefault="00451DFD" w:rsidP="00451DFD">
            <w:pPr>
              <w:adjustRightInd/>
              <w:spacing w:line="260" w:lineRule="exact"/>
              <w:jc w:val="center"/>
              <w:rPr>
                <w:rFonts w:asciiTheme="minorEastAsia" w:eastAsiaTheme="minorEastAsia" w:hAnsiTheme="minorEastAsia"/>
                <w:color w:val="auto"/>
                <w:sz w:val="18"/>
                <w:szCs w:val="18"/>
              </w:rPr>
            </w:pPr>
          </w:p>
        </w:tc>
      </w:tr>
      <w:tr w:rsidR="00451DFD" w:rsidRPr="00510807" w14:paraId="7F499C23" w14:textId="77777777" w:rsidTr="00451DFD">
        <w:tc>
          <w:tcPr>
            <w:tcW w:w="1852" w:type="dxa"/>
            <w:tcBorders>
              <w:top w:val="single" w:sz="4" w:space="0" w:color="auto"/>
              <w:left w:val="single" w:sz="4" w:space="0" w:color="auto"/>
              <w:bottom w:val="single" w:sz="4" w:space="0" w:color="auto"/>
              <w:right w:val="single" w:sz="4" w:space="0" w:color="auto"/>
            </w:tcBorders>
            <w:tcMar>
              <w:top w:w="85" w:type="dxa"/>
              <w:bottom w:w="85" w:type="dxa"/>
            </w:tcMar>
          </w:tcPr>
          <w:p w14:paraId="0192575A" w14:textId="77777777" w:rsidR="00451DFD" w:rsidRPr="00510807" w:rsidRDefault="00451DFD" w:rsidP="00451DFD">
            <w:pPr>
              <w:adjustRightInd/>
              <w:spacing w:line="260" w:lineRule="exact"/>
              <w:rPr>
                <w:rFonts w:asciiTheme="minorEastAsia" w:eastAsiaTheme="minorEastAsia" w:hAnsiTheme="minorEastAsia"/>
                <w:color w:val="auto"/>
                <w:sz w:val="18"/>
                <w:szCs w:val="18"/>
              </w:rPr>
            </w:pPr>
            <w:r w:rsidRPr="00510807">
              <w:rPr>
                <w:rFonts w:asciiTheme="minorEastAsia" w:eastAsiaTheme="minorEastAsia" w:hAnsiTheme="minorEastAsia" w:hint="eastAsia"/>
                <w:color w:val="auto"/>
                <w:sz w:val="18"/>
                <w:szCs w:val="18"/>
              </w:rPr>
              <w:t>貯槽の支柱及びサドル</w:t>
            </w:r>
          </w:p>
        </w:tc>
        <w:tc>
          <w:tcPr>
            <w:tcW w:w="5328" w:type="dxa"/>
            <w:tcBorders>
              <w:top w:val="single" w:sz="4" w:space="0" w:color="auto"/>
              <w:left w:val="single" w:sz="4" w:space="0" w:color="auto"/>
              <w:bottom w:val="single" w:sz="4" w:space="0" w:color="auto"/>
              <w:right w:val="single" w:sz="4" w:space="0" w:color="auto"/>
            </w:tcBorders>
            <w:tcMar>
              <w:top w:w="85" w:type="dxa"/>
              <w:bottom w:w="85" w:type="dxa"/>
            </w:tcMar>
          </w:tcPr>
          <w:p w14:paraId="662DBFA1" w14:textId="77777777" w:rsidR="00451DFD" w:rsidRPr="00510807" w:rsidRDefault="00451DFD" w:rsidP="00451DFD">
            <w:pPr>
              <w:adjustRightInd/>
              <w:spacing w:line="260" w:lineRule="exact"/>
              <w:rPr>
                <w:rFonts w:asciiTheme="minorEastAsia" w:eastAsiaTheme="minorEastAsia" w:hAnsiTheme="minorEastAsia"/>
                <w:color w:val="auto"/>
                <w:spacing w:val="-8"/>
                <w:sz w:val="18"/>
                <w:szCs w:val="18"/>
              </w:rPr>
            </w:pPr>
            <w:r w:rsidRPr="00510807">
              <w:rPr>
                <w:rFonts w:asciiTheme="minorEastAsia" w:eastAsiaTheme="minorEastAsia" w:hAnsiTheme="minorEastAsia" w:hint="eastAsia"/>
                <w:color w:val="auto"/>
                <w:spacing w:val="-8"/>
                <w:sz w:val="18"/>
                <w:szCs w:val="18"/>
              </w:rPr>
              <w:t>□支柱　□サドル</w:t>
            </w:r>
          </w:p>
        </w:tc>
        <w:tc>
          <w:tcPr>
            <w:tcW w:w="442"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14:paraId="041D7C94" w14:textId="77777777" w:rsidR="00451DFD" w:rsidRPr="00510807" w:rsidRDefault="00451DFD" w:rsidP="00451DFD">
            <w:pPr>
              <w:adjustRightInd/>
              <w:spacing w:line="260" w:lineRule="exact"/>
              <w:jc w:val="center"/>
              <w:rPr>
                <w:rFonts w:asciiTheme="minorEastAsia" w:eastAsiaTheme="minorEastAsia" w:hAnsiTheme="minorEastAsia"/>
                <w:color w:val="auto"/>
                <w:sz w:val="18"/>
                <w:szCs w:val="18"/>
              </w:rPr>
            </w:pPr>
            <w:r w:rsidRPr="00510807">
              <w:rPr>
                <w:rFonts w:asciiTheme="minorEastAsia" w:eastAsiaTheme="minorEastAsia" w:hAnsiTheme="minorEastAsia" w:hint="eastAsia"/>
                <w:color w:val="auto"/>
                <w:sz w:val="18"/>
                <w:szCs w:val="18"/>
              </w:rPr>
              <w:t>良</w:t>
            </w:r>
          </w:p>
        </w:tc>
        <w:tc>
          <w:tcPr>
            <w:tcW w:w="442"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14:paraId="7A40E6B8" w14:textId="77777777" w:rsidR="00451DFD" w:rsidRPr="00510807" w:rsidRDefault="00451DFD" w:rsidP="00451DFD">
            <w:pPr>
              <w:adjustRightInd/>
              <w:spacing w:line="260" w:lineRule="exact"/>
              <w:jc w:val="center"/>
              <w:rPr>
                <w:rFonts w:asciiTheme="minorEastAsia" w:eastAsiaTheme="minorEastAsia" w:hAnsiTheme="minorEastAsia"/>
                <w:color w:val="auto"/>
                <w:sz w:val="18"/>
                <w:szCs w:val="18"/>
              </w:rPr>
            </w:pPr>
            <w:r w:rsidRPr="00510807">
              <w:rPr>
                <w:rFonts w:asciiTheme="minorEastAsia" w:eastAsiaTheme="minorEastAsia" w:hAnsiTheme="minorEastAsia" w:hint="eastAsia"/>
                <w:color w:val="auto"/>
                <w:sz w:val="18"/>
                <w:szCs w:val="18"/>
              </w:rPr>
              <w:t>否</w:t>
            </w:r>
          </w:p>
        </w:tc>
        <w:tc>
          <w:tcPr>
            <w:tcW w:w="1204"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14:paraId="26E02073" w14:textId="77777777" w:rsidR="00451DFD" w:rsidRPr="00510807" w:rsidRDefault="00451DFD" w:rsidP="00451DFD">
            <w:pPr>
              <w:adjustRightInd/>
              <w:spacing w:line="260" w:lineRule="exact"/>
              <w:jc w:val="center"/>
              <w:rPr>
                <w:rFonts w:asciiTheme="minorEastAsia" w:eastAsiaTheme="minorEastAsia" w:hAnsiTheme="minorEastAsia"/>
                <w:color w:val="auto"/>
                <w:sz w:val="18"/>
                <w:szCs w:val="18"/>
              </w:rPr>
            </w:pPr>
          </w:p>
        </w:tc>
      </w:tr>
      <w:tr w:rsidR="00451DFD" w:rsidRPr="00510807" w14:paraId="565E9EE6" w14:textId="77777777" w:rsidTr="00451DFD">
        <w:tc>
          <w:tcPr>
            <w:tcW w:w="1852" w:type="dxa"/>
            <w:tcBorders>
              <w:top w:val="single" w:sz="4" w:space="0" w:color="auto"/>
              <w:left w:val="single" w:sz="4" w:space="0" w:color="auto"/>
              <w:bottom w:val="single" w:sz="4" w:space="0" w:color="auto"/>
              <w:right w:val="single" w:sz="4" w:space="0" w:color="auto"/>
            </w:tcBorders>
            <w:tcMar>
              <w:top w:w="85" w:type="dxa"/>
              <w:bottom w:w="85" w:type="dxa"/>
            </w:tcMar>
          </w:tcPr>
          <w:p w14:paraId="45F7EC0B" w14:textId="77777777" w:rsidR="00451DFD" w:rsidRPr="00510807" w:rsidRDefault="00451DFD" w:rsidP="00451DFD">
            <w:pPr>
              <w:adjustRightInd/>
              <w:spacing w:line="260" w:lineRule="exact"/>
              <w:rPr>
                <w:rFonts w:asciiTheme="minorEastAsia" w:eastAsiaTheme="minorEastAsia" w:hAnsiTheme="minorEastAsia"/>
                <w:color w:val="auto"/>
                <w:sz w:val="18"/>
                <w:szCs w:val="18"/>
              </w:rPr>
            </w:pPr>
            <w:r w:rsidRPr="00510807">
              <w:rPr>
                <w:rFonts w:asciiTheme="minorEastAsia" w:eastAsiaTheme="minorEastAsia" w:hAnsiTheme="minorEastAsia" w:hint="eastAsia"/>
                <w:color w:val="auto"/>
                <w:sz w:val="18"/>
                <w:szCs w:val="18"/>
              </w:rPr>
              <w:t>車両からの保護</w:t>
            </w:r>
          </w:p>
        </w:tc>
        <w:tc>
          <w:tcPr>
            <w:tcW w:w="5328" w:type="dxa"/>
            <w:tcBorders>
              <w:top w:val="single" w:sz="4" w:space="0" w:color="auto"/>
              <w:left w:val="single" w:sz="4" w:space="0" w:color="auto"/>
              <w:bottom w:val="single" w:sz="4" w:space="0" w:color="auto"/>
              <w:right w:val="single" w:sz="4" w:space="0" w:color="auto"/>
            </w:tcBorders>
            <w:tcMar>
              <w:top w:w="85" w:type="dxa"/>
              <w:bottom w:w="85" w:type="dxa"/>
            </w:tcMar>
          </w:tcPr>
          <w:p w14:paraId="53272941" w14:textId="77777777" w:rsidR="00451DFD" w:rsidRPr="00510807" w:rsidRDefault="00451DFD" w:rsidP="00451DFD">
            <w:pPr>
              <w:adjustRightInd/>
              <w:spacing w:line="260" w:lineRule="exact"/>
              <w:rPr>
                <w:rFonts w:asciiTheme="minorEastAsia" w:eastAsiaTheme="minorEastAsia" w:hAnsiTheme="minorEastAsia"/>
                <w:color w:val="auto"/>
                <w:spacing w:val="-8"/>
                <w:sz w:val="18"/>
                <w:szCs w:val="18"/>
              </w:rPr>
            </w:pPr>
            <w:r w:rsidRPr="00510807">
              <w:rPr>
                <w:rFonts w:asciiTheme="minorEastAsia" w:eastAsiaTheme="minorEastAsia" w:hAnsiTheme="minorEastAsia" w:hint="eastAsia"/>
                <w:color w:val="auto"/>
                <w:spacing w:val="-8"/>
                <w:sz w:val="18"/>
                <w:szCs w:val="18"/>
              </w:rPr>
              <w:t>□ネットフェンス　□ガードパイプ　□縁石　□その他（　　）</w:t>
            </w:r>
          </w:p>
        </w:tc>
        <w:tc>
          <w:tcPr>
            <w:tcW w:w="442"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14:paraId="2066727D" w14:textId="77777777" w:rsidR="00451DFD" w:rsidRPr="00510807" w:rsidRDefault="00451DFD" w:rsidP="00451DFD">
            <w:pPr>
              <w:adjustRightInd/>
              <w:spacing w:line="260" w:lineRule="exact"/>
              <w:jc w:val="center"/>
              <w:rPr>
                <w:rFonts w:asciiTheme="minorEastAsia" w:eastAsiaTheme="minorEastAsia" w:hAnsiTheme="minorEastAsia"/>
                <w:color w:val="auto"/>
                <w:sz w:val="18"/>
                <w:szCs w:val="18"/>
              </w:rPr>
            </w:pPr>
            <w:r w:rsidRPr="00510807">
              <w:rPr>
                <w:rFonts w:asciiTheme="minorEastAsia" w:eastAsiaTheme="minorEastAsia" w:hAnsiTheme="minorEastAsia" w:hint="eastAsia"/>
                <w:color w:val="auto"/>
                <w:sz w:val="18"/>
                <w:szCs w:val="18"/>
              </w:rPr>
              <w:t>良</w:t>
            </w:r>
          </w:p>
        </w:tc>
        <w:tc>
          <w:tcPr>
            <w:tcW w:w="442"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14:paraId="1542F104" w14:textId="77777777" w:rsidR="00451DFD" w:rsidRPr="00510807" w:rsidRDefault="00451DFD" w:rsidP="00451DFD">
            <w:pPr>
              <w:adjustRightInd/>
              <w:spacing w:line="260" w:lineRule="exact"/>
              <w:jc w:val="center"/>
              <w:rPr>
                <w:rFonts w:asciiTheme="minorEastAsia" w:eastAsiaTheme="minorEastAsia" w:hAnsiTheme="minorEastAsia"/>
                <w:color w:val="auto"/>
                <w:sz w:val="18"/>
                <w:szCs w:val="18"/>
              </w:rPr>
            </w:pPr>
            <w:r w:rsidRPr="00510807">
              <w:rPr>
                <w:rFonts w:asciiTheme="minorEastAsia" w:eastAsiaTheme="minorEastAsia" w:hAnsiTheme="minorEastAsia" w:hint="eastAsia"/>
                <w:color w:val="auto"/>
                <w:sz w:val="18"/>
                <w:szCs w:val="18"/>
              </w:rPr>
              <w:t>否</w:t>
            </w:r>
          </w:p>
        </w:tc>
        <w:tc>
          <w:tcPr>
            <w:tcW w:w="1204"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14:paraId="4424E47E" w14:textId="77777777" w:rsidR="00451DFD" w:rsidRPr="00510807" w:rsidRDefault="00451DFD" w:rsidP="00451DFD">
            <w:pPr>
              <w:adjustRightInd/>
              <w:spacing w:line="260" w:lineRule="exact"/>
              <w:jc w:val="center"/>
              <w:rPr>
                <w:rFonts w:asciiTheme="minorEastAsia" w:eastAsiaTheme="minorEastAsia" w:hAnsiTheme="minorEastAsia"/>
                <w:color w:val="auto"/>
                <w:sz w:val="18"/>
                <w:szCs w:val="18"/>
              </w:rPr>
            </w:pPr>
            <w:r w:rsidRPr="00510807">
              <w:rPr>
                <w:rFonts w:hint="eastAsia"/>
                <w:color w:val="auto"/>
                <w:spacing w:val="-6"/>
                <w:sz w:val="18"/>
                <w:szCs w:val="16"/>
              </w:rPr>
              <w:t>写真</w:t>
            </w:r>
            <w:r w:rsidRPr="00510807">
              <w:rPr>
                <w:rFonts w:cs="Times New Roman"/>
                <w:color w:val="auto"/>
                <w:spacing w:val="-6"/>
                <w:sz w:val="18"/>
                <w:szCs w:val="16"/>
              </w:rPr>
              <w:t>or</w:t>
            </w:r>
            <w:r w:rsidRPr="00510807">
              <w:rPr>
                <w:rFonts w:hint="eastAsia"/>
                <w:color w:val="auto"/>
                <w:spacing w:val="-6"/>
                <w:sz w:val="18"/>
                <w:szCs w:val="16"/>
              </w:rPr>
              <w:t>図面</w:t>
            </w:r>
          </w:p>
        </w:tc>
      </w:tr>
      <w:tr w:rsidR="00451DFD" w:rsidRPr="00510807" w14:paraId="3FDB6092" w14:textId="77777777" w:rsidTr="00451DFD">
        <w:tc>
          <w:tcPr>
            <w:tcW w:w="1852" w:type="dxa"/>
            <w:tcBorders>
              <w:top w:val="single" w:sz="4" w:space="0" w:color="auto"/>
              <w:left w:val="single" w:sz="4" w:space="0" w:color="auto"/>
              <w:bottom w:val="single" w:sz="4" w:space="0" w:color="auto"/>
              <w:right w:val="single" w:sz="4" w:space="0" w:color="auto"/>
            </w:tcBorders>
            <w:tcMar>
              <w:top w:w="85" w:type="dxa"/>
              <w:bottom w:w="85" w:type="dxa"/>
            </w:tcMar>
          </w:tcPr>
          <w:p w14:paraId="0702B154" w14:textId="77777777" w:rsidR="00451DFD" w:rsidRPr="00510807" w:rsidRDefault="00451DFD" w:rsidP="00451DFD">
            <w:pPr>
              <w:adjustRightInd/>
              <w:spacing w:line="260" w:lineRule="exact"/>
              <w:rPr>
                <w:rFonts w:asciiTheme="minorEastAsia" w:eastAsiaTheme="minorEastAsia" w:hAnsiTheme="minorEastAsia"/>
                <w:color w:val="auto"/>
                <w:sz w:val="18"/>
                <w:szCs w:val="18"/>
              </w:rPr>
            </w:pPr>
            <w:r w:rsidRPr="00510807">
              <w:rPr>
                <w:rFonts w:asciiTheme="minorEastAsia" w:eastAsiaTheme="minorEastAsia" w:hAnsiTheme="minorEastAsia" w:hint="eastAsia"/>
                <w:color w:val="auto"/>
                <w:sz w:val="18"/>
                <w:szCs w:val="18"/>
              </w:rPr>
              <w:t>設置場所</w:t>
            </w:r>
          </w:p>
          <w:p w14:paraId="0D5999D8" w14:textId="77777777" w:rsidR="00451DFD" w:rsidRPr="00510807" w:rsidRDefault="00451DFD" w:rsidP="00451DFD">
            <w:pPr>
              <w:adjustRightInd/>
              <w:spacing w:line="260" w:lineRule="exact"/>
              <w:rPr>
                <w:rFonts w:asciiTheme="minorEastAsia" w:eastAsiaTheme="minorEastAsia" w:hAnsiTheme="minorEastAsia"/>
                <w:color w:val="auto"/>
                <w:spacing w:val="-6"/>
                <w:sz w:val="18"/>
                <w:szCs w:val="18"/>
              </w:rPr>
            </w:pPr>
            <w:r w:rsidRPr="00510807">
              <w:rPr>
                <w:rFonts w:asciiTheme="minorEastAsia" w:eastAsiaTheme="minorEastAsia" w:hAnsiTheme="minorEastAsia" w:hint="eastAsia"/>
                <w:color w:val="auto"/>
                <w:spacing w:val="-6"/>
                <w:sz w:val="18"/>
                <w:szCs w:val="18"/>
              </w:rPr>
              <w:t>火気をさえぎる措置</w:t>
            </w:r>
          </w:p>
        </w:tc>
        <w:tc>
          <w:tcPr>
            <w:tcW w:w="5328" w:type="dxa"/>
            <w:tcBorders>
              <w:top w:val="single" w:sz="4" w:space="0" w:color="auto"/>
              <w:left w:val="single" w:sz="4" w:space="0" w:color="auto"/>
              <w:bottom w:val="single" w:sz="4" w:space="0" w:color="auto"/>
              <w:right w:val="single" w:sz="4" w:space="0" w:color="auto"/>
            </w:tcBorders>
            <w:tcMar>
              <w:top w:w="85" w:type="dxa"/>
              <w:bottom w:w="85" w:type="dxa"/>
            </w:tcMar>
          </w:tcPr>
          <w:p w14:paraId="416F9B08" w14:textId="77777777" w:rsidR="00451DFD" w:rsidRPr="00510807" w:rsidRDefault="00451DFD" w:rsidP="00451DFD">
            <w:pPr>
              <w:adjustRightInd/>
              <w:spacing w:line="260" w:lineRule="exact"/>
              <w:rPr>
                <w:rFonts w:asciiTheme="minorEastAsia" w:eastAsiaTheme="minorEastAsia" w:hAnsiTheme="minorEastAsia"/>
                <w:color w:val="auto"/>
                <w:spacing w:val="-8"/>
                <w:sz w:val="18"/>
                <w:szCs w:val="18"/>
              </w:rPr>
            </w:pPr>
            <w:r w:rsidRPr="00510807">
              <w:rPr>
                <w:rFonts w:asciiTheme="minorEastAsia" w:eastAsiaTheme="minorEastAsia" w:hAnsiTheme="minorEastAsia" w:hint="eastAsia"/>
                <w:color w:val="auto"/>
                <w:spacing w:val="-8"/>
                <w:sz w:val="18"/>
                <w:szCs w:val="18"/>
              </w:rPr>
              <w:t>□屋外に設置　□火気（</w:t>
            </w:r>
            <w:r w:rsidRPr="00510807">
              <w:rPr>
                <w:rFonts w:asciiTheme="minorEastAsia" w:eastAsiaTheme="minorEastAsia" w:hAnsiTheme="minorEastAsia"/>
                <w:color w:val="auto"/>
                <w:spacing w:val="-8"/>
                <w:sz w:val="18"/>
                <w:szCs w:val="18"/>
              </w:rPr>
              <w:t xml:space="preserve">              ）まで（    ）ｍ</w:t>
            </w:r>
          </w:p>
          <w:p w14:paraId="719B5825" w14:textId="77777777" w:rsidR="00451DFD" w:rsidRPr="00510807" w:rsidRDefault="00451DFD" w:rsidP="00451DFD">
            <w:pPr>
              <w:adjustRightInd/>
              <w:spacing w:line="260" w:lineRule="exact"/>
              <w:ind w:firstLineChars="700" w:firstLine="1148"/>
              <w:jc w:val="left"/>
              <w:rPr>
                <w:rFonts w:asciiTheme="minorEastAsia" w:eastAsiaTheme="minorEastAsia" w:hAnsiTheme="minorEastAsia"/>
                <w:color w:val="auto"/>
                <w:spacing w:val="-8"/>
                <w:sz w:val="18"/>
                <w:szCs w:val="18"/>
              </w:rPr>
            </w:pPr>
            <w:r w:rsidRPr="00510807">
              <w:rPr>
                <w:rFonts w:asciiTheme="minorEastAsia" w:eastAsiaTheme="minorEastAsia" w:hAnsiTheme="minorEastAsia" w:hint="eastAsia"/>
                <w:color w:val="auto"/>
                <w:spacing w:val="-8"/>
                <w:sz w:val="18"/>
                <w:szCs w:val="18"/>
              </w:rPr>
              <w:t xml:space="preserve">□不足の場合の措置方法（　　　　　　　　　</w:t>
            </w:r>
            <w:r w:rsidRPr="00510807">
              <w:rPr>
                <w:rFonts w:asciiTheme="minorEastAsia" w:eastAsiaTheme="minorEastAsia" w:hAnsiTheme="minorEastAsia"/>
                <w:color w:val="auto"/>
                <w:spacing w:val="-8"/>
                <w:sz w:val="18"/>
                <w:szCs w:val="18"/>
              </w:rPr>
              <w:t>）</w:t>
            </w:r>
          </w:p>
        </w:tc>
        <w:tc>
          <w:tcPr>
            <w:tcW w:w="442"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14:paraId="6F918643" w14:textId="77777777" w:rsidR="00451DFD" w:rsidRPr="00510807" w:rsidRDefault="00451DFD" w:rsidP="00451DFD">
            <w:pPr>
              <w:adjustRightInd/>
              <w:spacing w:line="260" w:lineRule="exact"/>
              <w:jc w:val="center"/>
              <w:rPr>
                <w:rFonts w:asciiTheme="minorEastAsia" w:eastAsiaTheme="minorEastAsia" w:hAnsiTheme="minorEastAsia"/>
                <w:color w:val="auto"/>
                <w:sz w:val="18"/>
                <w:szCs w:val="18"/>
              </w:rPr>
            </w:pPr>
            <w:r w:rsidRPr="00510807">
              <w:rPr>
                <w:rFonts w:asciiTheme="minorEastAsia" w:eastAsiaTheme="minorEastAsia" w:hAnsiTheme="minorEastAsia" w:hint="eastAsia"/>
                <w:color w:val="auto"/>
                <w:sz w:val="18"/>
                <w:szCs w:val="18"/>
              </w:rPr>
              <w:t>良</w:t>
            </w:r>
          </w:p>
        </w:tc>
        <w:tc>
          <w:tcPr>
            <w:tcW w:w="442"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14:paraId="3CD8BE3D" w14:textId="77777777" w:rsidR="00451DFD" w:rsidRPr="00510807" w:rsidRDefault="00451DFD" w:rsidP="00451DFD">
            <w:pPr>
              <w:adjustRightInd/>
              <w:spacing w:line="260" w:lineRule="exact"/>
              <w:jc w:val="center"/>
              <w:rPr>
                <w:rFonts w:asciiTheme="minorEastAsia" w:eastAsiaTheme="minorEastAsia" w:hAnsiTheme="minorEastAsia"/>
                <w:color w:val="auto"/>
                <w:sz w:val="18"/>
                <w:szCs w:val="18"/>
              </w:rPr>
            </w:pPr>
            <w:r w:rsidRPr="00510807">
              <w:rPr>
                <w:rFonts w:asciiTheme="minorEastAsia" w:eastAsiaTheme="minorEastAsia" w:hAnsiTheme="minorEastAsia" w:hint="eastAsia"/>
                <w:color w:val="auto"/>
                <w:sz w:val="18"/>
                <w:szCs w:val="18"/>
              </w:rPr>
              <w:t>否</w:t>
            </w:r>
          </w:p>
        </w:tc>
        <w:tc>
          <w:tcPr>
            <w:tcW w:w="1204"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14:paraId="6206F46A" w14:textId="77777777" w:rsidR="00451DFD" w:rsidRPr="00510807" w:rsidRDefault="00451DFD" w:rsidP="00451DFD">
            <w:pPr>
              <w:adjustRightInd/>
              <w:spacing w:line="260" w:lineRule="exact"/>
              <w:jc w:val="center"/>
              <w:rPr>
                <w:rFonts w:asciiTheme="minorEastAsia" w:eastAsiaTheme="minorEastAsia" w:hAnsiTheme="minorEastAsia"/>
                <w:color w:val="auto"/>
                <w:sz w:val="18"/>
                <w:szCs w:val="18"/>
              </w:rPr>
            </w:pPr>
          </w:p>
        </w:tc>
      </w:tr>
      <w:tr w:rsidR="00451DFD" w:rsidRPr="00510807" w14:paraId="12030167" w14:textId="77777777" w:rsidTr="00451DFD">
        <w:tc>
          <w:tcPr>
            <w:tcW w:w="1852" w:type="dxa"/>
            <w:tcBorders>
              <w:top w:val="single" w:sz="4" w:space="0" w:color="auto"/>
              <w:left w:val="single" w:sz="4" w:space="0" w:color="auto"/>
              <w:bottom w:val="single" w:sz="4" w:space="0" w:color="auto"/>
              <w:right w:val="single" w:sz="4" w:space="0" w:color="auto"/>
            </w:tcBorders>
            <w:tcMar>
              <w:top w:w="85" w:type="dxa"/>
              <w:bottom w:w="85" w:type="dxa"/>
            </w:tcMar>
          </w:tcPr>
          <w:p w14:paraId="5E14A79D" w14:textId="77777777" w:rsidR="00451DFD" w:rsidRPr="00510807" w:rsidRDefault="00451DFD" w:rsidP="00451DFD">
            <w:pPr>
              <w:adjustRightInd/>
              <w:spacing w:line="260" w:lineRule="exact"/>
              <w:rPr>
                <w:rFonts w:asciiTheme="minorEastAsia" w:eastAsiaTheme="minorEastAsia" w:hAnsiTheme="minorEastAsia"/>
                <w:color w:val="auto"/>
                <w:sz w:val="18"/>
                <w:szCs w:val="18"/>
              </w:rPr>
            </w:pPr>
            <w:r w:rsidRPr="00510807">
              <w:rPr>
                <w:rFonts w:asciiTheme="minorEastAsia" w:eastAsiaTheme="minorEastAsia" w:hAnsiTheme="minorEastAsia" w:hint="eastAsia"/>
                <w:color w:val="auto"/>
                <w:sz w:val="18"/>
                <w:szCs w:val="18"/>
              </w:rPr>
              <w:t>バルク貯槽の漏えい防止</w:t>
            </w:r>
          </w:p>
        </w:tc>
        <w:tc>
          <w:tcPr>
            <w:tcW w:w="5328" w:type="dxa"/>
            <w:tcBorders>
              <w:top w:val="single" w:sz="4" w:space="0" w:color="auto"/>
              <w:left w:val="single" w:sz="4" w:space="0" w:color="auto"/>
              <w:bottom w:val="single" w:sz="4" w:space="0" w:color="auto"/>
              <w:right w:val="single" w:sz="4" w:space="0" w:color="auto"/>
            </w:tcBorders>
            <w:tcMar>
              <w:top w:w="85" w:type="dxa"/>
              <w:bottom w:w="85" w:type="dxa"/>
            </w:tcMar>
          </w:tcPr>
          <w:p w14:paraId="596F256C" w14:textId="77777777" w:rsidR="00451DFD" w:rsidRPr="00510807" w:rsidRDefault="00451DFD" w:rsidP="00451DFD">
            <w:pPr>
              <w:adjustRightInd/>
              <w:spacing w:line="260" w:lineRule="exact"/>
              <w:rPr>
                <w:rFonts w:asciiTheme="minorEastAsia" w:eastAsiaTheme="minorEastAsia" w:hAnsiTheme="minorEastAsia"/>
                <w:color w:val="auto"/>
                <w:spacing w:val="-8"/>
                <w:sz w:val="18"/>
                <w:szCs w:val="18"/>
              </w:rPr>
            </w:pPr>
            <w:r w:rsidRPr="00510807">
              <w:rPr>
                <w:rFonts w:asciiTheme="minorEastAsia" w:eastAsiaTheme="minorEastAsia" w:hAnsiTheme="minorEastAsia" w:hint="eastAsia"/>
                <w:color w:val="auto"/>
                <w:spacing w:val="-8"/>
                <w:sz w:val="18"/>
                <w:szCs w:val="18"/>
              </w:rPr>
              <w:t>□バルク貯槽は漏えいのない構造</w:t>
            </w:r>
          </w:p>
        </w:tc>
        <w:tc>
          <w:tcPr>
            <w:tcW w:w="442"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14:paraId="17FB95F3" w14:textId="77777777" w:rsidR="00451DFD" w:rsidRPr="00510807" w:rsidRDefault="00451DFD" w:rsidP="00451DFD">
            <w:pPr>
              <w:adjustRightInd/>
              <w:spacing w:line="260" w:lineRule="exact"/>
              <w:jc w:val="center"/>
              <w:rPr>
                <w:rFonts w:asciiTheme="minorEastAsia" w:eastAsiaTheme="minorEastAsia" w:hAnsiTheme="minorEastAsia"/>
                <w:color w:val="auto"/>
                <w:sz w:val="18"/>
                <w:szCs w:val="18"/>
              </w:rPr>
            </w:pPr>
            <w:r w:rsidRPr="00510807">
              <w:rPr>
                <w:rFonts w:asciiTheme="minorEastAsia" w:eastAsiaTheme="minorEastAsia" w:hAnsiTheme="minorEastAsia" w:hint="eastAsia"/>
                <w:color w:val="auto"/>
                <w:sz w:val="18"/>
                <w:szCs w:val="18"/>
              </w:rPr>
              <w:t>良</w:t>
            </w:r>
          </w:p>
        </w:tc>
        <w:tc>
          <w:tcPr>
            <w:tcW w:w="442"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14:paraId="29B44C77" w14:textId="77777777" w:rsidR="00451DFD" w:rsidRPr="00510807" w:rsidRDefault="00451DFD" w:rsidP="00451DFD">
            <w:pPr>
              <w:adjustRightInd/>
              <w:spacing w:line="260" w:lineRule="exact"/>
              <w:jc w:val="center"/>
              <w:rPr>
                <w:rFonts w:asciiTheme="minorEastAsia" w:eastAsiaTheme="minorEastAsia" w:hAnsiTheme="minorEastAsia"/>
                <w:color w:val="auto"/>
                <w:sz w:val="18"/>
                <w:szCs w:val="18"/>
              </w:rPr>
            </w:pPr>
            <w:r w:rsidRPr="00510807">
              <w:rPr>
                <w:rFonts w:asciiTheme="minorEastAsia" w:eastAsiaTheme="minorEastAsia" w:hAnsiTheme="minorEastAsia" w:hint="eastAsia"/>
                <w:color w:val="auto"/>
                <w:sz w:val="18"/>
                <w:szCs w:val="18"/>
              </w:rPr>
              <w:t>否</w:t>
            </w:r>
          </w:p>
        </w:tc>
        <w:tc>
          <w:tcPr>
            <w:tcW w:w="1204"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14:paraId="04E64C1F" w14:textId="77777777" w:rsidR="00451DFD" w:rsidRPr="00510807" w:rsidRDefault="00451DFD" w:rsidP="00451DFD">
            <w:pPr>
              <w:adjustRightInd/>
              <w:spacing w:line="260" w:lineRule="exact"/>
              <w:jc w:val="center"/>
              <w:rPr>
                <w:rFonts w:asciiTheme="minorEastAsia" w:eastAsiaTheme="minorEastAsia" w:hAnsiTheme="minorEastAsia"/>
                <w:color w:val="auto"/>
                <w:sz w:val="18"/>
                <w:szCs w:val="18"/>
              </w:rPr>
            </w:pPr>
          </w:p>
        </w:tc>
      </w:tr>
    </w:tbl>
    <w:p w14:paraId="1859927B" w14:textId="77777777" w:rsidR="00451DFD" w:rsidRDefault="00451DFD" w:rsidP="00451DFD">
      <w:pPr>
        <w:adjustRightInd/>
        <w:jc w:val="center"/>
        <w:rPr>
          <w:rFonts w:hAnsi="Times New Roman" w:cs="Times New Roman"/>
          <w:color w:val="auto"/>
          <w:spacing w:val="2"/>
          <w:sz w:val="20"/>
          <w:szCs w:val="20"/>
        </w:rPr>
        <w:sectPr w:rsidR="00451DFD" w:rsidSect="00BB4BA6">
          <w:footerReference w:type="default" r:id="rId6"/>
          <w:pgSz w:w="11906" w:h="16838"/>
          <w:pgMar w:top="851" w:right="1418" w:bottom="851" w:left="1418" w:header="720" w:footer="720" w:gutter="0"/>
          <w:pgNumType w:fmt="numberInDash"/>
          <w:cols w:space="720"/>
          <w:noEndnote/>
          <w:docGrid w:type="lines" w:linePitch="517" w:charSpace="2297"/>
        </w:sectPr>
      </w:pPr>
    </w:p>
    <w:p w14:paraId="3F5525CA" w14:textId="77777777" w:rsidR="00451DFD" w:rsidRPr="009E073D" w:rsidRDefault="00451DFD" w:rsidP="00451DFD">
      <w:pPr>
        <w:adjustRightInd/>
        <w:rPr>
          <w:rFonts w:asciiTheme="minorEastAsia" w:eastAsiaTheme="minorEastAsia" w:hAnsiTheme="minorEastAsia" w:cs="Times New Roman"/>
          <w:color w:val="auto"/>
          <w:spacing w:val="10"/>
          <w:sz w:val="18"/>
          <w:szCs w:val="18"/>
        </w:rPr>
      </w:pPr>
      <w:r w:rsidRPr="009E073D">
        <w:rPr>
          <w:rFonts w:asciiTheme="minorEastAsia" w:eastAsiaTheme="minorEastAsia" w:hAnsiTheme="minorEastAsia" w:cs="ＭＳ ゴシック" w:hint="eastAsia"/>
          <w:bCs/>
          <w:color w:val="auto"/>
          <w:sz w:val="18"/>
          <w:szCs w:val="18"/>
        </w:rPr>
        <w:lastRenderedPageBreak/>
        <w:t>（バルク貯槽：貯蔵能力５００ｋｇ超～１，０００ｋｇ未満）Ｎｏ．２</w:t>
      </w:r>
    </w:p>
    <w:tbl>
      <w:tblPr>
        <w:tblStyle w:val="ae"/>
        <w:tblW w:w="0" w:type="auto"/>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1782"/>
        <w:gridCol w:w="5233"/>
        <w:gridCol w:w="440"/>
        <w:gridCol w:w="440"/>
        <w:gridCol w:w="1165"/>
      </w:tblGrid>
      <w:tr w:rsidR="00451DFD" w:rsidRPr="00510807" w14:paraId="4E6EDB1F" w14:textId="77777777" w:rsidTr="00451DFD">
        <w:tc>
          <w:tcPr>
            <w:tcW w:w="1852" w:type="dxa"/>
            <w:vMerge w:val="restart"/>
            <w:tcBorders>
              <w:top w:val="single" w:sz="4" w:space="0" w:color="auto"/>
              <w:left w:val="single" w:sz="4" w:space="0" w:color="auto"/>
              <w:bottom w:val="single" w:sz="4" w:space="0" w:color="auto"/>
              <w:right w:val="single" w:sz="4" w:space="0" w:color="auto"/>
            </w:tcBorders>
            <w:vAlign w:val="center"/>
          </w:tcPr>
          <w:p w14:paraId="40979D8F" w14:textId="77777777" w:rsidR="00451DFD" w:rsidRPr="00510807" w:rsidRDefault="00451DFD" w:rsidP="00451DFD">
            <w:pPr>
              <w:adjustRightInd/>
              <w:jc w:val="center"/>
              <w:rPr>
                <w:rFonts w:asciiTheme="minorEastAsia" w:eastAsiaTheme="minorEastAsia" w:hAnsiTheme="minorEastAsia"/>
                <w:color w:val="auto"/>
                <w:sz w:val="18"/>
                <w:szCs w:val="18"/>
              </w:rPr>
            </w:pPr>
            <w:r w:rsidRPr="00510807">
              <w:rPr>
                <w:rFonts w:asciiTheme="minorEastAsia" w:eastAsiaTheme="minorEastAsia" w:hAnsiTheme="minorEastAsia" w:hint="eastAsia"/>
                <w:color w:val="auto"/>
                <w:sz w:val="18"/>
                <w:szCs w:val="18"/>
              </w:rPr>
              <w:t>項　　目</w:t>
            </w:r>
          </w:p>
        </w:tc>
        <w:tc>
          <w:tcPr>
            <w:tcW w:w="5328" w:type="dxa"/>
            <w:vMerge w:val="restart"/>
            <w:tcBorders>
              <w:top w:val="single" w:sz="4" w:space="0" w:color="auto"/>
              <w:left w:val="single" w:sz="4" w:space="0" w:color="auto"/>
              <w:bottom w:val="single" w:sz="4" w:space="0" w:color="auto"/>
              <w:right w:val="single" w:sz="4" w:space="0" w:color="auto"/>
            </w:tcBorders>
            <w:vAlign w:val="center"/>
          </w:tcPr>
          <w:p w14:paraId="1384555D" w14:textId="77777777" w:rsidR="00451DFD" w:rsidRPr="00510807" w:rsidRDefault="00451DFD" w:rsidP="00451DFD">
            <w:pPr>
              <w:adjustRightInd/>
              <w:jc w:val="center"/>
              <w:rPr>
                <w:rFonts w:asciiTheme="minorEastAsia" w:eastAsiaTheme="minorEastAsia" w:hAnsiTheme="minorEastAsia"/>
                <w:color w:val="auto"/>
                <w:sz w:val="18"/>
                <w:szCs w:val="18"/>
              </w:rPr>
            </w:pPr>
            <w:r w:rsidRPr="00510807">
              <w:rPr>
                <w:rFonts w:asciiTheme="minorEastAsia" w:eastAsiaTheme="minorEastAsia" w:hAnsiTheme="minorEastAsia" w:hint="eastAsia"/>
                <w:color w:val="auto"/>
                <w:sz w:val="18"/>
                <w:szCs w:val="18"/>
              </w:rPr>
              <w:t>確　認　事　項</w:t>
            </w:r>
          </w:p>
        </w:tc>
        <w:tc>
          <w:tcPr>
            <w:tcW w:w="884" w:type="dxa"/>
            <w:gridSpan w:val="2"/>
            <w:tcBorders>
              <w:top w:val="single" w:sz="4" w:space="0" w:color="auto"/>
              <w:left w:val="single" w:sz="4" w:space="0" w:color="auto"/>
              <w:bottom w:val="single" w:sz="4" w:space="0" w:color="auto"/>
              <w:right w:val="single" w:sz="4" w:space="0" w:color="auto"/>
            </w:tcBorders>
            <w:vAlign w:val="center"/>
          </w:tcPr>
          <w:p w14:paraId="56CB7F2A" w14:textId="77777777" w:rsidR="00451DFD" w:rsidRPr="00510807" w:rsidRDefault="00451DFD" w:rsidP="00451DFD">
            <w:pPr>
              <w:adjustRightInd/>
              <w:jc w:val="center"/>
              <w:rPr>
                <w:rFonts w:asciiTheme="minorEastAsia" w:eastAsiaTheme="minorEastAsia" w:hAnsiTheme="minorEastAsia"/>
                <w:color w:val="auto"/>
                <w:sz w:val="18"/>
                <w:szCs w:val="18"/>
              </w:rPr>
            </w:pPr>
            <w:r w:rsidRPr="00510807">
              <w:rPr>
                <w:rFonts w:asciiTheme="minorEastAsia" w:eastAsiaTheme="minorEastAsia" w:hAnsiTheme="minorEastAsia" w:hint="eastAsia"/>
                <w:color w:val="auto"/>
                <w:sz w:val="18"/>
                <w:szCs w:val="18"/>
              </w:rPr>
              <w:t>確　認</w:t>
            </w:r>
          </w:p>
        </w:tc>
        <w:tc>
          <w:tcPr>
            <w:tcW w:w="1204" w:type="dxa"/>
            <w:vMerge w:val="restart"/>
            <w:tcBorders>
              <w:top w:val="single" w:sz="4" w:space="0" w:color="auto"/>
              <w:left w:val="single" w:sz="4" w:space="0" w:color="auto"/>
              <w:bottom w:val="single" w:sz="4" w:space="0" w:color="auto"/>
              <w:right w:val="single" w:sz="4" w:space="0" w:color="auto"/>
            </w:tcBorders>
            <w:vAlign w:val="center"/>
          </w:tcPr>
          <w:p w14:paraId="57DA58CE" w14:textId="77777777" w:rsidR="00451DFD" w:rsidRPr="00510807" w:rsidRDefault="00451DFD" w:rsidP="00451DFD">
            <w:pPr>
              <w:adjustRightInd/>
              <w:jc w:val="center"/>
              <w:rPr>
                <w:rFonts w:asciiTheme="minorEastAsia" w:eastAsiaTheme="minorEastAsia" w:hAnsiTheme="minorEastAsia"/>
                <w:color w:val="auto"/>
                <w:sz w:val="18"/>
                <w:szCs w:val="18"/>
              </w:rPr>
            </w:pPr>
            <w:r w:rsidRPr="00510807">
              <w:rPr>
                <w:rFonts w:asciiTheme="minorEastAsia" w:eastAsiaTheme="minorEastAsia" w:hAnsiTheme="minorEastAsia" w:hint="eastAsia"/>
                <w:color w:val="auto"/>
                <w:sz w:val="18"/>
                <w:szCs w:val="18"/>
              </w:rPr>
              <w:t>備　　考</w:t>
            </w:r>
          </w:p>
          <w:p w14:paraId="6E8DBBE9" w14:textId="77777777" w:rsidR="00451DFD" w:rsidRPr="00510807" w:rsidRDefault="00451DFD" w:rsidP="00451DFD">
            <w:pPr>
              <w:adjustRightInd/>
              <w:jc w:val="center"/>
              <w:rPr>
                <w:rFonts w:asciiTheme="minorEastAsia" w:eastAsiaTheme="minorEastAsia" w:hAnsiTheme="minorEastAsia"/>
                <w:color w:val="auto"/>
                <w:sz w:val="18"/>
                <w:szCs w:val="18"/>
              </w:rPr>
            </w:pPr>
            <w:r w:rsidRPr="00510807">
              <w:rPr>
                <w:rFonts w:asciiTheme="minorEastAsia" w:eastAsiaTheme="minorEastAsia" w:hAnsiTheme="minorEastAsia" w:hint="eastAsia"/>
                <w:color w:val="auto"/>
                <w:sz w:val="18"/>
                <w:szCs w:val="18"/>
              </w:rPr>
              <w:t>添付書類</w:t>
            </w:r>
          </w:p>
        </w:tc>
      </w:tr>
      <w:tr w:rsidR="00451DFD" w:rsidRPr="00510807" w14:paraId="2BC46110" w14:textId="77777777" w:rsidTr="00451DFD">
        <w:tc>
          <w:tcPr>
            <w:tcW w:w="1852" w:type="dxa"/>
            <w:vMerge/>
            <w:tcBorders>
              <w:top w:val="single" w:sz="4" w:space="0" w:color="auto"/>
              <w:left w:val="single" w:sz="4" w:space="0" w:color="auto"/>
              <w:bottom w:val="single" w:sz="4" w:space="0" w:color="auto"/>
              <w:right w:val="single" w:sz="4" w:space="0" w:color="auto"/>
            </w:tcBorders>
          </w:tcPr>
          <w:p w14:paraId="0DD9094F" w14:textId="77777777" w:rsidR="00451DFD" w:rsidRPr="00510807" w:rsidRDefault="00451DFD" w:rsidP="00451DFD">
            <w:pPr>
              <w:adjustRightInd/>
              <w:jc w:val="left"/>
              <w:rPr>
                <w:rFonts w:asciiTheme="minorEastAsia" w:eastAsiaTheme="minorEastAsia" w:hAnsiTheme="minorEastAsia"/>
                <w:color w:val="auto"/>
                <w:sz w:val="18"/>
                <w:szCs w:val="18"/>
              </w:rPr>
            </w:pPr>
          </w:p>
        </w:tc>
        <w:tc>
          <w:tcPr>
            <w:tcW w:w="5328" w:type="dxa"/>
            <w:vMerge/>
            <w:tcBorders>
              <w:top w:val="single" w:sz="4" w:space="0" w:color="auto"/>
              <w:left w:val="single" w:sz="4" w:space="0" w:color="auto"/>
              <w:bottom w:val="single" w:sz="4" w:space="0" w:color="auto"/>
              <w:right w:val="single" w:sz="4" w:space="0" w:color="auto"/>
            </w:tcBorders>
          </w:tcPr>
          <w:p w14:paraId="5A46D565" w14:textId="77777777" w:rsidR="00451DFD" w:rsidRPr="00510807" w:rsidRDefault="00451DFD" w:rsidP="00451DFD">
            <w:pPr>
              <w:adjustRightInd/>
              <w:jc w:val="left"/>
              <w:rPr>
                <w:rFonts w:asciiTheme="minorEastAsia" w:eastAsiaTheme="minorEastAsia" w:hAnsiTheme="minorEastAsia"/>
                <w:color w:val="auto"/>
                <w:sz w:val="18"/>
                <w:szCs w:val="18"/>
              </w:rPr>
            </w:pPr>
          </w:p>
        </w:tc>
        <w:tc>
          <w:tcPr>
            <w:tcW w:w="442" w:type="dxa"/>
            <w:tcBorders>
              <w:top w:val="single" w:sz="4" w:space="0" w:color="auto"/>
              <w:left w:val="single" w:sz="4" w:space="0" w:color="auto"/>
              <w:bottom w:val="single" w:sz="4" w:space="0" w:color="auto"/>
              <w:right w:val="single" w:sz="4" w:space="0" w:color="auto"/>
            </w:tcBorders>
            <w:vAlign w:val="center"/>
          </w:tcPr>
          <w:p w14:paraId="6A755848" w14:textId="77777777" w:rsidR="00451DFD" w:rsidRPr="00510807" w:rsidRDefault="00451DFD" w:rsidP="00451DFD">
            <w:pPr>
              <w:adjustRightInd/>
              <w:jc w:val="center"/>
              <w:rPr>
                <w:rFonts w:asciiTheme="minorEastAsia" w:eastAsiaTheme="minorEastAsia" w:hAnsiTheme="minorEastAsia"/>
                <w:color w:val="auto"/>
                <w:sz w:val="18"/>
                <w:szCs w:val="18"/>
              </w:rPr>
            </w:pPr>
            <w:r w:rsidRPr="00510807">
              <w:rPr>
                <w:rFonts w:asciiTheme="minorEastAsia" w:eastAsiaTheme="minorEastAsia" w:hAnsiTheme="minorEastAsia" w:hint="eastAsia"/>
                <w:color w:val="auto"/>
                <w:sz w:val="18"/>
                <w:szCs w:val="18"/>
              </w:rPr>
              <w:t>良</w:t>
            </w:r>
          </w:p>
        </w:tc>
        <w:tc>
          <w:tcPr>
            <w:tcW w:w="442" w:type="dxa"/>
            <w:tcBorders>
              <w:top w:val="single" w:sz="4" w:space="0" w:color="auto"/>
              <w:left w:val="single" w:sz="4" w:space="0" w:color="auto"/>
              <w:bottom w:val="single" w:sz="4" w:space="0" w:color="auto"/>
              <w:right w:val="single" w:sz="4" w:space="0" w:color="auto"/>
            </w:tcBorders>
            <w:vAlign w:val="center"/>
          </w:tcPr>
          <w:p w14:paraId="32C8C522" w14:textId="77777777" w:rsidR="00451DFD" w:rsidRPr="00510807" w:rsidRDefault="00451DFD" w:rsidP="00451DFD">
            <w:pPr>
              <w:adjustRightInd/>
              <w:jc w:val="center"/>
              <w:rPr>
                <w:rFonts w:asciiTheme="minorEastAsia" w:eastAsiaTheme="minorEastAsia" w:hAnsiTheme="minorEastAsia"/>
                <w:color w:val="auto"/>
                <w:sz w:val="18"/>
                <w:szCs w:val="18"/>
              </w:rPr>
            </w:pPr>
            <w:r w:rsidRPr="00510807">
              <w:rPr>
                <w:rFonts w:asciiTheme="minorEastAsia" w:eastAsiaTheme="minorEastAsia" w:hAnsiTheme="minorEastAsia" w:hint="eastAsia"/>
                <w:color w:val="auto"/>
                <w:sz w:val="18"/>
                <w:szCs w:val="18"/>
              </w:rPr>
              <w:t>否</w:t>
            </w:r>
          </w:p>
        </w:tc>
        <w:tc>
          <w:tcPr>
            <w:tcW w:w="1204" w:type="dxa"/>
            <w:vMerge/>
            <w:tcBorders>
              <w:top w:val="single" w:sz="4" w:space="0" w:color="auto"/>
              <w:left w:val="single" w:sz="4" w:space="0" w:color="auto"/>
              <w:bottom w:val="single" w:sz="4" w:space="0" w:color="auto"/>
              <w:right w:val="single" w:sz="4" w:space="0" w:color="auto"/>
            </w:tcBorders>
          </w:tcPr>
          <w:p w14:paraId="5B3F704F" w14:textId="77777777" w:rsidR="00451DFD" w:rsidRPr="00510807" w:rsidRDefault="00451DFD" w:rsidP="00451DFD">
            <w:pPr>
              <w:adjustRightInd/>
              <w:jc w:val="left"/>
              <w:rPr>
                <w:rFonts w:asciiTheme="minorEastAsia" w:eastAsiaTheme="minorEastAsia" w:hAnsiTheme="minorEastAsia"/>
                <w:color w:val="auto"/>
                <w:sz w:val="18"/>
                <w:szCs w:val="18"/>
              </w:rPr>
            </w:pPr>
          </w:p>
        </w:tc>
      </w:tr>
      <w:tr w:rsidR="00451DFD" w:rsidRPr="00510807" w14:paraId="312A425E" w14:textId="77777777" w:rsidTr="00451DFD">
        <w:tc>
          <w:tcPr>
            <w:tcW w:w="1852" w:type="dxa"/>
            <w:tcBorders>
              <w:top w:val="single" w:sz="4" w:space="0" w:color="auto"/>
              <w:left w:val="single" w:sz="4" w:space="0" w:color="auto"/>
              <w:bottom w:val="single" w:sz="4" w:space="0" w:color="auto"/>
              <w:right w:val="single" w:sz="4" w:space="0" w:color="auto"/>
            </w:tcBorders>
            <w:tcMar>
              <w:top w:w="85" w:type="dxa"/>
              <w:bottom w:w="85" w:type="dxa"/>
            </w:tcMar>
          </w:tcPr>
          <w:p w14:paraId="27CC7EE7" w14:textId="77777777" w:rsidR="00451DFD" w:rsidRPr="00510807" w:rsidRDefault="00451DFD" w:rsidP="00451DFD">
            <w:pPr>
              <w:adjustRightInd/>
              <w:spacing w:line="260" w:lineRule="exact"/>
              <w:rPr>
                <w:rFonts w:asciiTheme="minorEastAsia" w:eastAsiaTheme="minorEastAsia" w:hAnsiTheme="minorEastAsia"/>
                <w:color w:val="auto"/>
                <w:sz w:val="18"/>
                <w:szCs w:val="18"/>
              </w:rPr>
            </w:pPr>
            <w:r w:rsidRPr="00510807">
              <w:rPr>
                <w:rFonts w:asciiTheme="minorEastAsia" w:eastAsiaTheme="minorEastAsia" w:hAnsiTheme="minorEastAsia" w:hint="eastAsia"/>
                <w:color w:val="auto"/>
                <w:sz w:val="18"/>
                <w:szCs w:val="18"/>
              </w:rPr>
              <w:t>ガス漏れ検知器及び常時監視システムの設置</w:t>
            </w:r>
          </w:p>
        </w:tc>
        <w:tc>
          <w:tcPr>
            <w:tcW w:w="5328" w:type="dxa"/>
            <w:tcBorders>
              <w:top w:val="single" w:sz="4" w:space="0" w:color="auto"/>
              <w:left w:val="single" w:sz="4" w:space="0" w:color="auto"/>
              <w:bottom w:val="single" w:sz="4" w:space="0" w:color="auto"/>
              <w:right w:val="single" w:sz="4" w:space="0" w:color="auto"/>
            </w:tcBorders>
            <w:tcMar>
              <w:top w:w="85" w:type="dxa"/>
              <w:bottom w:w="85" w:type="dxa"/>
            </w:tcMar>
          </w:tcPr>
          <w:p w14:paraId="6B2D2075" w14:textId="3E922883" w:rsidR="00451DFD" w:rsidRPr="00510807" w:rsidRDefault="00451DFD" w:rsidP="00451DFD">
            <w:pPr>
              <w:autoSpaceDE w:val="0"/>
              <w:autoSpaceDN w:val="0"/>
              <w:adjustRightInd/>
              <w:spacing w:line="260" w:lineRule="exact"/>
              <w:rPr>
                <w:rFonts w:asciiTheme="minorEastAsia" w:eastAsiaTheme="minorEastAsia" w:hAnsiTheme="minorEastAsia"/>
                <w:color w:val="auto"/>
                <w:spacing w:val="-8"/>
                <w:sz w:val="18"/>
                <w:szCs w:val="18"/>
              </w:rPr>
            </w:pPr>
            <w:r w:rsidRPr="00510807">
              <w:rPr>
                <w:rFonts w:asciiTheme="minorEastAsia" w:eastAsiaTheme="minorEastAsia" w:hAnsiTheme="minorEastAsia" w:hint="eastAsia"/>
                <w:color w:val="auto"/>
                <w:spacing w:val="-8"/>
                <w:sz w:val="18"/>
                <w:szCs w:val="18"/>
              </w:rPr>
              <w:t>□ガス漏れ検知器の設置：</w:t>
            </w:r>
          </w:p>
          <w:p w14:paraId="3D431FB7" w14:textId="0828ED41" w:rsidR="00451DFD" w:rsidRPr="00510807" w:rsidRDefault="00C40113" w:rsidP="00451DFD">
            <w:pPr>
              <w:autoSpaceDE w:val="0"/>
              <w:autoSpaceDN w:val="0"/>
              <w:adjustRightInd/>
              <w:spacing w:line="260" w:lineRule="exact"/>
              <w:ind w:leftChars="200" w:left="420"/>
              <w:rPr>
                <w:rFonts w:asciiTheme="minorEastAsia" w:eastAsiaTheme="minorEastAsia" w:hAnsiTheme="minorEastAsia"/>
                <w:color w:val="auto"/>
                <w:spacing w:val="-8"/>
                <w:sz w:val="18"/>
                <w:szCs w:val="18"/>
              </w:rPr>
            </w:pPr>
            <w:r w:rsidRPr="00510807">
              <w:rPr>
                <w:rFonts w:asciiTheme="minorEastAsia" w:eastAsiaTheme="minorEastAsia" w:hAnsiTheme="minorEastAsia" w:hint="eastAsia"/>
                <w:noProof/>
                <w:color w:val="auto"/>
                <w:spacing w:val="-8"/>
                <w:sz w:val="18"/>
                <w:szCs w:val="18"/>
              </w:rPr>
              <mc:AlternateContent>
                <mc:Choice Requires="wps">
                  <w:drawing>
                    <wp:anchor distT="0" distB="0" distL="114300" distR="114300" simplePos="0" relativeHeight="251678208" behindDoc="0" locked="0" layoutInCell="1" allowOverlap="1" wp14:anchorId="12210AF0" wp14:editId="4A5EC947">
                      <wp:simplePos x="0" y="0"/>
                      <wp:positionH relativeFrom="column">
                        <wp:posOffset>1270000</wp:posOffset>
                      </wp:positionH>
                      <wp:positionV relativeFrom="paragraph">
                        <wp:posOffset>8560</wp:posOffset>
                      </wp:positionV>
                      <wp:extent cx="60454" cy="300567"/>
                      <wp:effectExtent l="0" t="0" r="15875" b="23495"/>
                      <wp:wrapNone/>
                      <wp:docPr id="1" name="左大かっこ 1"/>
                      <wp:cNvGraphicFramePr/>
                      <a:graphic xmlns:a="http://schemas.openxmlformats.org/drawingml/2006/main">
                        <a:graphicData uri="http://schemas.microsoft.com/office/word/2010/wordprocessingShape">
                          <wps:wsp>
                            <wps:cNvSpPr/>
                            <wps:spPr>
                              <a:xfrm>
                                <a:off x="0" y="0"/>
                                <a:ext cx="60454" cy="300567"/>
                              </a:xfrm>
                              <a:prstGeom prst="leftBracket">
                                <a:avLst>
                                  <a:gd name="adj" fmla="val 42855"/>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3BD1D6"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 o:spid="_x0000_s1026" type="#_x0000_t85" style="position:absolute;left:0;text-align:left;margin-left:100pt;margin-top:.65pt;width:4.75pt;height:23.6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" adj="1862" strokecolor="black [3213]" strokeweight=".5pt"/>
                  </w:pict>
                </mc:Fallback>
              </mc:AlternateContent>
            </w:r>
            <w:r w:rsidR="00451DFD" w:rsidRPr="00510807">
              <w:rPr>
                <w:rFonts w:asciiTheme="minorEastAsia" w:eastAsiaTheme="minorEastAsia" w:hAnsiTheme="minorEastAsia" w:hint="eastAsia"/>
                <w:color w:val="auto"/>
                <w:spacing w:val="-8"/>
                <w:sz w:val="18"/>
                <w:szCs w:val="18"/>
              </w:rPr>
              <w:t>□有　 　□無</w:t>
            </w:r>
            <w:r w:rsidR="00451DFD" w:rsidRPr="00510807">
              <w:rPr>
                <w:rFonts w:asciiTheme="minorEastAsia" w:eastAsiaTheme="minorEastAsia" w:hAnsiTheme="minorEastAsia"/>
                <w:color w:val="auto"/>
                <w:spacing w:val="-8"/>
                <w:sz w:val="18"/>
                <w:szCs w:val="18"/>
              </w:rPr>
              <w:t xml:space="preserve">  →  　□周囲に構築物等なし</w:t>
            </w:r>
          </w:p>
          <w:p w14:paraId="53248905" w14:textId="4A83898A" w:rsidR="00451DFD" w:rsidRPr="00510807" w:rsidRDefault="00451DFD" w:rsidP="00451DFD">
            <w:pPr>
              <w:autoSpaceDE w:val="0"/>
              <w:autoSpaceDN w:val="0"/>
              <w:adjustRightInd/>
              <w:spacing w:line="260" w:lineRule="exact"/>
              <w:ind w:leftChars="550" w:left="1155"/>
              <w:rPr>
                <w:rFonts w:asciiTheme="minorEastAsia" w:eastAsiaTheme="minorEastAsia" w:hAnsiTheme="minorEastAsia"/>
                <w:color w:val="auto"/>
                <w:spacing w:val="-8"/>
                <w:sz w:val="18"/>
                <w:szCs w:val="18"/>
              </w:rPr>
            </w:pPr>
            <w:r w:rsidRPr="00510807">
              <w:rPr>
                <w:rFonts w:asciiTheme="minorEastAsia" w:eastAsiaTheme="minorEastAsia" w:hAnsiTheme="minorEastAsia"/>
                <w:color w:val="auto"/>
                <w:spacing w:val="-8"/>
                <w:sz w:val="18"/>
                <w:szCs w:val="18"/>
              </w:rPr>
              <w:t xml:space="preserve">(地上のみ) </w:t>
            </w:r>
            <w:r w:rsidRPr="00510807">
              <w:rPr>
                <w:rFonts w:asciiTheme="minorEastAsia" w:eastAsiaTheme="minorEastAsia" w:hAnsiTheme="minorEastAsia"/>
                <w:color w:val="auto"/>
                <w:spacing w:val="-14"/>
                <w:sz w:val="18"/>
                <w:szCs w:val="18"/>
              </w:rPr>
              <w:t xml:space="preserve"> </w:t>
            </w:r>
            <w:r w:rsidRPr="00510807">
              <w:rPr>
                <w:rFonts w:asciiTheme="minorEastAsia" w:eastAsiaTheme="minorEastAsia" w:hAnsiTheme="minorEastAsia"/>
                <w:color w:val="auto"/>
                <w:spacing w:val="-8"/>
                <w:sz w:val="18"/>
                <w:szCs w:val="18"/>
              </w:rPr>
              <w:t>□３月に１回以上漏えい確認実施</w:t>
            </w:r>
          </w:p>
          <w:p w14:paraId="3BA960FB" w14:textId="77777777" w:rsidR="00451DFD" w:rsidRPr="00510807" w:rsidRDefault="00451DFD" w:rsidP="00451DFD">
            <w:pPr>
              <w:autoSpaceDE w:val="0"/>
              <w:autoSpaceDN w:val="0"/>
              <w:adjustRightInd/>
              <w:spacing w:line="260" w:lineRule="exact"/>
              <w:ind w:leftChars="200" w:left="420"/>
              <w:rPr>
                <w:rFonts w:asciiTheme="minorEastAsia" w:eastAsiaTheme="minorEastAsia" w:hAnsiTheme="minorEastAsia"/>
                <w:color w:val="auto"/>
                <w:spacing w:val="-8"/>
                <w:sz w:val="18"/>
                <w:szCs w:val="18"/>
              </w:rPr>
            </w:pPr>
            <w:r w:rsidRPr="00510807">
              <w:rPr>
                <w:rFonts w:asciiTheme="minorEastAsia" w:eastAsiaTheme="minorEastAsia" w:hAnsiTheme="minorEastAsia" w:hint="eastAsia"/>
                <w:color w:val="auto"/>
                <w:spacing w:val="-8"/>
                <w:sz w:val="18"/>
                <w:szCs w:val="18"/>
              </w:rPr>
              <w:t>□常時監視システムの連絡先</w:t>
            </w:r>
            <w:r w:rsidRPr="00510807">
              <w:rPr>
                <w:rFonts w:asciiTheme="minorEastAsia" w:eastAsiaTheme="minorEastAsia" w:hAnsiTheme="minorEastAsia"/>
                <w:color w:val="auto"/>
                <w:spacing w:val="-8"/>
                <w:sz w:val="18"/>
                <w:szCs w:val="18"/>
              </w:rPr>
              <w:t xml:space="preserve"> （　　　　　　　</w:t>
            </w:r>
            <w:r w:rsidRPr="00510807">
              <w:rPr>
                <w:rFonts w:asciiTheme="minorEastAsia" w:eastAsiaTheme="minorEastAsia" w:hAnsiTheme="minorEastAsia" w:hint="eastAsia"/>
                <w:color w:val="auto"/>
                <w:spacing w:val="-8"/>
                <w:sz w:val="18"/>
                <w:szCs w:val="18"/>
              </w:rPr>
              <w:t xml:space="preserve">　　</w:t>
            </w:r>
            <w:r w:rsidRPr="00510807">
              <w:rPr>
                <w:rFonts w:asciiTheme="minorEastAsia" w:eastAsiaTheme="minorEastAsia" w:hAnsiTheme="minorEastAsia"/>
                <w:color w:val="auto"/>
                <w:spacing w:val="-8"/>
                <w:sz w:val="18"/>
                <w:szCs w:val="18"/>
              </w:rPr>
              <w:t xml:space="preserve">　　）</w:t>
            </w:r>
          </w:p>
        </w:tc>
        <w:tc>
          <w:tcPr>
            <w:tcW w:w="442"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14:paraId="6BFA40B1" w14:textId="77777777" w:rsidR="00451DFD" w:rsidRPr="00510807" w:rsidRDefault="00451DFD" w:rsidP="00451DFD">
            <w:pPr>
              <w:adjustRightInd/>
              <w:spacing w:line="260" w:lineRule="exact"/>
              <w:jc w:val="center"/>
              <w:rPr>
                <w:rFonts w:asciiTheme="minorEastAsia" w:eastAsiaTheme="minorEastAsia" w:hAnsiTheme="minorEastAsia"/>
                <w:color w:val="auto"/>
                <w:sz w:val="18"/>
                <w:szCs w:val="18"/>
              </w:rPr>
            </w:pPr>
            <w:r w:rsidRPr="00510807">
              <w:rPr>
                <w:rFonts w:asciiTheme="minorEastAsia" w:eastAsiaTheme="minorEastAsia" w:hAnsiTheme="minorEastAsia" w:hint="eastAsia"/>
                <w:color w:val="auto"/>
                <w:sz w:val="18"/>
                <w:szCs w:val="18"/>
              </w:rPr>
              <w:t>良</w:t>
            </w:r>
          </w:p>
        </w:tc>
        <w:tc>
          <w:tcPr>
            <w:tcW w:w="442"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14:paraId="7A90B963" w14:textId="77777777" w:rsidR="00451DFD" w:rsidRPr="00510807" w:rsidRDefault="00451DFD" w:rsidP="00451DFD">
            <w:pPr>
              <w:adjustRightInd/>
              <w:spacing w:line="260" w:lineRule="exact"/>
              <w:jc w:val="center"/>
              <w:rPr>
                <w:rFonts w:asciiTheme="minorEastAsia" w:eastAsiaTheme="minorEastAsia" w:hAnsiTheme="minorEastAsia"/>
                <w:color w:val="auto"/>
                <w:sz w:val="18"/>
                <w:szCs w:val="18"/>
              </w:rPr>
            </w:pPr>
            <w:r w:rsidRPr="00510807">
              <w:rPr>
                <w:rFonts w:asciiTheme="minorEastAsia" w:eastAsiaTheme="minorEastAsia" w:hAnsiTheme="minorEastAsia" w:hint="eastAsia"/>
                <w:color w:val="auto"/>
                <w:sz w:val="18"/>
                <w:szCs w:val="18"/>
              </w:rPr>
              <w:t>否</w:t>
            </w:r>
          </w:p>
        </w:tc>
        <w:tc>
          <w:tcPr>
            <w:tcW w:w="1204"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14:paraId="1D250B2B" w14:textId="77777777" w:rsidR="00451DFD" w:rsidRPr="00510807" w:rsidRDefault="00451DFD" w:rsidP="00451DFD">
            <w:pPr>
              <w:adjustRightInd/>
              <w:spacing w:line="260" w:lineRule="exact"/>
              <w:jc w:val="center"/>
              <w:rPr>
                <w:rFonts w:asciiTheme="minorEastAsia" w:eastAsiaTheme="minorEastAsia" w:hAnsiTheme="minorEastAsia"/>
                <w:color w:val="auto"/>
                <w:sz w:val="18"/>
                <w:szCs w:val="18"/>
              </w:rPr>
            </w:pPr>
          </w:p>
        </w:tc>
      </w:tr>
      <w:tr w:rsidR="00451DFD" w:rsidRPr="00510807" w14:paraId="20011D17" w14:textId="77777777" w:rsidTr="00451DFD">
        <w:tc>
          <w:tcPr>
            <w:tcW w:w="1852" w:type="dxa"/>
            <w:tcBorders>
              <w:top w:val="single" w:sz="4" w:space="0" w:color="auto"/>
              <w:left w:val="single" w:sz="4" w:space="0" w:color="auto"/>
              <w:bottom w:val="single" w:sz="4" w:space="0" w:color="auto"/>
              <w:right w:val="single" w:sz="4" w:space="0" w:color="auto"/>
            </w:tcBorders>
            <w:tcMar>
              <w:top w:w="85" w:type="dxa"/>
              <w:bottom w:w="85" w:type="dxa"/>
            </w:tcMar>
          </w:tcPr>
          <w:p w14:paraId="3D40F082" w14:textId="77777777" w:rsidR="00451DFD" w:rsidRPr="00510807" w:rsidRDefault="00451DFD" w:rsidP="00451DFD">
            <w:pPr>
              <w:adjustRightInd/>
              <w:spacing w:line="260" w:lineRule="exact"/>
              <w:rPr>
                <w:rFonts w:asciiTheme="minorEastAsia" w:eastAsiaTheme="minorEastAsia" w:hAnsiTheme="minorEastAsia"/>
                <w:color w:val="auto"/>
                <w:sz w:val="18"/>
                <w:szCs w:val="18"/>
              </w:rPr>
            </w:pPr>
            <w:r w:rsidRPr="00510807">
              <w:rPr>
                <w:rFonts w:asciiTheme="minorEastAsia" w:eastAsiaTheme="minorEastAsia" w:hAnsiTheme="minorEastAsia" w:hint="eastAsia"/>
                <w:color w:val="auto"/>
                <w:sz w:val="18"/>
                <w:szCs w:val="18"/>
              </w:rPr>
              <w:t>高圧配管内の再液化防止措置</w:t>
            </w:r>
          </w:p>
        </w:tc>
        <w:tc>
          <w:tcPr>
            <w:tcW w:w="5328" w:type="dxa"/>
            <w:tcBorders>
              <w:top w:val="single" w:sz="4" w:space="0" w:color="auto"/>
              <w:left w:val="single" w:sz="4" w:space="0" w:color="auto"/>
              <w:bottom w:val="single" w:sz="4" w:space="0" w:color="auto"/>
              <w:right w:val="single" w:sz="4" w:space="0" w:color="auto"/>
            </w:tcBorders>
            <w:tcMar>
              <w:top w:w="85" w:type="dxa"/>
              <w:bottom w:w="85" w:type="dxa"/>
            </w:tcMar>
          </w:tcPr>
          <w:p w14:paraId="7F577554" w14:textId="77777777" w:rsidR="00451DFD" w:rsidRPr="00510807" w:rsidRDefault="00451DFD" w:rsidP="00451DFD">
            <w:pPr>
              <w:adjustRightInd/>
              <w:spacing w:line="260" w:lineRule="exact"/>
              <w:rPr>
                <w:rFonts w:asciiTheme="minorEastAsia" w:eastAsiaTheme="minorEastAsia" w:hAnsiTheme="minorEastAsia"/>
                <w:color w:val="auto"/>
                <w:spacing w:val="-8"/>
                <w:sz w:val="18"/>
                <w:szCs w:val="18"/>
              </w:rPr>
            </w:pPr>
            <w:r w:rsidRPr="00510807">
              <w:rPr>
                <w:rFonts w:asciiTheme="minorEastAsia" w:eastAsiaTheme="minorEastAsia" w:hAnsiTheme="minorEastAsia" w:hint="eastAsia"/>
                <w:color w:val="auto"/>
                <w:spacing w:val="-8"/>
                <w:sz w:val="18"/>
                <w:szCs w:val="18"/>
              </w:rPr>
              <w:t>□プロテクター内　□バルク貯槽の直近</w:t>
            </w:r>
          </w:p>
        </w:tc>
        <w:tc>
          <w:tcPr>
            <w:tcW w:w="442"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14:paraId="593D0A01" w14:textId="77777777" w:rsidR="00451DFD" w:rsidRPr="00510807" w:rsidRDefault="00451DFD" w:rsidP="00451DFD">
            <w:pPr>
              <w:adjustRightInd/>
              <w:spacing w:line="260" w:lineRule="exact"/>
              <w:jc w:val="center"/>
              <w:rPr>
                <w:rFonts w:asciiTheme="minorEastAsia" w:eastAsiaTheme="minorEastAsia" w:hAnsiTheme="minorEastAsia"/>
                <w:color w:val="auto"/>
                <w:sz w:val="18"/>
                <w:szCs w:val="18"/>
              </w:rPr>
            </w:pPr>
            <w:r w:rsidRPr="00510807">
              <w:rPr>
                <w:rFonts w:asciiTheme="minorEastAsia" w:eastAsiaTheme="minorEastAsia" w:hAnsiTheme="minorEastAsia" w:hint="eastAsia"/>
                <w:color w:val="auto"/>
                <w:sz w:val="18"/>
                <w:szCs w:val="18"/>
              </w:rPr>
              <w:t>良</w:t>
            </w:r>
          </w:p>
        </w:tc>
        <w:tc>
          <w:tcPr>
            <w:tcW w:w="442"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14:paraId="15B5B72F" w14:textId="77777777" w:rsidR="00451DFD" w:rsidRPr="00510807" w:rsidRDefault="00451DFD" w:rsidP="00451DFD">
            <w:pPr>
              <w:adjustRightInd/>
              <w:spacing w:line="260" w:lineRule="exact"/>
              <w:jc w:val="center"/>
              <w:rPr>
                <w:rFonts w:asciiTheme="minorEastAsia" w:eastAsiaTheme="minorEastAsia" w:hAnsiTheme="minorEastAsia"/>
                <w:color w:val="auto"/>
                <w:sz w:val="18"/>
                <w:szCs w:val="18"/>
              </w:rPr>
            </w:pPr>
            <w:r w:rsidRPr="00510807">
              <w:rPr>
                <w:rFonts w:asciiTheme="minorEastAsia" w:eastAsiaTheme="minorEastAsia" w:hAnsiTheme="minorEastAsia" w:hint="eastAsia"/>
                <w:color w:val="auto"/>
                <w:sz w:val="18"/>
                <w:szCs w:val="18"/>
              </w:rPr>
              <w:t>否</w:t>
            </w:r>
          </w:p>
        </w:tc>
        <w:tc>
          <w:tcPr>
            <w:tcW w:w="1204"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14:paraId="77415259" w14:textId="77777777" w:rsidR="00451DFD" w:rsidRPr="00510807" w:rsidRDefault="00451DFD" w:rsidP="00451DFD">
            <w:pPr>
              <w:adjustRightInd/>
              <w:spacing w:line="260" w:lineRule="exact"/>
              <w:jc w:val="center"/>
              <w:rPr>
                <w:rFonts w:asciiTheme="minorEastAsia" w:eastAsiaTheme="minorEastAsia" w:hAnsiTheme="minorEastAsia"/>
                <w:color w:val="auto"/>
                <w:sz w:val="18"/>
                <w:szCs w:val="18"/>
              </w:rPr>
            </w:pPr>
          </w:p>
        </w:tc>
      </w:tr>
      <w:tr w:rsidR="00451DFD" w:rsidRPr="00510807" w14:paraId="6E4F1657" w14:textId="77777777" w:rsidTr="00451DFD">
        <w:tc>
          <w:tcPr>
            <w:tcW w:w="9268" w:type="dxa"/>
            <w:gridSpan w:val="5"/>
            <w:tcBorders>
              <w:top w:val="single" w:sz="4" w:space="0" w:color="auto"/>
              <w:left w:val="single" w:sz="4" w:space="0" w:color="auto"/>
              <w:bottom w:val="single" w:sz="4" w:space="0" w:color="auto"/>
              <w:right w:val="single" w:sz="4" w:space="0" w:color="auto"/>
            </w:tcBorders>
            <w:tcMar>
              <w:top w:w="85" w:type="dxa"/>
              <w:bottom w:w="85" w:type="dxa"/>
            </w:tcMar>
            <w:vAlign w:val="center"/>
          </w:tcPr>
          <w:p w14:paraId="65C5BF77" w14:textId="77777777" w:rsidR="00451DFD" w:rsidRPr="00510807" w:rsidRDefault="00451DFD" w:rsidP="00451DFD">
            <w:pPr>
              <w:adjustRightInd/>
              <w:spacing w:line="260" w:lineRule="exact"/>
              <w:ind w:firstLineChars="100" w:firstLine="180"/>
              <w:rPr>
                <w:rFonts w:asciiTheme="minorEastAsia" w:eastAsiaTheme="minorEastAsia" w:hAnsiTheme="minorEastAsia"/>
                <w:color w:val="auto"/>
                <w:sz w:val="18"/>
                <w:szCs w:val="18"/>
              </w:rPr>
            </w:pPr>
            <w:r w:rsidRPr="00510807">
              <w:rPr>
                <w:rFonts w:asciiTheme="minorEastAsia" w:eastAsiaTheme="minorEastAsia" w:hAnsiTheme="minorEastAsia" w:hint="eastAsia"/>
                <w:color w:val="auto"/>
                <w:sz w:val="18"/>
                <w:szCs w:val="18"/>
              </w:rPr>
              <w:t>以下地上設置に係る項目</w:t>
            </w:r>
          </w:p>
        </w:tc>
      </w:tr>
      <w:tr w:rsidR="00451DFD" w:rsidRPr="00510807" w14:paraId="3D84D1C6" w14:textId="77777777" w:rsidTr="00451DFD">
        <w:tc>
          <w:tcPr>
            <w:tcW w:w="1852" w:type="dxa"/>
            <w:tcBorders>
              <w:top w:val="single" w:sz="4" w:space="0" w:color="auto"/>
              <w:left w:val="single" w:sz="4" w:space="0" w:color="auto"/>
              <w:bottom w:val="single" w:sz="4" w:space="0" w:color="auto"/>
              <w:right w:val="single" w:sz="4" w:space="0" w:color="auto"/>
            </w:tcBorders>
            <w:tcMar>
              <w:top w:w="85" w:type="dxa"/>
              <w:bottom w:w="85" w:type="dxa"/>
            </w:tcMar>
          </w:tcPr>
          <w:p w14:paraId="6B18E6D6" w14:textId="77777777" w:rsidR="00451DFD" w:rsidRPr="00510807" w:rsidRDefault="00451DFD" w:rsidP="00451DFD">
            <w:pPr>
              <w:adjustRightInd/>
              <w:spacing w:line="260" w:lineRule="exact"/>
              <w:rPr>
                <w:rFonts w:asciiTheme="minorEastAsia" w:eastAsiaTheme="minorEastAsia" w:hAnsiTheme="minorEastAsia"/>
                <w:color w:val="auto"/>
                <w:sz w:val="18"/>
                <w:szCs w:val="18"/>
              </w:rPr>
            </w:pPr>
            <w:r w:rsidRPr="00510807">
              <w:rPr>
                <w:rFonts w:asciiTheme="minorEastAsia" w:eastAsiaTheme="minorEastAsia" w:hAnsiTheme="minorEastAsia" w:hint="eastAsia"/>
                <w:color w:val="auto"/>
                <w:sz w:val="18"/>
                <w:szCs w:val="18"/>
              </w:rPr>
              <w:t>基礎の設置</w:t>
            </w:r>
          </w:p>
        </w:tc>
        <w:tc>
          <w:tcPr>
            <w:tcW w:w="5328" w:type="dxa"/>
            <w:tcBorders>
              <w:top w:val="single" w:sz="4" w:space="0" w:color="auto"/>
              <w:left w:val="single" w:sz="4" w:space="0" w:color="auto"/>
              <w:bottom w:val="single" w:sz="4" w:space="0" w:color="auto"/>
              <w:right w:val="single" w:sz="4" w:space="0" w:color="auto"/>
            </w:tcBorders>
            <w:tcMar>
              <w:top w:w="85" w:type="dxa"/>
              <w:bottom w:w="85" w:type="dxa"/>
            </w:tcMar>
          </w:tcPr>
          <w:p w14:paraId="355C9ADA" w14:textId="77777777" w:rsidR="00451DFD" w:rsidRPr="00510807" w:rsidRDefault="00451DFD" w:rsidP="00451DFD">
            <w:pPr>
              <w:adjustRightInd/>
              <w:spacing w:line="260" w:lineRule="exact"/>
              <w:rPr>
                <w:rFonts w:asciiTheme="minorEastAsia" w:eastAsiaTheme="minorEastAsia" w:hAnsiTheme="minorEastAsia"/>
                <w:color w:val="auto"/>
                <w:spacing w:val="-8"/>
                <w:sz w:val="18"/>
                <w:szCs w:val="18"/>
              </w:rPr>
            </w:pPr>
            <w:r w:rsidRPr="00510807">
              <w:rPr>
                <w:rFonts w:asciiTheme="minorEastAsia" w:eastAsiaTheme="minorEastAsia" w:hAnsiTheme="minorEastAsia" w:hint="eastAsia"/>
                <w:color w:val="auto"/>
                <w:spacing w:val="-8"/>
                <w:sz w:val="18"/>
                <w:szCs w:val="18"/>
              </w:rPr>
              <w:t>□地盤面からの高さ：（　　）ｃｍ</w:t>
            </w:r>
          </w:p>
          <w:p w14:paraId="3CAD6175" w14:textId="77777777" w:rsidR="00451DFD" w:rsidRPr="00510807" w:rsidRDefault="00451DFD" w:rsidP="00451DFD">
            <w:pPr>
              <w:adjustRightInd/>
              <w:spacing w:line="260" w:lineRule="exact"/>
              <w:rPr>
                <w:rFonts w:asciiTheme="minorEastAsia" w:eastAsiaTheme="minorEastAsia" w:hAnsiTheme="minorEastAsia"/>
                <w:color w:val="auto"/>
                <w:spacing w:val="-8"/>
                <w:sz w:val="18"/>
                <w:szCs w:val="18"/>
              </w:rPr>
            </w:pPr>
            <w:r w:rsidRPr="00510807">
              <w:rPr>
                <w:rFonts w:asciiTheme="minorEastAsia" w:eastAsiaTheme="minorEastAsia" w:hAnsiTheme="minorEastAsia" w:hint="eastAsia"/>
                <w:color w:val="auto"/>
                <w:spacing w:val="-8"/>
                <w:sz w:val="18"/>
                <w:szCs w:val="18"/>
              </w:rPr>
              <w:t>□床面（□コンクリート　□その他（　　　　　　　　　　））</w:t>
            </w:r>
          </w:p>
        </w:tc>
        <w:tc>
          <w:tcPr>
            <w:tcW w:w="442"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14:paraId="62808B2F" w14:textId="77777777" w:rsidR="00451DFD" w:rsidRPr="00510807" w:rsidRDefault="00451DFD" w:rsidP="00451DFD">
            <w:pPr>
              <w:adjustRightInd/>
              <w:spacing w:line="260" w:lineRule="exact"/>
              <w:jc w:val="center"/>
              <w:rPr>
                <w:rFonts w:asciiTheme="minorEastAsia" w:eastAsiaTheme="minorEastAsia" w:hAnsiTheme="minorEastAsia"/>
                <w:color w:val="auto"/>
                <w:sz w:val="18"/>
                <w:szCs w:val="18"/>
              </w:rPr>
            </w:pPr>
            <w:r w:rsidRPr="00510807">
              <w:rPr>
                <w:rFonts w:asciiTheme="minorEastAsia" w:eastAsiaTheme="minorEastAsia" w:hAnsiTheme="minorEastAsia" w:hint="eastAsia"/>
                <w:color w:val="auto"/>
                <w:sz w:val="18"/>
                <w:szCs w:val="18"/>
              </w:rPr>
              <w:t>良</w:t>
            </w:r>
          </w:p>
        </w:tc>
        <w:tc>
          <w:tcPr>
            <w:tcW w:w="442"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14:paraId="7868876D" w14:textId="77777777" w:rsidR="00451DFD" w:rsidRPr="00510807" w:rsidRDefault="00451DFD" w:rsidP="00451DFD">
            <w:pPr>
              <w:adjustRightInd/>
              <w:spacing w:line="260" w:lineRule="exact"/>
              <w:jc w:val="center"/>
              <w:rPr>
                <w:rFonts w:asciiTheme="minorEastAsia" w:eastAsiaTheme="minorEastAsia" w:hAnsiTheme="minorEastAsia"/>
                <w:color w:val="auto"/>
                <w:sz w:val="18"/>
                <w:szCs w:val="18"/>
              </w:rPr>
            </w:pPr>
            <w:r w:rsidRPr="00510807">
              <w:rPr>
                <w:rFonts w:asciiTheme="minorEastAsia" w:eastAsiaTheme="minorEastAsia" w:hAnsiTheme="minorEastAsia" w:hint="eastAsia"/>
                <w:color w:val="auto"/>
                <w:sz w:val="18"/>
                <w:szCs w:val="18"/>
              </w:rPr>
              <w:t>否</w:t>
            </w:r>
          </w:p>
        </w:tc>
        <w:tc>
          <w:tcPr>
            <w:tcW w:w="1204"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14:paraId="5D205C61" w14:textId="77777777" w:rsidR="00451DFD" w:rsidRPr="00510807" w:rsidRDefault="00451DFD" w:rsidP="00451DFD">
            <w:pPr>
              <w:adjustRightInd/>
              <w:spacing w:line="260" w:lineRule="exact"/>
              <w:jc w:val="center"/>
              <w:rPr>
                <w:rFonts w:asciiTheme="minorEastAsia" w:eastAsiaTheme="minorEastAsia" w:hAnsiTheme="minorEastAsia"/>
                <w:color w:val="auto"/>
                <w:sz w:val="18"/>
                <w:szCs w:val="18"/>
              </w:rPr>
            </w:pPr>
          </w:p>
        </w:tc>
      </w:tr>
      <w:tr w:rsidR="00451DFD" w:rsidRPr="00510807" w14:paraId="6A5A86C2" w14:textId="77777777" w:rsidTr="00451DFD">
        <w:tc>
          <w:tcPr>
            <w:tcW w:w="1852" w:type="dxa"/>
            <w:tcBorders>
              <w:top w:val="single" w:sz="4" w:space="0" w:color="auto"/>
              <w:left w:val="single" w:sz="4" w:space="0" w:color="auto"/>
              <w:bottom w:val="single" w:sz="4" w:space="0" w:color="auto"/>
              <w:right w:val="single" w:sz="4" w:space="0" w:color="auto"/>
            </w:tcBorders>
            <w:tcMar>
              <w:top w:w="85" w:type="dxa"/>
              <w:bottom w:w="85" w:type="dxa"/>
            </w:tcMar>
          </w:tcPr>
          <w:p w14:paraId="2B707F49" w14:textId="77777777" w:rsidR="00451DFD" w:rsidRPr="00510807" w:rsidRDefault="00451DFD" w:rsidP="00451DFD">
            <w:pPr>
              <w:adjustRightInd/>
              <w:spacing w:line="260" w:lineRule="exact"/>
              <w:rPr>
                <w:rFonts w:asciiTheme="minorEastAsia" w:eastAsiaTheme="minorEastAsia" w:hAnsiTheme="minorEastAsia"/>
                <w:color w:val="auto"/>
                <w:sz w:val="18"/>
                <w:szCs w:val="18"/>
              </w:rPr>
            </w:pPr>
            <w:r w:rsidRPr="00510807">
              <w:rPr>
                <w:rFonts w:asciiTheme="minorEastAsia" w:eastAsiaTheme="minorEastAsia" w:hAnsiTheme="minorEastAsia" w:hint="eastAsia"/>
                <w:color w:val="auto"/>
                <w:sz w:val="18"/>
                <w:szCs w:val="18"/>
              </w:rPr>
              <w:t>基礎との固定</w:t>
            </w:r>
          </w:p>
        </w:tc>
        <w:tc>
          <w:tcPr>
            <w:tcW w:w="5328" w:type="dxa"/>
            <w:tcBorders>
              <w:top w:val="single" w:sz="4" w:space="0" w:color="auto"/>
              <w:left w:val="single" w:sz="4" w:space="0" w:color="auto"/>
              <w:bottom w:val="single" w:sz="4" w:space="0" w:color="auto"/>
              <w:right w:val="single" w:sz="4" w:space="0" w:color="auto"/>
            </w:tcBorders>
            <w:tcMar>
              <w:top w:w="85" w:type="dxa"/>
              <w:bottom w:w="85" w:type="dxa"/>
            </w:tcMar>
          </w:tcPr>
          <w:p w14:paraId="15CFCBA5" w14:textId="77777777" w:rsidR="00451DFD" w:rsidRPr="00510807" w:rsidRDefault="00451DFD" w:rsidP="00451DFD">
            <w:pPr>
              <w:adjustRightInd/>
              <w:spacing w:line="260" w:lineRule="exact"/>
              <w:rPr>
                <w:rFonts w:asciiTheme="minorEastAsia" w:eastAsiaTheme="minorEastAsia" w:hAnsiTheme="minorEastAsia"/>
                <w:color w:val="auto"/>
                <w:spacing w:val="-8"/>
                <w:sz w:val="18"/>
                <w:szCs w:val="18"/>
              </w:rPr>
            </w:pPr>
            <w:r w:rsidRPr="00510807">
              <w:rPr>
                <w:rFonts w:asciiTheme="minorEastAsia" w:eastAsiaTheme="minorEastAsia" w:hAnsiTheme="minorEastAsia" w:hint="eastAsia"/>
                <w:color w:val="auto"/>
                <w:spacing w:val="-8"/>
                <w:sz w:val="18"/>
                <w:szCs w:val="18"/>
              </w:rPr>
              <w:t>□アンカーボルト等で基礎に固定</w:t>
            </w:r>
          </w:p>
        </w:tc>
        <w:tc>
          <w:tcPr>
            <w:tcW w:w="442"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14:paraId="5FC42E4A" w14:textId="77777777" w:rsidR="00451DFD" w:rsidRPr="00510807" w:rsidRDefault="00451DFD" w:rsidP="00451DFD">
            <w:pPr>
              <w:adjustRightInd/>
              <w:spacing w:line="260" w:lineRule="exact"/>
              <w:jc w:val="center"/>
              <w:rPr>
                <w:rFonts w:asciiTheme="minorEastAsia" w:eastAsiaTheme="minorEastAsia" w:hAnsiTheme="minorEastAsia"/>
                <w:color w:val="auto"/>
                <w:sz w:val="18"/>
                <w:szCs w:val="18"/>
              </w:rPr>
            </w:pPr>
            <w:r w:rsidRPr="00510807">
              <w:rPr>
                <w:rFonts w:asciiTheme="minorEastAsia" w:eastAsiaTheme="minorEastAsia" w:hAnsiTheme="minorEastAsia" w:hint="eastAsia"/>
                <w:color w:val="auto"/>
                <w:sz w:val="18"/>
                <w:szCs w:val="18"/>
              </w:rPr>
              <w:t>良</w:t>
            </w:r>
          </w:p>
        </w:tc>
        <w:tc>
          <w:tcPr>
            <w:tcW w:w="442"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14:paraId="0430B350" w14:textId="77777777" w:rsidR="00451DFD" w:rsidRPr="00510807" w:rsidRDefault="00451DFD" w:rsidP="00451DFD">
            <w:pPr>
              <w:adjustRightInd/>
              <w:spacing w:line="260" w:lineRule="exact"/>
              <w:jc w:val="center"/>
              <w:rPr>
                <w:rFonts w:asciiTheme="minorEastAsia" w:eastAsiaTheme="minorEastAsia" w:hAnsiTheme="minorEastAsia"/>
                <w:color w:val="auto"/>
                <w:sz w:val="18"/>
                <w:szCs w:val="18"/>
              </w:rPr>
            </w:pPr>
            <w:r w:rsidRPr="00510807">
              <w:rPr>
                <w:rFonts w:asciiTheme="minorEastAsia" w:eastAsiaTheme="minorEastAsia" w:hAnsiTheme="minorEastAsia" w:hint="eastAsia"/>
                <w:color w:val="auto"/>
                <w:sz w:val="18"/>
                <w:szCs w:val="18"/>
              </w:rPr>
              <w:t>否</w:t>
            </w:r>
          </w:p>
        </w:tc>
        <w:tc>
          <w:tcPr>
            <w:tcW w:w="1204"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14:paraId="5B5BC327" w14:textId="77777777" w:rsidR="00451DFD" w:rsidRPr="00510807" w:rsidRDefault="00451DFD" w:rsidP="00451DFD">
            <w:pPr>
              <w:adjustRightInd/>
              <w:spacing w:line="260" w:lineRule="exact"/>
              <w:jc w:val="center"/>
              <w:rPr>
                <w:rFonts w:asciiTheme="minorEastAsia" w:eastAsiaTheme="minorEastAsia" w:hAnsiTheme="minorEastAsia"/>
                <w:color w:val="auto"/>
                <w:sz w:val="18"/>
                <w:szCs w:val="18"/>
              </w:rPr>
            </w:pPr>
          </w:p>
        </w:tc>
      </w:tr>
      <w:tr w:rsidR="00451DFD" w:rsidRPr="00510807" w14:paraId="396690B2" w14:textId="77777777" w:rsidTr="00451DFD">
        <w:tc>
          <w:tcPr>
            <w:tcW w:w="1852" w:type="dxa"/>
            <w:tcBorders>
              <w:top w:val="single" w:sz="4" w:space="0" w:color="auto"/>
              <w:left w:val="single" w:sz="4" w:space="0" w:color="auto"/>
              <w:bottom w:val="single" w:sz="4" w:space="0" w:color="auto"/>
              <w:right w:val="single" w:sz="4" w:space="0" w:color="auto"/>
            </w:tcBorders>
            <w:tcMar>
              <w:top w:w="85" w:type="dxa"/>
              <w:bottom w:w="85" w:type="dxa"/>
            </w:tcMar>
          </w:tcPr>
          <w:p w14:paraId="2DF0A748" w14:textId="77777777" w:rsidR="00451DFD" w:rsidRPr="00510807" w:rsidRDefault="00451DFD" w:rsidP="00451DFD">
            <w:pPr>
              <w:adjustRightInd/>
              <w:spacing w:line="260" w:lineRule="exact"/>
              <w:rPr>
                <w:rFonts w:asciiTheme="minorEastAsia" w:eastAsiaTheme="minorEastAsia" w:hAnsiTheme="minorEastAsia"/>
                <w:color w:val="auto"/>
                <w:sz w:val="18"/>
                <w:szCs w:val="18"/>
              </w:rPr>
            </w:pPr>
            <w:r w:rsidRPr="00510807">
              <w:rPr>
                <w:rFonts w:asciiTheme="minorEastAsia" w:eastAsiaTheme="minorEastAsia" w:hAnsiTheme="minorEastAsia" w:hint="eastAsia"/>
                <w:color w:val="auto"/>
                <w:sz w:val="18"/>
                <w:szCs w:val="18"/>
              </w:rPr>
              <w:t>接地</w:t>
            </w:r>
          </w:p>
        </w:tc>
        <w:tc>
          <w:tcPr>
            <w:tcW w:w="5328" w:type="dxa"/>
            <w:tcBorders>
              <w:top w:val="single" w:sz="4" w:space="0" w:color="auto"/>
              <w:left w:val="single" w:sz="4" w:space="0" w:color="auto"/>
              <w:bottom w:val="single" w:sz="4" w:space="0" w:color="auto"/>
              <w:right w:val="single" w:sz="4" w:space="0" w:color="auto"/>
            </w:tcBorders>
            <w:tcMar>
              <w:top w:w="85" w:type="dxa"/>
              <w:bottom w:w="85" w:type="dxa"/>
            </w:tcMar>
          </w:tcPr>
          <w:p w14:paraId="044E30BA" w14:textId="77777777" w:rsidR="00451DFD" w:rsidRPr="00510807" w:rsidRDefault="00451DFD" w:rsidP="00451DFD">
            <w:pPr>
              <w:adjustRightInd/>
              <w:spacing w:line="260" w:lineRule="exact"/>
              <w:rPr>
                <w:rFonts w:asciiTheme="minorEastAsia" w:eastAsiaTheme="minorEastAsia" w:hAnsiTheme="minorEastAsia"/>
                <w:color w:val="auto"/>
                <w:spacing w:val="-8"/>
                <w:sz w:val="18"/>
                <w:szCs w:val="18"/>
              </w:rPr>
            </w:pPr>
            <w:r w:rsidRPr="00510807">
              <w:rPr>
                <w:rFonts w:asciiTheme="minorEastAsia" w:eastAsiaTheme="minorEastAsia" w:hAnsiTheme="minorEastAsia" w:hint="eastAsia"/>
                <w:color w:val="auto"/>
                <w:spacing w:val="-8"/>
                <w:sz w:val="18"/>
                <w:szCs w:val="18"/>
              </w:rPr>
              <w:t>□設置の有無：□有　□無</w:t>
            </w:r>
          </w:p>
          <w:p w14:paraId="46B0128E" w14:textId="77777777" w:rsidR="00451DFD" w:rsidRPr="00510807" w:rsidRDefault="00451DFD" w:rsidP="00451DFD">
            <w:pPr>
              <w:adjustRightInd/>
              <w:spacing w:line="260" w:lineRule="exact"/>
              <w:rPr>
                <w:rFonts w:asciiTheme="minorEastAsia" w:eastAsiaTheme="minorEastAsia" w:hAnsiTheme="minorEastAsia"/>
                <w:color w:val="auto"/>
                <w:spacing w:val="-8"/>
                <w:sz w:val="18"/>
                <w:szCs w:val="18"/>
              </w:rPr>
            </w:pPr>
            <w:r w:rsidRPr="00510807">
              <w:rPr>
                <w:rFonts w:asciiTheme="minorEastAsia" w:eastAsiaTheme="minorEastAsia" w:hAnsiTheme="minorEastAsia" w:hint="eastAsia"/>
                <w:color w:val="auto"/>
                <w:spacing w:val="-8"/>
                <w:sz w:val="18"/>
                <w:szCs w:val="18"/>
              </w:rPr>
              <w:t>□接地接続線：断面積（　　　）ｍｍ</w:t>
            </w:r>
            <w:r w:rsidRPr="00510807">
              <w:rPr>
                <w:rFonts w:asciiTheme="minorEastAsia" w:eastAsiaTheme="minorEastAsia" w:hAnsiTheme="minorEastAsia" w:hint="eastAsia"/>
                <w:color w:val="auto"/>
                <w:spacing w:val="-8"/>
                <w:sz w:val="18"/>
                <w:szCs w:val="18"/>
                <w:vertAlign w:val="superscript"/>
              </w:rPr>
              <w:t>２</w:t>
            </w:r>
          </w:p>
          <w:p w14:paraId="6BC4BA42" w14:textId="060DACDF" w:rsidR="00451DFD" w:rsidRPr="00510807" w:rsidRDefault="00451DFD" w:rsidP="00451DFD">
            <w:pPr>
              <w:adjustRightInd/>
              <w:spacing w:line="260" w:lineRule="exact"/>
              <w:rPr>
                <w:rFonts w:asciiTheme="minorEastAsia" w:eastAsiaTheme="minorEastAsia" w:hAnsiTheme="minorEastAsia"/>
                <w:color w:val="auto"/>
                <w:spacing w:val="-8"/>
                <w:sz w:val="18"/>
                <w:szCs w:val="18"/>
              </w:rPr>
            </w:pPr>
            <w:r w:rsidRPr="00510807">
              <w:rPr>
                <w:rFonts w:asciiTheme="minorEastAsia" w:eastAsiaTheme="minorEastAsia" w:hAnsiTheme="minorEastAsia" w:hint="eastAsia"/>
                <w:color w:val="auto"/>
                <w:spacing w:val="-8"/>
                <w:sz w:val="18"/>
                <w:szCs w:val="18"/>
              </w:rPr>
              <w:t xml:space="preserve">□接地棒：直径（　</w:t>
            </w:r>
            <w:r w:rsidRPr="00510807">
              <w:rPr>
                <w:rFonts w:asciiTheme="minorEastAsia" w:eastAsiaTheme="minorEastAsia" w:hAnsiTheme="minorEastAsia"/>
                <w:color w:val="auto"/>
                <w:spacing w:val="-8"/>
                <w:sz w:val="18"/>
                <w:szCs w:val="18"/>
              </w:rPr>
              <w:t xml:space="preserve">　）</w:t>
            </w:r>
            <w:r w:rsidR="003F7000">
              <w:rPr>
                <w:rFonts w:asciiTheme="minorEastAsia" w:eastAsiaTheme="minorEastAsia" w:hAnsiTheme="minorEastAsia" w:hint="eastAsia"/>
                <w:color w:val="auto"/>
                <w:spacing w:val="-8"/>
                <w:sz w:val="18"/>
                <w:szCs w:val="18"/>
              </w:rPr>
              <w:t>ｍｍ</w:t>
            </w:r>
            <w:r w:rsidRPr="00510807">
              <w:rPr>
                <w:rFonts w:asciiTheme="minorEastAsia" w:eastAsiaTheme="minorEastAsia" w:hAnsiTheme="minorEastAsia"/>
                <w:color w:val="auto"/>
                <w:spacing w:val="-8"/>
                <w:sz w:val="18"/>
                <w:szCs w:val="18"/>
              </w:rPr>
              <w:t xml:space="preserve">、長さ（　</w:t>
            </w:r>
            <w:r w:rsidRPr="00510807">
              <w:rPr>
                <w:rFonts w:asciiTheme="minorEastAsia" w:eastAsiaTheme="minorEastAsia" w:hAnsiTheme="minorEastAsia" w:hint="eastAsia"/>
                <w:color w:val="auto"/>
                <w:spacing w:val="-8"/>
                <w:sz w:val="18"/>
                <w:szCs w:val="18"/>
              </w:rPr>
              <w:t xml:space="preserve">　</w:t>
            </w:r>
            <w:r w:rsidRPr="00510807">
              <w:rPr>
                <w:rFonts w:asciiTheme="minorEastAsia" w:eastAsiaTheme="minorEastAsia" w:hAnsiTheme="minorEastAsia"/>
                <w:color w:val="auto"/>
                <w:spacing w:val="-8"/>
                <w:sz w:val="18"/>
                <w:szCs w:val="18"/>
              </w:rPr>
              <w:t>）</w:t>
            </w:r>
            <w:r w:rsidR="003F7000">
              <w:rPr>
                <w:rFonts w:asciiTheme="minorEastAsia" w:eastAsiaTheme="minorEastAsia" w:hAnsiTheme="minorEastAsia" w:hint="eastAsia"/>
                <w:color w:val="auto"/>
                <w:spacing w:val="-8"/>
                <w:sz w:val="18"/>
                <w:szCs w:val="18"/>
              </w:rPr>
              <w:t>ｃｍ</w:t>
            </w:r>
            <w:r w:rsidRPr="00510807">
              <w:rPr>
                <w:rFonts w:asciiTheme="minorEastAsia" w:eastAsiaTheme="minorEastAsia" w:hAnsiTheme="minorEastAsia"/>
                <w:color w:val="auto"/>
                <w:spacing w:val="-8"/>
                <w:sz w:val="18"/>
                <w:szCs w:val="18"/>
              </w:rPr>
              <w:t>、材質（</w:t>
            </w:r>
            <w:r w:rsidRPr="00510807">
              <w:rPr>
                <w:rFonts w:asciiTheme="minorEastAsia" w:eastAsiaTheme="minorEastAsia" w:hAnsiTheme="minorEastAsia" w:hint="eastAsia"/>
                <w:color w:val="auto"/>
                <w:spacing w:val="-8"/>
                <w:sz w:val="18"/>
                <w:szCs w:val="18"/>
              </w:rPr>
              <w:t xml:space="preserve">　　</w:t>
            </w:r>
            <w:r w:rsidRPr="00510807">
              <w:rPr>
                <w:rFonts w:asciiTheme="minorEastAsia" w:eastAsiaTheme="minorEastAsia" w:hAnsiTheme="minorEastAsia"/>
                <w:color w:val="auto"/>
                <w:spacing w:val="-8"/>
                <w:sz w:val="18"/>
                <w:szCs w:val="18"/>
              </w:rPr>
              <w:t>）</w:t>
            </w:r>
          </w:p>
        </w:tc>
        <w:tc>
          <w:tcPr>
            <w:tcW w:w="442"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14:paraId="752A6CA9" w14:textId="77777777" w:rsidR="00451DFD" w:rsidRPr="00510807" w:rsidRDefault="00451DFD" w:rsidP="00451DFD">
            <w:pPr>
              <w:adjustRightInd/>
              <w:spacing w:line="260" w:lineRule="exact"/>
              <w:jc w:val="center"/>
              <w:rPr>
                <w:rFonts w:asciiTheme="minorEastAsia" w:eastAsiaTheme="minorEastAsia" w:hAnsiTheme="minorEastAsia"/>
                <w:color w:val="auto"/>
                <w:sz w:val="18"/>
                <w:szCs w:val="18"/>
              </w:rPr>
            </w:pPr>
            <w:r w:rsidRPr="00510807">
              <w:rPr>
                <w:rFonts w:asciiTheme="minorEastAsia" w:eastAsiaTheme="minorEastAsia" w:hAnsiTheme="minorEastAsia" w:hint="eastAsia"/>
                <w:color w:val="auto"/>
                <w:sz w:val="18"/>
                <w:szCs w:val="18"/>
              </w:rPr>
              <w:t>良</w:t>
            </w:r>
          </w:p>
        </w:tc>
        <w:tc>
          <w:tcPr>
            <w:tcW w:w="442"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14:paraId="779784CE" w14:textId="77777777" w:rsidR="00451DFD" w:rsidRPr="00510807" w:rsidRDefault="00451DFD" w:rsidP="00451DFD">
            <w:pPr>
              <w:adjustRightInd/>
              <w:spacing w:line="260" w:lineRule="exact"/>
              <w:jc w:val="center"/>
              <w:rPr>
                <w:rFonts w:asciiTheme="minorEastAsia" w:eastAsiaTheme="minorEastAsia" w:hAnsiTheme="minorEastAsia"/>
                <w:color w:val="auto"/>
                <w:sz w:val="18"/>
                <w:szCs w:val="18"/>
              </w:rPr>
            </w:pPr>
            <w:r w:rsidRPr="00510807">
              <w:rPr>
                <w:rFonts w:asciiTheme="minorEastAsia" w:eastAsiaTheme="minorEastAsia" w:hAnsiTheme="minorEastAsia" w:hint="eastAsia"/>
                <w:color w:val="auto"/>
                <w:sz w:val="18"/>
                <w:szCs w:val="18"/>
              </w:rPr>
              <w:t>否</w:t>
            </w:r>
          </w:p>
        </w:tc>
        <w:tc>
          <w:tcPr>
            <w:tcW w:w="1204"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14:paraId="0ACEC4F5" w14:textId="77777777" w:rsidR="00451DFD" w:rsidRPr="00510807" w:rsidRDefault="00451DFD" w:rsidP="00451DFD">
            <w:pPr>
              <w:adjustRightInd/>
              <w:spacing w:line="260" w:lineRule="exact"/>
              <w:jc w:val="center"/>
              <w:rPr>
                <w:rFonts w:asciiTheme="minorEastAsia" w:eastAsiaTheme="minorEastAsia" w:hAnsiTheme="minorEastAsia"/>
                <w:color w:val="auto"/>
                <w:sz w:val="18"/>
                <w:szCs w:val="18"/>
              </w:rPr>
            </w:pPr>
          </w:p>
        </w:tc>
      </w:tr>
      <w:tr w:rsidR="00451DFD" w:rsidRPr="00510807" w14:paraId="377ED8A5" w14:textId="77777777" w:rsidTr="00451DFD">
        <w:tc>
          <w:tcPr>
            <w:tcW w:w="1852" w:type="dxa"/>
            <w:tcBorders>
              <w:top w:val="single" w:sz="4" w:space="0" w:color="auto"/>
              <w:left w:val="single" w:sz="4" w:space="0" w:color="auto"/>
              <w:bottom w:val="single" w:sz="4" w:space="0" w:color="auto"/>
              <w:right w:val="single" w:sz="4" w:space="0" w:color="auto"/>
            </w:tcBorders>
            <w:tcMar>
              <w:top w:w="85" w:type="dxa"/>
              <w:bottom w:w="85" w:type="dxa"/>
            </w:tcMar>
          </w:tcPr>
          <w:p w14:paraId="2EC9BE27" w14:textId="77777777" w:rsidR="00451DFD" w:rsidRPr="00510807" w:rsidRDefault="00451DFD" w:rsidP="00451DFD">
            <w:pPr>
              <w:adjustRightInd/>
              <w:spacing w:line="260" w:lineRule="exact"/>
              <w:rPr>
                <w:rFonts w:asciiTheme="minorEastAsia" w:eastAsiaTheme="minorEastAsia" w:hAnsiTheme="minorEastAsia"/>
                <w:color w:val="auto"/>
                <w:sz w:val="18"/>
                <w:szCs w:val="18"/>
              </w:rPr>
            </w:pPr>
            <w:r w:rsidRPr="00510807">
              <w:rPr>
                <w:rFonts w:asciiTheme="minorEastAsia" w:eastAsiaTheme="minorEastAsia" w:hAnsiTheme="minorEastAsia" w:hint="eastAsia"/>
                <w:color w:val="auto"/>
                <w:sz w:val="18"/>
                <w:szCs w:val="18"/>
              </w:rPr>
              <w:t>安全弁放出管開口部の位置</w:t>
            </w:r>
          </w:p>
        </w:tc>
        <w:tc>
          <w:tcPr>
            <w:tcW w:w="5328" w:type="dxa"/>
            <w:tcBorders>
              <w:top w:val="single" w:sz="4" w:space="0" w:color="auto"/>
              <w:left w:val="single" w:sz="4" w:space="0" w:color="auto"/>
              <w:bottom w:val="single" w:sz="4" w:space="0" w:color="auto"/>
              <w:right w:val="single" w:sz="4" w:space="0" w:color="auto"/>
            </w:tcBorders>
            <w:tcMar>
              <w:top w:w="85" w:type="dxa"/>
              <w:bottom w:w="85" w:type="dxa"/>
            </w:tcMar>
          </w:tcPr>
          <w:p w14:paraId="0C90AE92" w14:textId="77777777" w:rsidR="00451DFD" w:rsidRPr="00510807" w:rsidRDefault="00451DFD" w:rsidP="00451DFD">
            <w:pPr>
              <w:adjustRightInd/>
              <w:spacing w:line="260" w:lineRule="exact"/>
              <w:rPr>
                <w:rFonts w:asciiTheme="minorEastAsia" w:eastAsiaTheme="minorEastAsia" w:hAnsiTheme="minorEastAsia"/>
                <w:color w:val="auto"/>
                <w:spacing w:val="-8"/>
                <w:sz w:val="18"/>
                <w:szCs w:val="18"/>
              </w:rPr>
            </w:pPr>
            <w:r w:rsidRPr="00510807">
              <w:rPr>
                <w:rFonts w:asciiTheme="minorEastAsia" w:eastAsiaTheme="minorEastAsia" w:hAnsiTheme="minorEastAsia" w:hint="eastAsia"/>
                <w:color w:val="auto"/>
                <w:spacing w:val="-8"/>
                <w:sz w:val="18"/>
                <w:szCs w:val="18"/>
              </w:rPr>
              <w:t>□開口部の位置：バルク貯槽の頂部から（　　）ｃｍ</w:t>
            </w:r>
          </w:p>
          <w:p w14:paraId="2585C6B2" w14:textId="77777777" w:rsidR="00451DFD" w:rsidRPr="00510807" w:rsidRDefault="00451DFD" w:rsidP="00451DFD">
            <w:pPr>
              <w:adjustRightInd/>
              <w:spacing w:line="260" w:lineRule="exact"/>
              <w:rPr>
                <w:rFonts w:asciiTheme="minorEastAsia" w:eastAsiaTheme="minorEastAsia" w:hAnsiTheme="minorEastAsia"/>
                <w:color w:val="auto"/>
                <w:spacing w:val="-8"/>
                <w:sz w:val="18"/>
                <w:szCs w:val="18"/>
              </w:rPr>
            </w:pPr>
            <w:r w:rsidRPr="00510807">
              <w:rPr>
                <w:rFonts w:asciiTheme="minorEastAsia" w:eastAsiaTheme="minorEastAsia" w:hAnsiTheme="minorEastAsia" w:hint="eastAsia"/>
                <w:color w:val="auto"/>
                <w:spacing w:val="-8"/>
                <w:sz w:val="18"/>
                <w:szCs w:val="18"/>
              </w:rPr>
              <w:t xml:space="preserve">□雨水の浸入防止措置：（　　　　　　　　　　　　　　　　</w:t>
            </w:r>
            <w:r w:rsidRPr="00510807">
              <w:rPr>
                <w:rFonts w:asciiTheme="minorEastAsia" w:eastAsiaTheme="minorEastAsia" w:hAnsiTheme="minorEastAsia"/>
                <w:color w:val="auto"/>
                <w:spacing w:val="-8"/>
                <w:sz w:val="18"/>
                <w:szCs w:val="18"/>
              </w:rPr>
              <w:t>）</w:t>
            </w:r>
          </w:p>
        </w:tc>
        <w:tc>
          <w:tcPr>
            <w:tcW w:w="442"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14:paraId="18246239" w14:textId="77777777" w:rsidR="00451DFD" w:rsidRPr="00510807" w:rsidRDefault="00451DFD" w:rsidP="00451DFD">
            <w:pPr>
              <w:adjustRightInd/>
              <w:spacing w:line="260" w:lineRule="exact"/>
              <w:jc w:val="center"/>
              <w:rPr>
                <w:rFonts w:asciiTheme="minorEastAsia" w:eastAsiaTheme="minorEastAsia" w:hAnsiTheme="minorEastAsia"/>
                <w:color w:val="auto"/>
                <w:sz w:val="18"/>
                <w:szCs w:val="18"/>
              </w:rPr>
            </w:pPr>
            <w:r w:rsidRPr="00510807">
              <w:rPr>
                <w:rFonts w:asciiTheme="minorEastAsia" w:eastAsiaTheme="minorEastAsia" w:hAnsiTheme="minorEastAsia" w:hint="eastAsia"/>
                <w:color w:val="auto"/>
                <w:sz w:val="18"/>
                <w:szCs w:val="18"/>
              </w:rPr>
              <w:t>良</w:t>
            </w:r>
          </w:p>
        </w:tc>
        <w:tc>
          <w:tcPr>
            <w:tcW w:w="442"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14:paraId="46D8EA17" w14:textId="77777777" w:rsidR="00451DFD" w:rsidRPr="00510807" w:rsidRDefault="00451DFD" w:rsidP="00451DFD">
            <w:pPr>
              <w:adjustRightInd/>
              <w:spacing w:line="260" w:lineRule="exact"/>
              <w:jc w:val="center"/>
              <w:rPr>
                <w:rFonts w:asciiTheme="minorEastAsia" w:eastAsiaTheme="minorEastAsia" w:hAnsiTheme="minorEastAsia"/>
                <w:color w:val="auto"/>
                <w:sz w:val="18"/>
                <w:szCs w:val="18"/>
              </w:rPr>
            </w:pPr>
            <w:r w:rsidRPr="00510807">
              <w:rPr>
                <w:rFonts w:asciiTheme="minorEastAsia" w:eastAsiaTheme="minorEastAsia" w:hAnsiTheme="minorEastAsia" w:hint="eastAsia"/>
                <w:color w:val="auto"/>
                <w:sz w:val="18"/>
                <w:szCs w:val="18"/>
              </w:rPr>
              <w:t>否</w:t>
            </w:r>
          </w:p>
        </w:tc>
        <w:tc>
          <w:tcPr>
            <w:tcW w:w="1204"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14:paraId="0A9955D7" w14:textId="77777777" w:rsidR="00451DFD" w:rsidRPr="00510807" w:rsidRDefault="00451DFD" w:rsidP="00451DFD">
            <w:pPr>
              <w:adjustRightInd/>
              <w:spacing w:line="260" w:lineRule="exact"/>
              <w:jc w:val="center"/>
              <w:rPr>
                <w:rFonts w:asciiTheme="minorEastAsia" w:eastAsiaTheme="minorEastAsia" w:hAnsiTheme="minorEastAsia"/>
                <w:color w:val="auto"/>
                <w:sz w:val="18"/>
                <w:szCs w:val="18"/>
              </w:rPr>
            </w:pPr>
          </w:p>
        </w:tc>
      </w:tr>
      <w:tr w:rsidR="00451DFD" w:rsidRPr="00510807" w14:paraId="6BE0C742" w14:textId="77777777" w:rsidTr="00451DFD">
        <w:tc>
          <w:tcPr>
            <w:tcW w:w="9268" w:type="dxa"/>
            <w:gridSpan w:val="5"/>
            <w:tcBorders>
              <w:top w:val="single" w:sz="4" w:space="0" w:color="auto"/>
              <w:left w:val="single" w:sz="4" w:space="0" w:color="auto"/>
              <w:bottom w:val="single" w:sz="4" w:space="0" w:color="auto"/>
              <w:right w:val="single" w:sz="4" w:space="0" w:color="auto"/>
            </w:tcBorders>
            <w:tcMar>
              <w:top w:w="85" w:type="dxa"/>
              <w:bottom w:w="85" w:type="dxa"/>
            </w:tcMar>
            <w:vAlign w:val="center"/>
          </w:tcPr>
          <w:p w14:paraId="184A0CFB" w14:textId="77777777" w:rsidR="00451DFD" w:rsidRPr="00510807" w:rsidRDefault="00451DFD" w:rsidP="00451DFD">
            <w:pPr>
              <w:adjustRightInd/>
              <w:spacing w:line="260" w:lineRule="exact"/>
              <w:ind w:firstLineChars="100" w:firstLine="180"/>
              <w:rPr>
                <w:rFonts w:asciiTheme="minorEastAsia" w:eastAsiaTheme="minorEastAsia" w:hAnsiTheme="minorEastAsia"/>
                <w:color w:val="auto"/>
                <w:sz w:val="18"/>
                <w:szCs w:val="18"/>
              </w:rPr>
            </w:pPr>
            <w:r w:rsidRPr="00510807">
              <w:rPr>
                <w:rFonts w:asciiTheme="minorEastAsia" w:eastAsiaTheme="minorEastAsia" w:hAnsiTheme="minorEastAsia" w:hint="eastAsia"/>
                <w:color w:val="auto"/>
                <w:sz w:val="18"/>
                <w:szCs w:val="18"/>
              </w:rPr>
              <w:t>以下地下埋設に係る項目</w:t>
            </w:r>
          </w:p>
        </w:tc>
      </w:tr>
      <w:tr w:rsidR="00451DFD" w:rsidRPr="00510807" w14:paraId="5541831A" w14:textId="77777777" w:rsidTr="00451DFD">
        <w:tc>
          <w:tcPr>
            <w:tcW w:w="1852" w:type="dxa"/>
            <w:tcBorders>
              <w:top w:val="single" w:sz="4" w:space="0" w:color="auto"/>
              <w:left w:val="single" w:sz="4" w:space="0" w:color="auto"/>
              <w:bottom w:val="single" w:sz="4" w:space="0" w:color="auto"/>
              <w:right w:val="single" w:sz="4" w:space="0" w:color="auto"/>
            </w:tcBorders>
            <w:tcMar>
              <w:top w:w="85" w:type="dxa"/>
              <w:bottom w:w="85" w:type="dxa"/>
            </w:tcMar>
          </w:tcPr>
          <w:p w14:paraId="29491328" w14:textId="77777777" w:rsidR="00451DFD" w:rsidRPr="00510807" w:rsidRDefault="00451DFD" w:rsidP="00451DFD">
            <w:pPr>
              <w:adjustRightInd/>
              <w:spacing w:line="260" w:lineRule="exact"/>
              <w:rPr>
                <w:rFonts w:asciiTheme="minorEastAsia" w:eastAsiaTheme="minorEastAsia" w:hAnsiTheme="minorEastAsia"/>
                <w:color w:val="auto"/>
                <w:sz w:val="18"/>
                <w:szCs w:val="18"/>
              </w:rPr>
            </w:pPr>
            <w:r w:rsidRPr="00510807">
              <w:rPr>
                <w:rFonts w:asciiTheme="minorEastAsia" w:eastAsiaTheme="minorEastAsia" w:hAnsiTheme="minorEastAsia" w:hint="eastAsia"/>
                <w:color w:val="auto"/>
                <w:sz w:val="18"/>
                <w:szCs w:val="18"/>
              </w:rPr>
              <w:t>埋設の深さ</w:t>
            </w:r>
          </w:p>
        </w:tc>
        <w:tc>
          <w:tcPr>
            <w:tcW w:w="5328" w:type="dxa"/>
            <w:tcBorders>
              <w:top w:val="single" w:sz="4" w:space="0" w:color="auto"/>
              <w:left w:val="single" w:sz="4" w:space="0" w:color="auto"/>
              <w:bottom w:val="single" w:sz="4" w:space="0" w:color="auto"/>
              <w:right w:val="single" w:sz="4" w:space="0" w:color="auto"/>
            </w:tcBorders>
            <w:tcMar>
              <w:top w:w="85" w:type="dxa"/>
              <w:bottom w:w="85" w:type="dxa"/>
            </w:tcMar>
          </w:tcPr>
          <w:p w14:paraId="7370B9D3" w14:textId="77777777" w:rsidR="00451DFD" w:rsidRPr="00510807" w:rsidRDefault="00451DFD" w:rsidP="00451DFD">
            <w:pPr>
              <w:adjustRightInd/>
              <w:spacing w:line="260" w:lineRule="exact"/>
              <w:rPr>
                <w:rFonts w:asciiTheme="minorEastAsia" w:eastAsiaTheme="minorEastAsia" w:hAnsiTheme="minorEastAsia"/>
                <w:color w:val="auto"/>
                <w:spacing w:val="-8"/>
                <w:sz w:val="18"/>
                <w:szCs w:val="18"/>
              </w:rPr>
            </w:pPr>
            <w:r w:rsidRPr="00510807">
              <w:rPr>
                <w:rFonts w:asciiTheme="minorEastAsia" w:eastAsiaTheme="minorEastAsia" w:hAnsiTheme="minorEastAsia" w:hint="eastAsia"/>
                <w:color w:val="auto"/>
                <w:spacing w:val="-8"/>
                <w:sz w:val="18"/>
                <w:szCs w:val="18"/>
              </w:rPr>
              <w:t>□バルク頂部は地盤面下（　　）ｃｍ</w:t>
            </w:r>
          </w:p>
        </w:tc>
        <w:tc>
          <w:tcPr>
            <w:tcW w:w="442"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14:paraId="4695BAC1" w14:textId="77777777" w:rsidR="00451DFD" w:rsidRPr="00510807" w:rsidRDefault="00451DFD" w:rsidP="00451DFD">
            <w:pPr>
              <w:adjustRightInd/>
              <w:spacing w:line="260" w:lineRule="exact"/>
              <w:jc w:val="center"/>
              <w:rPr>
                <w:rFonts w:asciiTheme="minorEastAsia" w:eastAsiaTheme="minorEastAsia" w:hAnsiTheme="minorEastAsia"/>
                <w:color w:val="auto"/>
                <w:sz w:val="18"/>
                <w:szCs w:val="18"/>
              </w:rPr>
            </w:pPr>
            <w:r w:rsidRPr="00510807">
              <w:rPr>
                <w:rFonts w:asciiTheme="minorEastAsia" w:eastAsiaTheme="minorEastAsia" w:hAnsiTheme="minorEastAsia" w:hint="eastAsia"/>
                <w:color w:val="auto"/>
                <w:sz w:val="18"/>
                <w:szCs w:val="18"/>
              </w:rPr>
              <w:t>良</w:t>
            </w:r>
          </w:p>
        </w:tc>
        <w:tc>
          <w:tcPr>
            <w:tcW w:w="442"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14:paraId="792A558D" w14:textId="77777777" w:rsidR="00451DFD" w:rsidRPr="00510807" w:rsidRDefault="00451DFD" w:rsidP="00451DFD">
            <w:pPr>
              <w:adjustRightInd/>
              <w:spacing w:line="260" w:lineRule="exact"/>
              <w:jc w:val="center"/>
              <w:rPr>
                <w:rFonts w:asciiTheme="minorEastAsia" w:eastAsiaTheme="minorEastAsia" w:hAnsiTheme="minorEastAsia"/>
                <w:color w:val="auto"/>
                <w:sz w:val="18"/>
                <w:szCs w:val="18"/>
              </w:rPr>
            </w:pPr>
            <w:r w:rsidRPr="00510807">
              <w:rPr>
                <w:rFonts w:asciiTheme="minorEastAsia" w:eastAsiaTheme="minorEastAsia" w:hAnsiTheme="minorEastAsia" w:hint="eastAsia"/>
                <w:color w:val="auto"/>
                <w:sz w:val="18"/>
                <w:szCs w:val="18"/>
              </w:rPr>
              <w:t>否</w:t>
            </w:r>
          </w:p>
        </w:tc>
        <w:tc>
          <w:tcPr>
            <w:tcW w:w="1204"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14:paraId="68210173" w14:textId="77777777" w:rsidR="00451DFD" w:rsidRPr="00510807" w:rsidRDefault="00451DFD" w:rsidP="00451DFD">
            <w:pPr>
              <w:adjustRightInd/>
              <w:spacing w:line="260" w:lineRule="exact"/>
              <w:jc w:val="center"/>
              <w:rPr>
                <w:rFonts w:asciiTheme="minorEastAsia" w:eastAsiaTheme="minorEastAsia" w:hAnsiTheme="minorEastAsia"/>
                <w:color w:val="auto"/>
                <w:sz w:val="18"/>
                <w:szCs w:val="18"/>
              </w:rPr>
            </w:pPr>
            <w:r w:rsidRPr="00510807">
              <w:rPr>
                <w:rFonts w:asciiTheme="minorEastAsia" w:eastAsiaTheme="minorEastAsia" w:hAnsiTheme="minorEastAsia" w:hint="eastAsia"/>
                <w:color w:val="auto"/>
                <w:sz w:val="18"/>
                <w:szCs w:val="18"/>
              </w:rPr>
              <w:t>写真添付</w:t>
            </w:r>
          </w:p>
        </w:tc>
      </w:tr>
      <w:tr w:rsidR="00451DFD" w:rsidRPr="00510807" w14:paraId="0D4ED46B" w14:textId="77777777" w:rsidTr="00451DFD">
        <w:tc>
          <w:tcPr>
            <w:tcW w:w="1852" w:type="dxa"/>
            <w:tcBorders>
              <w:top w:val="single" w:sz="4" w:space="0" w:color="auto"/>
              <w:left w:val="single" w:sz="4" w:space="0" w:color="auto"/>
              <w:bottom w:val="single" w:sz="4" w:space="0" w:color="auto"/>
              <w:right w:val="single" w:sz="4" w:space="0" w:color="auto"/>
            </w:tcBorders>
            <w:tcMar>
              <w:top w:w="85" w:type="dxa"/>
              <w:bottom w:w="85" w:type="dxa"/>
            </w:tcMar>
          </w:tcPr>
          <w:p w14:paraId="4D4F4C9E" w14:textId="77777777" w:rsidR="00451DFD" w:rsidRPr="00510807" w:rsidRDefault="00451DFD" w:rsidP="00451DFD">
            <w:pPr>
              <w:adjustRightInd/>
              <w:spacing w:line="260" w:lineRule="exact"/>
              <w:rPr>
                <w:rFonts w:asciiTheme="minorEastAsia" w:eastAsiaTheme="minorEastAsia" w:hAnsiTheme="minorEastAsia"/>
                <w:color w:val="auto"/>
                <w:spacing w:val="-6"/>
                <w:sz w:val="18"/>
                <w:szCs w:val="18"/>
              </w:rPr>
            </w:pPr>
            <w:r w:rsidRPr="00510807">
              <w:rPr>
                <w:rFonts w:asciiTheme="minorEastAsia" w:eastAsiaTheme="minorEastAsia" w:hAnsiTheme="minorEastAsia" w:hint="eastAsia"/>
                <w:color w:val="auto"/>
                <w:spacing w:val="-6"/>
                <w:sz w:val="18"/>
                <w:szCs w:val="18"/>
              </w:rPr>
              <w:t>浮き上がり防止措置</w:t>
            </w:r>
          </w:p>
        </w:tc>
        <w:tc>
          <w:tcPr>
            <w:tcW w:w="5328" w:type="dxa"/>
            <w:tcBorders>
              <w:top w:val="single" w:sz="4" w:space="0" w:color="auto"/>
              <w:left w:val="single" w:sz="4" w:space="0" w:color="auto"/>
              <w:bottom w:val="single" w:sz="4" w:space="0" w:color="auto"/>
              <w:right w:val="single" w:sz="4" w:space="0" w:color="auto"/>
            </w:tcBorders>
            <w:tcMar>
              <w:top w:w="85" w:type="dxa"/>
              <w:bottom w:w="85" w:type="dxa"/>
            </w:tcMar>
          </w:tcPr>
          <w:p w14:paraId="763B30DF" w14:textId="77777777" w:rsidR="00451DFD" w:rsidRPr="00510807" w:rsidRDefault="00451DFD" w:rsidP="00451DFD">
            <w:pPr>
              <w:adjustRightInd/>
              <w:spacing w:line="260" w:lineRule="exact"/>
              <w:rPr>
                <w:rFonts w:asciiTheme="minorEastAsia" w:eastAsiaTheme="minorEastAsia" w:hAnsiTheme="minorEastAsia"/>
                <w:color w:val="auto"/>
                <w:spacing w:val="-8"/>
                <w:sz w:val="18"/>
                <w:szCs w:val="18"/>
              </w:rPr>
            </w:pPr>
            <w:r w:rsidRPr="00510807">
              <w:rPr>
                <w:rFonts w:asciiTheme="minorEastAsia" w:eastAsiaTheme="minorEastAsia" w:hAnsiTheme="minorEastAsia" w:hint="eastAsia"/>
                <w:color w:val="auto"/>
                <w:spacing w:val="-8"/>
                <w:sz w:val="18"/>
                <w:szCs w:val="18"/>
              </w:rPr>
              <w:t xml:space="preserve">□バルク貯槽空体総質量（　　　　</w:t>
            </w:r>
            <w:r w:rsidRPr="00510807">
              <w:rPr>
                <w:rFonts w:asciiTheme="minorEastAsia" w:eastAsiaTheme="minorEastAsia" w:hAnsiTheme="minorEastAsia"/>
                <w:color w:val="auto"/>
                <w:spacing w:val="-8"/>
                <w:sz w:val="18"/>
                <w:szCs w:val="18"/>
              </w:rPr>
              <w:t>）ｋｇ</w:t>
            </w:r>
          </w:p>
          <w:p w14:paraId="57CED54B" w14:textId="77777777" w:rsidR="00451DFD" w:rsidRPr="00510807" w:rsidRDefault="00451DFD" w:rsidP="00451DFD">
            <w:pPr>
              <w:adjustRightInd/>
              <w:spacing w:line="260" w:lineRule="exact"/>
              <w:rPr>
                <w:rFonts w:asciiTheme="minorEastAsia" w:eastAsiaTheme="minorEastAsia" w:hAnsiTheme="minorEastAsia"/>
                <w:color w:val="auto"/>
                <w:spacing w:val="-8"/>
                <w:sz w:val="18"/>
                <w:szCs w:val="18"/>
              </w:rPr>
            </w:pPr>
            <w:r w:rsidRPr="00510807">
              <w:rPr>
                <w:rFonts w:asciiTheme="minorEastAsia" w:eastAsiaTheme="minorEastAsia" w:hAnsiTheme="minorEastAsia" w:hint="eastAsia"/>
                <w:color w:val="auto"/>
                <w:spacing w:val="-8"/>
                <w:sz w:val="18"/>
                <w:szCs w:val="18"/>
              </w:rPr>
              <w:t xml:space="preserve">　コンクリート板質量　（　　　　）ｋｇ</w:t>
            </w:r>
          </w:p>
          <w:p w14:paraId="34D988DF" w14:textId="77777777" w:rsidR="00451DFD" w:rsidRPr="00510807" w:rsidRDefault="00451DFD" w:rsidP="00451DFD">
            <w:pPr>
              <w:adjustRightInd/>
              <w:spacing w:line="260" w:lineRule="exact"/>
              <w:rPr>
                <w:rFonts w:asciiTheme="minorEastAsia" w:eastAsiaTheme="minorEastAsia" w:hAnsiTheme="minorEastAsia"/>
                <w:color w:val="auto"/>
                <w:spacing w:val="-8"/>
                <w:sz w:val="18"/>
                <w:szCs w:val="18"/>
              </w:rPr>
            </w:pPr>
            <w:r w:rsidRPr="00510807">
              <w:rPr>
                <w:rFonts w:asciiTheme="minorEastAsia" w:eastAsiaTheme="minorEastAsia" w:hAnsiTheme="minorEastAsia" w:hint="eastAsia"/>
                <w:color w:val="auto"/>
                <w:spacing w:val="-8"/>
                <w:sz w:val="18"/>
                <w:szCs w:val="18"/>
              </w:rPr>
              <w:t xml:space="preserve">　</w:t>
            </w:r>
            <w:r w:rsidRPr="00510807">
              <w:rPr>
                <w:rFonts w:asciiTheme="minorEastAsia" w:eastAsiaTheme="minorEastAsia" w:hAnsiTheme="minorEastAsia"/>
                <w:color w:val="auto"/>
                <w:spacing w:val="-8"/>
                <w:sz w:val="18"/>
                <w:szCs w:val="18"/>
              </w:rPr>
              <w:t>バルク貯槽の全容積</w:t>
            </w:r>
            <w:r w:rsidRPr="00510807">
              <w:rPr>
                <w:rFonts w:asciiTheme="minorEastAsia" w:eastAsiaTheme="minorEastAsia" w:hAnsiTheme="minorEastAsia" w:hint="eastAsia"/>
                <w:color w:val="auto"/>
                <w:spacing w:val="-8"/>
                <w:sz w:val="18"/>
                <w:szCs w:val="18"/>
              </w:rPr>
              <w:t xml:space="preserve">　</w:t>
            </w:r>
            <w:r w:rsidRPr="00510807">
              <w:rPr>
                <w:rFonts w:asciiTheme="minorEastAsia" w:eastAsiaTheme="minorEastAsia" w:hAnsiTheme="minorEastAsia"/>
                <w:color w:val="auto"/>
                <w:spacing w:val="-8"/>
                <w:sz w:val="18"/>
                <w:szCs w:val="18"/>
              </w:rPr>
              <w:t>（</w:t>
            </w:r>
            <w:r w:rsidRPr="00510807">
              <w:rPr>
                <w:rFonts w:asciiTheme="minorEastAsia" w:eastAsiaTheme="minorEastAsia" w:hAnsiTheme="minorEastAsia" w:hint="eastAsia"/>
                <w:color w:val="auto"/>
                <w:spacing w:val="-8"/>
                <w:sz w:val="18"/>
                <w:szCs w:val="18"/>
              </w:rPr>
              <w:t xml:space="preserve">　　　　</w:t>
            </w:r>
            <w:r w:rsidRPr="00510807">
              <w:rPr>
                <w:rFonts w:asciiTheme="minorEastAsia" w:eastAsiaTheme="minorEastAsia" w:hAnsiTheme="minorEastAsia"/>
                <w:color w:val="auto"/>
                <w:spacing w:val="-8"/>
                <w:sz w:val="18"/>
                <w:szCs w:val="18"/>
              </w:rPr>
              <w:t>）ｍ</w:t>
            </w:r>
            <w:r w:rsidRPr="00510807">
              <w:rPr>
                <w:rFonts w:asciiTheme="minorEastAsia" w:eastAsiaTheme="minorEastAsia" w:hAnsiTheme="minorEastAsia"/>
                <w:color w:val="auto"/>
                <w:spacing w:val="-8"/>
                <w:sz w:val="18"/>
                <w:szCs w:val="18"/>
                <w:vertAlign w:val="superscript"/>
              </w:rPr>
              <w:t>３</w:t>
            </w:r>
          </w:p>
          <w:p w14:paraId="186498B3" w14:textId="77777777" w:rsidR="00451DFD" w:rsidRPr="00510807" w:rsidRDefault="00451DFD" w:rsidP="00451DFD">
            <w:pPr>
              <w:adjustRightInd/>
              <w:spacing w:line="260" w:lineRule="exact"/>
              <w:rPr>
                <w:rFonts w:asciiTheme="minorEastAsia" w:eastAsiaTheme="minorEastAsia" w:hAnsiTheme="minorEastAsia"/>
                <w:color w:val="auto"/>
                <w:spacing w:val="-8"/>
                <w:sz w:val="18"/>
                <w:szCs w:val="18"/>
              </w:rPr>
            </w:pPr>
            <w:r w:rsidRPr="00510807">
              <w:rPr>
                <w:rFonts w:asciiTheme="minorEastAsia" w:eastAsiaTheme="minorEastAsia" w:hAnsiTheme="minorEastAsia" w:hint="eastAsia"/>
                <w:color w:val="auto"/>
                <w:spacing w:val="-8"/>
                <w:sz w:val="18"/>
                <w:szCs w:val="18"/>
              </w:rPr>
              <w:t xml:space="preserve">　コンクリート板の容積（　　　　）ｍ</w:t>
            </w:r>
            <w:r w:rsidRPr="00510807">
              <w:rPr>
                <w:rFonts w:asciiTheme="minorEastAsia" w:eastAsiaTheme="minorEastAsia" w:hAnsiTheme="minorEastAsia" w:hint="eastAsia"/>
                <w:color w:val="auto"/>
                <w:spacing w:val="-8"/>
                <w:sz w:val="18"/>
                <w:szCs w:val="18"/>
                <w:vertAlign w:val="superscript"/>
              </w:rPr>
              <w:t>３</w:t>
            </w:r>
          </w:p>
        </w:tc>
        <w:tc>
          <w:tcPr>
            <w:tcW w:w="442"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14:paraId="6642BBA7" w14:textId="77777777" w:rsidR="00451DFD" w:rsidRPr="00510807" w:rsidRDefault="00451DFD" w:rsidP="00451DFD">
            <w:pPr>
              <w:adjustRightInd/>
              <w:spacing w:line="260" w:lineRule="exact"/>
              <w:jc w:val="center"/>
              <w:rPr>
                <w:rFonts w:asciiTheme="minorEastAsia" w:eastAsiaTheme="minorEastAsia" w:hAnsiTheme="minorEastAsia"/>
                <w:color w:val="auto"/>
                <w:sz w:val="18"/>
                <w:szCs w:val="18"/>
              </w:rPr>
            </w:pPr>
            <w:r w:rsidRPr="00510807">
              <w:rPr>
                <w:rFonts w:asciiTheme="minorEastAsia" w:eastAsiaTheme="minorEastAsia" w:hAnsiTheme="minorEastAsia" w:hint="eastAsia"/>
                <w:color w:val="auto"/>
                <w:sz w:val="18"/>
                <w:szCs w:val="18"/>
              </w:rPr>
              <w:t>良</w:t>
            </w:r>
          </w:p>
        </w:tc>
        <w:tc>
          <w:tcPr>
            <w:tcW w:w="442"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14:paraId="2925F174" w14:textId="77777777" w:rsidR="00451DFD" w:rsidRPr="00510807" w:rsidRDefault="00451DFD" w:rsidP="00451DFD">
            <w:pPr>
              <w:adjustRightInd/>
              <w:spacing w:line="260" w:lineRule="exact"/>
              <w:jc w:val="center"/>
              <w:rPr>
                <w:rFonts w:asciiTheme="minorEastAsia" w:eastAsiaTheme="minorEastAsia" w:hAnsiTheme="minorEastAsia"/>
                <w:color w:val="auto"/>
                <w:sz w:val="18"/>
                <w:szCs w:val="18"/>
              </w:rPr>
            </w:pPr>
            <w:r w:rsidRPr="00510807">
              <w:rPr>
                <w:rFonts w:asciiTheme="minorEastAsia" w:eastAsiaTheme="minorEastAsia" w:hAnsiTheme="minorEastAsia" w:hint="eastAsia"/>
                <w:color w:val="auto"/>
                <w:sz w:val="18"/>
                <w:szCs w:val="18"/>
              </w:rPr>
              <w:t>否</w:t>
            </w:r>
          </w:p>
        </w:tc>
        <w:tc>
          <w:tcPr>
            <w:tcW w:w="1204"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14:paraId="2FACA551" w14:textId="77777777" w:rsidR="00451DFD" w:rsidRPr="00510807" w:rsidRDefault="00451DFD" w:rsidP="00451DFD">
            <w:pPr>
              <w:adjustRightInd/>
              <w:spacing w:line="260" w:lineRule="exact"/>
              <w:jc w:val="center"/>
              <w:rPr>
                <w:rFonts w:asciiTheme="minorEastAsia" w:eastAsiaTheme="minorEastAsia" w:hAnsiTheme="minorEastAsia"/>
                <w:color w:val="auto"/>
                <w:sz w:val="18"/>
                <w:szCs w:val="18"/>
              </w:rPr>
            </w:pPr>
            <w:r w:rsidRPr="00510807">
              <w:rPr>
                <w:rFonts w:asciiTheme="minorEastAsia" w:eastAsiaTheme="minorEastAsia" w:hAnsiTheme="minorEastAsia" w:hint="eastAsia"/>
                <w:color w:val="auto"/>
                <w:sz w:val="18"/>
                <w:szCs w:val="18"/>
              </w:rPr>
              <w:t>写真添付</w:t>
            </w:r>
          </w:p>
        </w:tc>
      </w:tr>
      <w:tr w:rsidR="00451DFD" w:rsidRPr="00510807" w14:paraId="347C9799" w14:textId="77777777" w:rsidTr="00451DFD">
        <w:tc>
          <w:tcPr>
            <w:tcW w:w="1852" w:type="dxa"/>
            <w:tcBorders>
              <w:top w:val="single" w:sz="4" w:space="0" w:color="auto"/>
              <w:left w:val="single" w:sz="4" w:space="0" w:color="auto"/>
              <w:bottom w:val="single" w:sz="4" w:space="0" w:color="auto"/>
              <w:right w:val="single" w:sz="4" w:space="0" w:color="auto"/>
            </w:tcBorders>
            <w:tcMar>
              <w:top w:w="85" w:type="dxa"/>
              <w:bottom w:w="85" w:type="dxa"/>
            </w:tcMar>
          </w:tcPr>
          <w:p w14:paraId="2437C4FF" w14:textId="77777777" w:rsidR="00451DFD" w:rsidRPr="00510807" w:rsidRDefault="00451DFD" w:rsidP="00451DFD">
            <w:pPr>
              <w:adjustRightInd/>
              <w:spacing w:line="260" w:lineRule="exact"/>
              <w:rPr>
                <w:rFonts w:asciiTheme="minorEastAsia" w:eastAsiaTheme="minorEastAsia" w:hAnsiTheme="minorEastAsia"/>
                <w:color w:val="auto"/>
                <w:spacing w:val="-6"/>
                <w:sz w:val="18"/>
                <w:szCs w:val="18"/>
              </w:rPr>
            </w:pPr>
            <w:r w:rsidRPr="00510807">
              <w:rPr>
                <w:rFonts w:asciiTheme="minorEastAsia" w:eastAsiaTheme="minorEastAsia" w:hAnsiTheme="minorEastAsia" w:hint="eastAsia"/>
                <w:color w:val="auto"/>
                <w:spacing w:val="-6"/>
                <w:sz w:val="18"/>
                <w:szCs w:val="18"/>
              </w:rPr>
              <w:t>埋め戻し</w:t>
            </w:r>
          </w:p>
        </w:tc>
        <w:tc>
          <w:tcPr>
            <w:tcW w:w="5328" w:type="dxa"/>
            <w:tcBorders>
              <w:top w:val="single" w:sz="4" w:space="0" w:color="auto"/>
              <w:left w:val="single" w:sz="4" w:space="0" w:color="auto"/>
              <w:bottom w:val="single" w:sz="4" w:space="0" w:color="auto"/>
              <w:right w:val="single" w:sz="4" w:space="0" w:color="auto"/>
            </w:tcBorders>
            <w:tcMar>
              <w:top w:w="85" w:type="dxa"/>
              <w:bottom w:w="85" w:type="dxa"/>
            </w:tcMar>
          </w:tcPr>
          <w:p w14:paraId="0A8D1FFD" w14:textId="77777777" w:rsidR="00451DFD" w:rsidRPr="00510807" w:rsidRDefault="00451DFD" w:rsidP="00451DFD">
            <w:pPr>
              <w:adjustRightInd/>
              <w:spacing w:line="260" w:lineRule="exact"/>
              <w:rPr>
                <w:rFonts w:asciiTheme="minorEastAsia" w:eastAsiaTheme="minorEastAsia" w:hAnsiTheme="minorEastAsia"/>
                <w:color w:val="auto"/>
                <w:spacing w:val="-8"/>
                <w:sz w:val="18"/>
                <w:szCs w:val="18"/>
              </w:rPr>
            </w:pPr>
            <w:r w:rsidRPr="00510807">
              <w:rPr>
                <w:rFonts w:asciiTheme="minorEastAsia" w:eastAsiaTheme="minorEastAsia" w:hAnsiTheme="minorEastAsia" w:hint="eastAsia"/>
                <w:color w:val="auto"/>
                <w:spacing w:val="-8"/>
                <w:sz w:val="18"/>
                <w:szCs w:val="18"/>
              </w:rPr>
              <w:t>□石塊等のない砂や土</w:t>
            </w:r>
          </w:p>
        </w:tc>
        <w:tc>
          <w:tcPr>
            <w:tcW w:w="442"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14:paraId="6310ECF9" w14:textId="77777777" w:rsidR="00451DFD" w:rsidRPr="00510807" w:rsidRDefault="00451DFD" w:rsidP="00451DFD">
            <w:pPr>
              <w:adjustRightInd/>
              <w:spacing w:line="260" w:lineRule="exact"/>
              <w:jc w:val="center"/>
              <w:rPr>
                <w:rFonts w:asciiTheme="minorEastAsia" w:eastAsiaTheme="minorEastAsia" w:hAnsiTheme="minorEastAsia"/>
                <w:color w:val="auto"/>
                <w:sz w:val="18"/>
                <w:szCs w:val="18"/>
              </w:rPr>
            </w:pPr>
            <w:r w:rsidRPr="00510807">
              <w:rPr>
                <w:rFonts w:asciiTheme="minorEastAsia" w:eastAsiaTheme="minorEastAsia" w:hAnsiTheme="minorEastAsia" w:hint="eastAsia"/>
                <w:color w:val="auto"/>
                <w:sz w:val="18"/>
                <w:szCs w:val="18"/>
              </w:rPr>
              <w:t>良</w:t>
            </w:r>
          </w:p>
        </w:tc>
        <w:tc>
          <w:tcPr>
            <w:tcW w:w="442"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14:paraId="1B5FF1EA" w14:textId="77777777" w:rsidR="00451DFD" w:rsidRPr="00510807" w:rsidRDefault="00451DFD" w:rsidP="00451DFD">
            <w:pPr>
              <w:adjustRightInd/>
              <w:spacing w:line="260" w:lineRule="exact"/>
              <w:jc w:val="center"/>
              <w:rPr>
                <w:rFonts w:asciiTheme="minorEastAsia" w:eastAsiaTheme="minorEastAsia" w:hAnsiTheme="minorEastAsia"/>
                <w:color w:val="auto"/>
                <w:sz w:val="18"/>
                <w:szCs w:val="18"/>
              </w:rPr>
            </w:pPr>
            <w:r w:rsidRPr="00510807">
              <w:rPr>
                <w:rFonts w:asciiTheme="minorEastAsia" w:eastAsiaTheme="minorEastAsia" w:hAnsiTheme="minorEastAsia" w:hint="eastAsia"/>
                <w:color w:val="auto"/>
                <w:sz w:val="18"/>
                <w:szCs w:val="18"/>
              </w:rPr>
              <w:t>否</w:t>
            </w:r>
          </w:p>
        </w:tc>
        <w:tc>
          <w:tcPr>
            <w:tcW w:w="1204"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14:paraId="4AD04F3C" w14:textId="77777777" w:rsidR="00451DFD" w:rsidRPr="00510807" w:rsidRDefault="00451DFD" w:rsidP="00451DFD">
            <w:pPr>
              <w:adjustRightInd/>
              <w:spacing w:line="260" w:lineRule="exact"/>
              <w:jc w:val="center"/>
              <w:rPr>
                <w:rFonts w:asciiTheme="minorEastAsia" w:eastAsiaTheme="minorEastAsia" w:hAnsiTheme="minorEastAsia"/>
                <w:color w:val="auto"/>
                <w:sz w:val="18"/>
                <w:szCs w:val="18"/>
              </w:rPr>
            </w:pPr>
          </w:p>
        </w:tc>
      </w:tr>
      <w:tr w:rsidR="00451DFD" w:rsidRPr="00510807" w14:paraId="5A1311B8" w14:textId="77777777" w:rsidTr="00451DFD">
        <w:tc>
          <w:tcPr>
            <w:tcW w:w="1852" w:type="dxa"/>
            <w:tcBorders>
              <w:top w:val="single" w:sz="4" w:space="0" w:color="auto"/>
              <w:left w:val="single" w:sz="4" w:space="0" w:color="auto"/>
              <w:bottom w:val="single" w:sz="4" w:space="0" w:color="auto"/>
              <w:right w:val="single" w:sz="4" w:space="0" w:color="auto"/>
            </w:tcBorders>
            <w:tcMar>
              <w:top w:w="85" w:type="dxa"/>
              <w:bottom w:w="85" w:type="dxa"/>
            </w:tcMar>
          </w:tcPr>
          <w:p w14:paraId="2AD0AA84" w14:textId="77777777" w:rsidR="00451DFD" w:rsidRPr="00510807" w:rsidRDefault="00451DFD" w:rsidP="00451DFD">
            <w:pPr>
              <w:adjustRightInd/>
              <w:spacing w:line="260" w:lineRule="exact"/>
              <w:rPr>
                <w:rFonts w:asciiTheme="minorEastAsia" w:eastAsiaTheme="minorEastAsia" w:hAnsiTheme="minorEastAsia"/>
                <w:color w:val="auto"/>
                <w:sz w:val="18"/>
                <w:szCs w:val="18"/>
              </w:rPr>
            </w:pPr>
            <w:r w:rsidRPr="00510807">
              <w:rPr>
                <w:rFonts w:asciiTheme="minorEastAsia" w:eastAsiaTheme="minorEastAsia" w:hAnsiTheme="minorEastAsia" w:hint="eastAsia"/>
                <w:color w:val="auto"/>
                <w:sz w:val="18"/>
                <w:szCs w:val="18"/>
              </w:rPr>
              <w:t>ガス検知用の孔あき管</w:t>
            </w:r>
          </w:p>
        </w:tc>
        <w:tc>
          <w:tcPr>
            <w:tcW w:w="5328" w:type="dxa"/>
            <w:tcBorders>
              <w:top w:val="single" w:sz="4" w:space="0" w:color="auto"/>
              <w:left w:val="single" w:sz="4" w:space="0" w:color="auto"/>
              <w:bottom w:val="single" w:sz="4" w:space="0" w:color="auto"/>
              <w:right w:val="single" w:sz="4" w:space="0" w:color="auto"/>
            </w:tcBorders>
            <w:tcMar>
              <w:top w:w="85" w:type="dxa"/>
              <w:bottom w:w="85" w:type="dxa"/>
            </w:tcMar>
          </w:tcPr>
          <w:p w14:paraId="222A4CF1" w14:textId="77777777" w:rsidR="00451DFD" w:rsidRPr="00510807" w:rsidRDefault="00451DFD" w:rsidP="00451DFD">
            <w:pPr>
              <w:adjustRightInd/>
              <w:spacing w:line="260" w:lineRule="exact"/>
              <w:rPr>
                <w:rFonts w:asciiTheme="minorEastAsia" w:eastAsiaTheme="minorEastAsia" w:hAnsiTheme="minorEastAsia"/>
                <w:color w:val="auto"/>
                <w:spacing w:val="-8"/>
                <w:sz w:val="18"/>
                <w:szCs w:val="18"/>
              </w:rPr>
            </w:pPr>
            <w:r w:rsidRPr="00510807">
              <w:rPr>
                <w:rFonts w:asciiTheme="minorEastAsia" w:eastAsiaTheme="minorEastAsia" w:hAnsiTheme="minorEastAsia" w:hint="eastAsia"/>
                <w:color w:val="auto"/>
                <w:spacing w:val="-8"/>
                <w:sz w:val="18"/>
                <w:szCs w:val="18"/>
              </w:rPr>
              <w:t>□設置本数：（　）本　　　□バルク貯槽の周囲（　　）ｃｍ</w:t>
            </w:r>
          </w:p>
          <w:p w14:paraId="4BD67BDD" w14:textId="77777777" w:rsidR="00451DFD" w:rsidRPr="00510807" w:rsidRDefault="00451DFD" w:rsidP="00451DFD">
            <w:pPr>
              <w:adjustRightInd/>
              <w:spacing w:line="260" w:lineRule="exact"/>
              <w:rPr>
                <w:rFonts w:asciiTheme="minorEastAsia" w:eastAsiaTheme="minorEastAsia" w:hAnsiTheme="minorEastAsia"/>
                <w:color w:val="auto"/>
                <w:spacing w:val="-8"/>
                <w:sz w:val="18"/>
                <w:szCs w:val="18"/>
              </w:rPr>
            </w:pPr>
            <w:r w:rsidRPr="00510807">
              <w:rPr>
                <w:rFonts w:asciiTheme="minorEastAsia" w:eastAsiaTheme="minorEastAsia" w:hAnsiTheme="minorEastAsia" w:hint="eastAsia"/>
                <w:color w:val="auto"/>
                <w:spacing w:val="-8"/>
                <w:sz w:val="18"/>
                <w:szCs w:val="18"/>
              </w:rPr>
              <w:t>□材質：□硬質合成樹脂製　□ステンレス製</w:t>
            </w:r>
          </w:p>
          <w:p w14:paraId="7E5A9D9B" w14:textId="77777777" w:rsidR="00451DFD" w:rsidRPr="00510807" w:rsidRDefault="00451DFD" w:rsidP="00451DFD">
            <w:pPr>
              <w:adjustRightInd/>
              <w:spacing w:line="260" w:lineRule="exact"/>
              <w:rPr>
                <w:rFonts w:asciiTheme="minorEastAsia" w:eastAsiaTheme="minorEastAsia" w:hAnsiTheme="minorEastAsia"/>
                <w:color w:val="auto"/>
                <w:spacing w:val="-8"/>
                <w:sz w:val="18"/>
                <w:szCs w:val="18"/>
              </w:rPr>
            </w:pPr>
            <w:r w:rsidRPr="00510807">
              <w:rPr>
                <w:rFonts w:asciiTheme="minorEastAsia" w:eastAsiaTheme="minorEastAsia" w:hAnsiTheme="minorEastAsia" w:hint="eastAsia"/>
                <w:color w:val="auto"/>
                <w:spacing w:val="-8"/>
                <w:sz w:val="18"/>
                <w:szCs w:val="18"/>
              </w:rPr>
              <w:t>□内径（　　）ｃｍ　　　　□孔の間隔（　　）ｃｍ</w:t>
            </w:r>
          </w:p>
        </w:tc>
        <w:tc>
          <w:tcPr>
            <w:tcW w:w="442"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14:paraId="755D38B8" w14:textId="77777777" w:rsidR="00451DFD" w:rsidRPr="00510807" w:rsidRDefault="00451DFD" w:rsidP="00451DFD">
            <w:pPr>
              <w:adjustRightInd/>
              <w:spacing w:line="260" w:lineRule="exact"/>
              <w:jc w:val="center"/>
              <w:rPr>
                <w:rFonts w:asciiTheme="minorEastAsia" w:eastAsiaTheme="minorEastAsia" w:hAnsiTheme="minorEastAsia"/>
                <w:color w:val="auto"/>
                <w:sz w:val="18"/>
                <w:szCs w:val="18"/>
              </w:rPr>
            </w:pPr>
            <w:r w:rsidRPr="00510807">
              <w:rPr>
                <w:rFonts w:asciiTheme="minorEastAsia" w:eastAsiaTheme="minorEastAsia" w:hAnsiTheme="minorEastAsia" w:hint="eastAsia"/>
                <w:color w:val="auto"/>
                <w:sz w:val="18"/>
                <w:szCs w:val="18"/>
              </w:rPr>
              <w:t>良</w:t>
            </w:r>
          </w:p>
        </w:tc>
        <w:tc>
          <w:tcPr>
            <w:tcW w:w="442"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14:paraId="1455DCF6" w14:textId="77777777" w:rsidR="00451DFD" w:rsidRPr="00510807" w:rsidRDefault="00451DFD" w:rsidP="00451DFD">
            <w:pPr>
              <w:adjustRightInd/>
              <w:spacing w:line="260" w:lineRule="exact"/>
              <w:jc w:val="center"/>
              <w:rPr>
                <w:rFonts w:asciiTheme="minorEastAsia" w:eastAsiaTheme="minorEastAsia" w:hAnsiTheme="minorEastAsia"/>
                <w:color w:val="auto"/>
                <w:sz w:val="18"/>
                <w:szCs w:val="18"/>
              </w:rPr>
            </w:pPr>
            <w:r w:rsidRPr="00510807">
              <w:rPr>
                <w:rFonts w:asciiTheme="minorEastAsia" w:eastAsiaTheme="minorEastAsia" w:hAnsiTheme="minorEastAsia" w:hint="eastAsia"/>
                <w:color w:val="auto"/>
                <w:sz w:val="18"/>
                <w:szCs w:val="18"/>
              </w:rPr>
              <w:t>否</w:t>
            </w:r>
          </w:p>
        </w:tc>
        <w:tc>
          <w:tcPr>
            <w:tcW w:w="1204"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14:paraId="3D0A956B" w14:textId="77777777" w:rsidR="00451DFD" w:rsidRPr="00510807" w:rsidRDefault="00451DFD" w:rsidP="00451DFD">
            <w:pPr>
              <w:adjustRightInd/>
              <w:spacing w:line="260" w:lineRule="exact"/>
              <w:jc w:val="center"/>
              <w:rPr>
                <w:rFonts w:asciiTheme="minorEastAsia" w:eastAsiaTheme="minorEastAsia" w:hAnsiTheme="minorEastAsia"/>
                <w:color w:val="auto"/>
                <w:sz w:val="18"/>
                <w:szCs w:val="18"/>
              </w:rPr>
            </w:pPr>
            <w:r w:rsidRPr="00510807">
              <w:rPr>
                <w:rFonts w:asciiTheme="minorEastAsia" w:eastAsiaTheme="minorEastAsia" w:hAnsiTheme="minorEastAsia" w:hint="eastAsia"/>
                <w:color w:val="auto"/>
                <w:sz w:val="18"/>
                <w:szCs w:val="18"/>
              </w:rPr>
              <w:t>写真添付</w:t>
            </w:r>
          </w:p>
        </w:tc>
      </w:tr>
      <w:tr w:rsidR="00451DFD" w:rsidRPr="00510807" w14:paraId="36B1EBAA" w14:textId="77777777" w:rsidTr="00451DFD">
        <w:tc>
          <w:tcPr>
            <w:tcW w:w="1852" w:type="dxa"/>
            <w:tcBorders>
              <w:top w:val="single" w:sz="4" w:space="0" w:color="auto"/>
              <w:left w:val="single" w:sz="4" w:space="0" w:color="auto"/>
              <w:bottom w:val="single" w:sz="4" w:space="0" w:color="auto"/>
              <w:right w:val="single" w:sz="4" w:space="0" w:color="auto"/>
            </w:tcBorders>
            <w:tcMar>
              <w:top w:w="85" w:type="dxa"/>
              <w:bottom w:w="85" w:type="dxa"/>
            </w:tcMar>
          </w:tcPr>
          <w:p w14:paraId="289BB69B" w14:textId="77777777" w:rsidR="00451DFD" w:rsidRPr="00510807" w:rsidRDefault="00451DFD" w:rsidP="00451DFD">
            <w:pPr>
              <w:adjustRightInd/>
              <w:spacing w:line="260" w:lineRule="exact"/>
              <w:rPr>
                <w:rFonts w:asciiTheme="minorEastAsia" w:eastAsiaTheme="minorEastAsia" w:hAnsiTheme="minorEastAsia"/>
                <w:color w:val="auto"/>
                <w:sz w:val="18"/>
                <w:szCs w:val="18"/>
              </w:rPr>
            </w:pPr>
            <w:r w:rsidRPr="00510807">
              <w:rPr>
                <w:rFonts w:asciiTheme="minorEastAsia" w:eastAsiaTheme="minorEastAsia" w:hAnsiTheme="minorEastAsia" w:hint="eastAsia"/>
                <w:color w:val="auto"/>
                <w:sz w:val="18"/>
                <w:szCs w:val="18"/>
              </w:rPr>
              <w:t>標識杭</w:t>
            </w:r>
          </w:p>
        </w:tc>
        <w:tc>
          <w:tcPr>
            <w:tcW w:w="5328" w:type="dxa"/>
            <w:tcBorders>
              <w:top w:val="single" w:sz="4" w:space="0" w:color="auto"/>
              <w:left w:val="single" w:sz="4" w:space="0" w:color="auto"/>
              <w:bottom w:val="single" w:sz="4" w:space="0" w:color="auto"/>
              <w:right w:val="single" w:sz="4" w:space="0" w:color="auto"/>
            </w:tcBorders>
            <w:tcMar>
              <w:top w:w="85" w:type="dxa"/>
              <w:bottom w:w="85" w:type="dxa"/>
            </w:tcMar>
          </w:tcPr>
          <w:p w14:paraId="78B92E53" w14:textId="77777777" w:rsidR="00451DFD" w:rsidRPr="00510807" w:rsidRDefault="00451DFD" w:rsidP="00451DFD">
            <w:pPr>
              <w:adjustRightInd/>
              <w:spacing w:line="260" w:lineRule="exact"/>
              <w:rPr>
                <w:rFonts w:asciiTheme="minorEastAsia" w:eastAsiaTheme="minorEastAsia" w:hAnsiTheme="minorEastAsia"/>
                <w:color w:val="auto"/>
                <w:spacing w:val="-8"/>
                <w:sz w:val="18"/>
                <w:szCs w:val="18"/>
              </w:rPr>
            </w:pPr>
            <w:r w:rsidRPr="00510807">
              <w:rPr>
                <w:rFonts w:asciiTheme="minorEastAsia" w:eastAsiaTheme="minorEastAsia" w:hAnsiTheme="minorEastAsia" w:hint="eastAsia"/>
                <w:color w:val="auto"/>
                <w:spacing w:val="-8"/>
                <w:sz w:val="18"/>
                <w:szCs w:val="18"/>
              </w:rPr>
              <w:t>□４隅に標識杭を設置</w:t>
            </w:r>
          </w:p>
        </w:tc>
        <w:tc>
          <w:tcPr>
            <w:tcW w:w="442"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14:paraId="73331412" w14:textId="77777777" w:rsidR="00451DFD" w:rsidRPr="00510807" w:rsidRDefault="00451DFD" w:rsidP="00451DFD">
            <w:pPr>
              <w:adjustRightInd/>
              <w:spacing w:line="260" w:lineRule="exact"/>
              <w:jc w:val="center"/>
              <w:rPr>
                <w:rFonts w:asciiTheme="minorEastAsia" w:eastAsiaTheme="minorEastAsia" w:hAnsiTheme="minorEastAsia"/>
                <w:color w:val="auto"/>
                <w:sz w:val="18"/>
                <w:szCs w:val="18"/>
              </w:rPr>
            </w:pPr>
            <w:r w:rsidRPr="00510807">
              <w:rPr>
                <w:rFonts w:asciiTheme="minorEastAsia" w:eastAsiaTheme="minorEastAsia" w:hAnsiTheme="minorEastAsia" w:hint="eastAsia"/>
                <w:color w:val="auto"/>
                <w:sz w:val="18"/>
                <w:szCs w:val="18"/>
              </w:rPr>
              <w:t>良</w:t>
            </w:r>
          </w:p>
        </w:tc>
        <w:tc>
          <w:tcPr>
            <w:tcW w:w="442"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14:paraId="0995E25D" w14:textId="77777777" w:rsidR="00451DFD" w:rsidRPr="00510807" w:rsidRDefault="00451DFD" w:rsidP="00451DFD">
            <w:pPr>
              <w:adjustRightInd/>
              <w:spacing w:line="260" w:lineRule="exact"/>
              <w:jc w:val="center"/>
              <w:rPr>
                <w:rFonts w:asciiTheme="minorEastAsia" w:eastAsiaTheme="minorEastAsia" w:hAnsiTheme="minorEastAsia"/>
                <w:color w:val="auto"/>
                <w:sz w:val="18"/>
                <w:szCs w:val="18"/>
              </w:rPr>
            </w:pPr>
            <w:r w:rsidRPr="00510807">
              <w:rPr>
                <w:rFonts w:asciiTheme="minorEastAsia" w:eastAsiaTheme="minorEastAsia" w:hAnsiTheme="minorEastAsia" w:hint="eastAsia"/>
                <w:color w:val="auto"/>
                <w:sz w:val="18"/>
                <w:szCs w:val="18"/>
              </w:rPr>
              <w:t>否</w:t>
            </w:r>
          </w:p>
        </w:tc>
        <w:tc>
          <w:tcPr>
            <w:tcW w:w="1204"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14:paraId="5619CBF2" w14:textId="77777777" w:rsidR="00451DFD" w:rsidRPr="00510807" w:rsidRDefault="00451DFD" w:rsidP="00451DFD">
            <w:pPr>
              <w:adjustRightInd/>
              <w:spacing w:line="260" w:lineRule="exact"/>
              <w:jc w:val="center"/>
              <w:rPr>
                <w:rFonts w:asciiTheme="minorEastAsia" w:eastAsiaTheme="minorEastAsia" w:hAnsiTheme="minorEastAsia"/>
                <w:color w:val="auto"/>
                <w:sz w:val="18"/>
                <w:szCs w:val="18"/>
              </w:rPr>
            </w:pPr>
            <w:r w:rsidRPr="00510807">
              <w:rPr>
                <w:rFonts w:asciiTheme="minorEastAsia" w:eastAsiaTheme="minorEastAsia" w:hAnsiTheme="minorEastAsia" w:hint="eastAsia"/>
                <w:color w:val="auto"/>
                <w:sz w:val="18"/>
                <w:szCs w:val="18"/>
              </w:rPr>
              <w:t>写真添付</w:t>
            </w:r>
          </w:p>
        </w:tc>
      </w:tr>
      <w:tr w:rsidR="00451DFD" w:rsidRPr="00510807" w14:paraId="2FFA8593" w14:textId="77777777" w:rsidTr="00451DFD">
        <w:tc>
          <w:tcPr>
            <w:tcW w:w="1852" w:type="dxa"/>
            <w:tcBorders>
              <w:top w:val="single" w:sz="4" w:space="0" w:color="auto"/>
              <w:left w:val="single" w:sz="4" w:space="0" w:color="auto"/>
              <w:bottom w:val="single" w:sz="4" w:space="0" w:color="auto"/>
              <w:right w:val="single" w:sz="4" w:space="0" w:color="auto"/>
            </w:tcBorders>
            <w:tcMar>
              <w:top w:w="85" w:type="dxa"/>
              <w:bottom w:w="85" w:type="dxa"/>
            </w:tcMar>
          </w:tcPr>
          <w:p w14:paraId="62AAB00C" w14:textId="77777777" w:rsidR="00451DFD" w:rsidRPr="00510807" w:rsidRDefault="00451DFD" w:rsidP="00451DFD">
            <w:pPr>
              <w:adjustRightInd/>
              <w:spacing w:line="260" w:lineRule="exact"/>
              <w:rPr>
                <w:rFonts w:asciiTheme="minorEastAsia" w:eastAsiaTheme="minorEastAsia" w:hAnsiTheme="minorEastAsia"/>
                <w:color w:val="auto"/>
                <w:sz w:val="18"/>
                <w:szCs w:val="18"/>
              </w:rPr>
            </w:pPr>
            <w:r w:rsidRPr="00510807">
              <w:rPr>
                <w:rFonts w:asciiTheme="minorEastAsia" w:eastAsiaTheme="minorEastAsia" w:hAnsiTheme="minorEastAsia" w:hint="eastAsia"/>
                <w:color w:val="auto"/>
                <w:sz w:val="18"/>
                <w:szCs w:val="18"/>
              </w:rPr>
              <w:t>断熱措置</w:t>
            </w:r>
          </w:p>
        </w:tc>
        <w:tc>
          <w:tcPr>
            <w:tcW w:w="5328" w:type="dxa"/>
            <w:tcBorders>
              <w:top w:val="single" w:sz="4" w:space="0" w:color="auto"/>
              <w:left w:val="single" w:sz="4" w:space="0" w:color="auto"/>
              <w:bottom w:val="single" w:sz="4" w:space="0" w:color="auto"/>
              <w:right w:val="single" w:sz="4" w:space="0" w:color="auto"/>
            </w:tcBorders>
            <w:tcMar>
              <w:top w:w="85" w:type="dxa"/>
              <w:bottom w:w="85" w:type="dxa"/>
            </w:tcMar>
          </w:tcPr>
          <w:p w14:paraId="4930ADA7" w14:textId="77777777" w:rsidR="00451DFD" w:rsidRPr="00510807" w:rsidRDefault="00451DFD" w:rsidP="00451DFD">
            <w:pPr>
              <w:adjustRightInd/>
              <w:spacing w:line="260" w:lineRule="exact"/>
              <w:rPr>
                <w:rFonts w:asciiTheme="minorEastAsia" w:eastAsiaTheme="minorEastAsia" w:hAnsiTheme="minorEastAsia"/>
                <w:color w:val="auto"/>
                <w:spacing w:val="-8"/>
                <w:sz w:val="18"/>
                <w:szCs w:val="18"/>
              </w:rPr>
            </w:pPr>
            <w:r w:rsidRPr="00510807">
              <w:rPr>
                <w:rFonts w:asciiTheme="minorEastAsia" w:eastAsiaTheme="minorEastAsia" w:hAnsiTheme="minorEastAsia" w:hint="eastAsia"/>
                <w:color w:val="auto"/>
                <w:spacing w:val="-8"/>
                <w:sz w:val="18"/>
                <w:szCs w:val="18"/>
              </w:rPr>
              <w:t>□不燃の裏当ての厚さ（　　　）ｃｍ</w:t>
            </w:r>
          </w:p>
        </w:tc>
        <w:tc>
          <w:tcPr>
            <w:tcW w:w="442"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14:paraId="6B82ABB8" w14:textId="77777777" w:rsidR="00451DFD" w:rsidRPr="00510807" w:rsidRDefault="00451DFD" w:rsidP="00451DFD">
            <w:pPr>
              <w:adjustRightInd/>
              <w:spacing w:line="260" w:lineRule="exact"/>
              <w:jc w:val="center"/>
              <w:rPr>
                <w:rFonts w:asciiTheme="minorEastAsia" w:eastAsiaTheme="minorEastAsia" w:hAnsiTheme="minorEastAsia"/>
                <w:color w:val="auto"/>
                <w:sz w:val="18"/>
                <w:szCs w:val="18"/>
              </w:rPr>
            </w:pPr>
            <w:r w:rsidRPr="00510807">
              <w:rPr>
                <w:rFonts w:asciiTheme="minorEastAsia" w:eastAsiaTheme="minorEastAsia" w:hAnsiTheme="minorEastAsia" w:hint="eastAsia"/>
                <w:color w:val="auto"/>
                <w:sz w:val="18"/>
                <w:szCs w:val="18"/>
              </w:rPr>
              <w:t>良</w:t>
            </w:r>
          </w:p>
        </w:tc>
        <w:tc>
          <w:tcPr>
            <w:tcW w:w="442"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14:paraId="0F0299B3" w14:textId="77777777" w:rsidR="00451DFD" w:rsidRPr="00510807" w:rsidRDefault="00451DFD" w:rsidP="00451DFD">
            <w:pPr>
              <w:adjustRightInd/>
              <w:spacing w:line="260" w:lineRule="exact"/>
              <w:jc w:val="center"/>
              <w:rPr>
                <w:rFonts w:asciiTheme="minorEastAsia" w:eastAsiaTheme="minorEastAsia" w:hAnsiTheme="minorEastAsia"/>
                <w:color w:val="auto"/>
                <w:sz w:val="18"/>
                <w:szCs w:val="18"/>
              </w:rPr>
            </w:pPr>
            <w:r w:rsidRPr="00510807">
              <w:rPr>
                <w:rFonts w:asciiTheme="minorEastAsia" w:eastAsiaTheme="minorEastAsia" w:hAnsiTheme="minorEastAsia" w:hint="eastAsia"/>
                <w:color w:val="auto"/>
                <w:sz w:val="18"/>
                <w:szCs w:val="18"/>
              </w:rPr>
              <w:t>否</w:t>
            </w:r>
          </w:p>
        </w:tc>
        <w:tc>
          <w:tcPr>
            <w:tcW w:w="1204"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14:paraId="71CF1236" w14:textId="77777777" w:rsidR="00451DFD" w:rsidRPr="00510807" w:rsidRDefault="00451DFD" w:rsidP="00451DFD">
            <w:pPr>
              <w:adjustRightInd/>
              <w:spacing w:line="260" w:lineRule="exact"/>
              <w:jc w:val="center"/>
              <w:rPr>
                <w:rFonts w:asciiTheme="minorEastAsia" w:eastAsiaTheme="minorEastAsia" w:hAnsiTheme="minorEastAsia"/>
                <w:color w:val="auto"/>
                <w:sz w:val="18"/>
                <w:szCs w:val="18"/>
              </w:rPr>
            </w:pPr>
          </w:p>
        </w:tc>
      </w:tr>
      <w:tr w:rsidR="00451DFD" w:rsidRPr="00510807" w14:paraId="1BCF6A23" w14:textId="77777777" w:rsidTr="00451DFD">
        <w:tc>
          <w:tcPr>
            <w:tcW w:w="1852" w:type="dxa"/>
            <w:tcBorders>
              <w:top w:val="single" w:sz="4" w:space="0" w:color="auto"/>
              <w:left w:val="single" w:sz="4" w:space="0" w:color="auto"/>
              <w:bottom w:val="single" w:sz="4" w:space="0" w:color="auto"/>
              <w:right w:val="single" w:sz="4" w:space="0" w:color="auto"/>
            </w:tcBorders>
            <w:tcMar>
              <w:top w:w="85" w:type="dxa"/>
              <w:bottom w:w="85" w:type="dxa"/>
            </w:tcMar>
          </w:tcPr>
          <w:p w14:paraId="38E317DE" w14:textId="77777777" w:rsidR="00451DFD" w:rsidRPr="00510807" w:rsidRDefault="00451DFD" w:rsidP="00451DFD">
            <w:pPr>
              <w:adjustRightInd/>
              <w:spacing w:line="260" w:lineRule="exact"/>
              <w:rPr>
                <w:rFonts w:asciiTheme="minorEastAsia" w:eastAsiaTheme="minorEastAsia" w:hAnsiTheme="minorEastAsia"/>
                <w:color w:val="auto"/>
                <w:spacing w:val="-6"/>
                <w:sz w:val="18"/>
                <w:szCs w:val="18"/>
              </w:rPr>
            </w:pPr>
            <w:r w:rsidRPr="00510807">
              <w:rPr>
                <w:rFonts w:asciiTheme="minorEastAsia" w:eastAsiaTheme="minorEastAsia" w:hAnsiTheme="minorEastAsia" w:hint="eastAsia"/>
                <w:color w:val="auto"/>
                <w:spacing w:val="-6"/>
                <w:sz w:val="18"/>
                <w:szCs w:val="18"/>
              </w:rPr>
              <w:t>貯槽の腐食防止装置</w:t>
            </w:r>
          </w:p>
        </w:tc>
        <w:tc>
          <w:tcPr>
            <w:tcW w:w="5328" w:type="dxa"/>
            <w:tcBorders>
              <w:top w:val="single" w:sz="4" w:space="0" w:color="auto"/>
              <w:left w:val="single" w:sz="4" w:space="0" w:color="auto"/>
              <w:bottom w:val="single" w:sz="4" w:space="0" w:color="auto"/>
              <w:right w:val="single" w:sz="4" w:space="0" w:color="auto"/>
            </w:tcBorders>
            <w:tcMar>
              <w:top w:w="85" w:type="dxa"/>
              <w:bottom w:w="85" w:type="dxa"/>
            </w:tcMar>
          </w:tcPr>
          <w:p w14:paraId="7B1773B7" w14:textId="77777777" w:rsidR="00451DFD" w:rsidRPr="00510807" w:rsidRDefault="00451DFD" w:rsidP="00451DFD">
            <w:pPr>
              <w:adjustRightInd/>
              <w:spacing w:line="260" w:lineRule="exact"/>
              <w:rPr>
                <w:rFonts w:asciiTheme="minorEastAsia" w:eastAsiaTheme="minorEastAsia" w:hAnsiTheme="minorEastAsia"/>
                <w:color w:val="auto"/>
                <w:spacing w:val="-8"/>
                <w:sz w:val="18"/>
                <w:szCs w:val="18"/>
              </w:rPr>
            </w:pPr>
            <w:r w:rsidRPr="00510807">
              <w:rPr>
                <w:rFonts w:asciiTheme="minorEastAsia" w:eastAsiaTheme="minorEastAsia" w:hAnsiTheme="minorEastAsia" w:hint="eastAsia"/>
                <w:color w:val="auto"/>
                <w:spacing w:val="-8"/>
                <w:sz w:val="18"/>
                <w:szCs w:val="18"/>
              </w:rPr>
              <w:t>□電気防しょく措置</w:t>
            </w:r>
          </w:p>
          <w:p w14:paraId="4DBF2C0A" w14:textId="77777777" w:rsidR="00451DFD" w:rsidRPr="00510807" w:rsidRDefault="00451DFD" w:rsidP="00451DFD">
            <w:pPr>
              <w:adjustRightInd/>
              <w:spacing w:line="260" w:lineRule="exact"/>
              <w:rPr>
                <w:rFonts w:asciiTheme="minorEastAsia" w:eastAsiaTheme="minorEastAsia" w:hAnsiTheme="minorEastAsia"/>
                <w:color w:val="auto"/>
                <w:spacing w:val="-8"/>
                <w:sz w:val="18"/>
                <w:szCs w:val="18"/>
              </w:rPr>
            </w:pPr>
            <w:r w:rsidRPr="00510807">
              <w:rPr>
                <w:rFonts w:asciiTheme="minorEastAsia" w:eastAsiaTheme="minorEastAsia" w:hAnsiTheme="minorEastAsia" w:hint="eastAsia"/>
                <w:color w:val="auto"/>
                <w:spacing w:val="-8"/>
                <w:sz w:val="18"/>
                <w:szCs w:val="18"/>
              </w:rPr>
              <w:t xml:space="preserve">　（□マグネシウム（　　）ｋｇ×　本</w:t>
            </w:r>
            <w:r w:rsidRPr="00510807">
              <w:rPr>
                <w:rFonts w:asciiTheme="minorEastAsia" w:eastAsiaTheme="minorEastAsia" w:hAnsiTheme="minorEastAsia"/>
                <w:color w:val="auto"/>
                <w:spacing w:val="-8"/>
                <w:sz w:val="18"/>
                <w:szCs w:val="18"/>
              </w:rPr>
              <w:t xml:space="preserve"> ）</w:t>
            </w:r>
          </w:p>
        </w:tc>
        <w:tc>
          <w:tcPr>
            <w:tcW w:w="442"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14:paraId="3A095F83" w14:textId="77777777" w:rsidR="00451DFD" w:rsidRPr="00510807" w:rsidRDefault="00451DFD" w:rsidP="00451DFD">
            <w:pPr>
              <w:adjustRightInd/>
              <w:spacing w:line="260" w:lineRule="exact"/>
              <w:jc w:val="center"/>
              <w:rPr>
                <w:rFonts w:asciiTheme="minorEastAsia" w:eastAsiaTheme="minorEastAsia" w:hAnsiTheme="minorEastAsia"/>
                <w:color w:val="auto"/>
                <w:sz w:val="18"/>
                <w:szCs w:val="18"/>
              </w:rPr>
            </w:pPr>
            <w:r w:rsidRPr="00510807">
              <w:rPr>
                <w:rFonts w:asciiTheme="minorEastAsia" w:eastAsiaTheme="minorEastAsia" w:hAnsiTheme="minorEastAsia" w:hint="eastAsia"/>
                <w:color w:val="auto"/>
                <w:sz w:val="18"/>
                <w:szCs w:val="18"/>
              </w:rPr>
              <w:t>良</w:t>
            </w:r>
          </w:p>
        </w:tc>
        <w:tc>
          <w:tcPr>
            <w:tcW w:w="442"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14:paraId="14A2034D" w14:textId="77777777" w:rsidR="00451DFD" w:rsidRPr="00510807" w:rsidRDefault="00451DFD" w:rsidP="00451DFD">
            <w:pPr>
              <w:adjustRightInd/>
              <w:spacing w:line="260" w:lineRule="exact"/>
              <w:jc w:val="center"/>
              <w:rPr>
                <w:rFonts w:asciiTheme="minorEastAsia" w:eastAsiaTheme="minorEastAsia" w:hAnsiTheme="minorEastAsia"/>
                <w:color w:val="auto"/>
                <w:sz w:val="18"/>
                <w:szCs w:val="18"/>
              </w:rPr>
            </w:pPr>
            <w:r w:rsidRPr="00510807">
              <w:rPr>
                <w:rFonts w:asciiTheme="minorEastAsia" w:eastAsiaTheme="minorEastAsia" w:hAnsiTheme="minorEastAsia" w:hint="eastAsia"/>
                <w:color w:val="auto"/>
                <w:sz w:val="18"/>
                <w:szCs w:val="18"/>
              </w:rPr>
              <w:t>否</w:t>
            </w:r>
          </w:p>
        </w:tc>
        <w:tc>
          <w:tcPr>
            <w:tcW w:w="1204"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14:paraId="26656B3A" w14:textId="77777777" w:rsidR="00451DFD" w:rsidRPr="00510807" w:rsidRDefault="00451DFD" w:rsidP="00451DFD">
            <w:pPr>
              <w:adjustRightInd/>
              <w:spacing w:line="260" w:lineRule="exact"/>
              <w:jc w:val="center"/>
              <w:rPr>
                <w:rFonts w:asciiTheme="minorEastAsia" w:eastAsiaTheme="minorEastAsia" w:hAnsiTheme="minorEastAsia"/>
                <w:color w:val="auto"/>
                <w:sz w:val="18"/>
                <w:szCs w:val="18"/>
              </w:rPr>
            </w:pPr>
          </w:p>
        </w:tc>
      </w:tr>
      <w:tr w:rsidR="00451DFD" w:rsidRPr="00510807" w14:paraId="3EF0A95A" w14:textId="77777777" w:rsidTr="00451DFD">
        <w:tc>
          <w:tcPr>
            <w:tcW w:w="9268" w:type="dxa"/>
            <w:gridSpan w:val="5"/>
            <w:tcBorders>
              <w:top w:val="single" w:sz="4" w:space="0" w:color="auto"/>
              <w:left w:val="nil"/>
              <w:bottom w:val="nil"/>
              <w:right w:val="nil"/>
            </w:tcBorders>
            <w:tcMar>
              <w:top w:w="85" w:type="dxa"/>
              <w:bottom w:w="85" w:type="dxa"/>
            </w:tcMar>
          </w:tcPr>
          <w:p w14:paraId="7F2780ED" w14:textId="77777777" w:rsidR="00451DFD" w:rsidRPr="00510807" w:rsidRDefault="00451DFD" w:rsidP="00451DFD">
            <w:pPr>
              <w:adjustRightInd/>
              <w:spacing w:line="200" w:lineRule="exact"/>
              <w:rPr>
                <w:rFonts w:hAnsi="Times New Roman" w:cs="Times New Roman"/>
                <w:color w:val="auto"/>
                <w:spacing w:val="10"/>
                <w:sz w:val="18"/>
                <w:szCs w:val="18"/>
              </w:rPr>
            </w:pPr>
            <w:r w:rsidRPr="00510807">
              <w:rPr>
                <w:rFonts w:ascii="Times New Roman" w:hAnsi="Times New Roman" w:hint="eastAsia"/>
                <w:color w:val="auto"/>
                <w:spacing w:val="-2"/>
                <w:sz w:val="16"/>
                <w:szCs w:val="16"/>
              </w:rPr>
              <w:t>（備考）１</w:t>
            </w:r>
            <w:r w:rsidRPr="00510807">
              <w:rPr>
                <w:rFonts w:ascii="Times New Roman" w:hAnsi="Times New Roman" w:cs="Times New Roman" w:hint="eastAsia"/>
                <w:color w:val="auto"/>
                <w:sz w:val="16"/>
                <w:szCs w:val="16"/>
              </w:rPr>
              <w:t xml:space="preserve">　</w:t>
            </w:r>
            <w:r w:rsidRPr="00510807">
              <w:rPr>
                <w:rFonts w:ascii="Times New Roman" w:hAnsi="Times New Roman" w:hint="eastAsia"/>
                <w:color w:val="auto"/>
                <w:spacing w:val="-2"/>
                <w:sz w:val="16"/>
                <w:szCs w:val="16"/>
              </w:rPr>
              <w:t>該当する項目にレを付すこと。</w:t>
            </w:r>
          </w:p>
          <w:p w14:paraId="2989F77D" w14:textId="77777777" w:rsidR="00451DFD" w:rsidRPr="00510807" w:rsidRDefault="00451DFD" w:rsidP="00451DFD">
            <w:pPr>
              <w:adjustRightInd/>
              <w:spacing w:line="200" w:lineRule="exact"/>
              <w:ind w:leftChars="300" w:left="786" w:hangingChars="100" w:hanging="156"/>
              <w:rPr>
                <w:rFonts w:hAnsi="Times New Roman" w:cs="Times New Roman"/>
                <w:color w:val="auto"/>
                <w:spacing w:val="10"/>
                <w:sz w:val="18"/>
                <w:szCs w:val="18"/>
              </w:rPr>
            </w:pPr>
            <w:r w:rsidRPr="00510807">
              <w:rPr>
                <w:rFonts w:ascii="Times New Roman" w:hAnsi="Times New Roman" w:hint="eastAsia"/>
                <w:color w:val="auto"/>
                <w:spacing w:val="-2"/>
                <w:sz w:val="16"/>
                <w:szCs w:val="16"/>
              </w:rPr>
              <w:t>２</w:t>
            </w:r>
            <w:r w:rsidRPr="00510807">
              <w:rPr>
                <w:rFonts w:ascii="Times New Roman" w:hAnsi="Times New Roman" w:cs="Times New Roman" w:hint="eastAsia"/>
                <w:color w:val="auto"/>
                <w:sz w:val="16"/>
                <w:szCs w:val="16"/>
              </w:rPr>
              <w:t xml:space="preserve">　</w:t>
            </w:r>
            <w:r w:rsidRPr="00510807">
              <w:rPr>
                <w:rFonts w:ascii="Times New Roman" w:hAnsi="Times New Roman" w:hint="eastAsia"/>
                <w:color w:val="auto"/>
                <w:spacing w:val="-2"/>
                <w:sz w:val="16"/>
                <w:szCs w:val="16"/>
              </w:rPr>
              <w:t>確認の欄は基準の適合状況を確認して良・否を判定し該当個所を○で囲むこと。</w:t>
            </w:r>
          </w:p>
          <w:p w14:paraId="2CE845C3" w14:textId="77777777" w:rsidR="00451DFD" w:rsidRPr="00510807" w:rsidRDefault="00451DFD" w:rsidP="00451DFD">
            <w:pPr>
              <w:adjustRightInd/>
              <w:spacing w:line="200" w:lineRule="exact"/>
              <w:ind w:leftChars="300" w:left="786" w:hangingChars="100" w:hanging="156"/>
              <w:rPr>
                <w:rFonts w:hAnsi="Times New Roman" w:cs="Times New Roman"/>
                <w:color w:val="auto"/>
                <w:spacing w:val="10"/>
                <w:sz w:val="18"/>
                <w:szCs w:val="18"/>
              </w:rPr>
            </w:pPr>
            <w:r w:rsidRPr="00510807">
              <w:rPr>
                <w:rFonts w:ascii="Times New Roman" w:hAnsi="Times New Roman" w:hint="eastAsia"/>
                <w:color w:val="auto"/>
                <w:spacing w:val="-2"/>
                <w:sz w:val="16"/>
                <w:szCs w:val="16"/>
              </w:rPr>
              <w:t>３</w:t>
            </w:r>
            <w:r w:rsidRPr="00510807">
              <w:rPr>
                <w:rFonts w:ascii="Times New Roman" w:hAnsi="Times New Roman" w:cs="Times New Roman" w:hint="eastAsia"/>
                <w:color w:val="auto"/>
                <w:sz w:val="16"/>
                <w:szCs w:val="16"/>
              </w:rPr>
              <w:t xml:space="preserve">　</w:t>
            </w:r>
            <w:r w:rsidRPr="00510807">
              <w:rPr>
                <w:rFonts w:ascii="Times New Roman" w:hAnsi="Times New Roman" w:hint="eastAsia"/>
                <w:color w:val="auto"/>
                <w:spacing w:val="-2"/>
                <w:sz w:val="16"/>
                <w:szCs w:val="16"/>
              </w:rPr>
              <w:t>備考欄に記入されている添付書類を別途添付すること。</w:t>
            </w:r>
          </w:p>
          <w:p w14:paraId="65C90B07" w14:textId="77777777" w:rsidR="00451DFD" w:rsidRPr="00510807" w:rsidRDefault="00451DFD" w:rsidP="00451DFD">
            <w:pPr>
              <w:adjustRightInd/>
              <w:spacing w:line="200" w:lineRule="exact"/>
              <w:ind w:leftChars="300" w:left="786" w:hangingChars="100" w:hanging="156"/>
              <w:rPr>
                <w:rFonts w:hAnsi="Times New Roman" w:cs="Times New Roman"/>
                <w:color w:val="auto"/>
                <w:spacing w:val="10"/>
                <w:sz w:val="18"/>
                <w:szCs w:val="18"/>
              </w:rPr>
            </w:pPr>
            <w:r w:rsidRPr="00510807">
              <w:rPr>
                <w:rFonts w:ascii="Times New Roman" w:hAnsi="Times New Roman" w:hint="eastAsia"/>
                <w:color w:val="auto"/>
                <w:spacing w:val="-2"/>
                <w:sz w:val="16"/>
                <w:szCs w:val="16"/>
              </w:rPr>
              <w:t>４</w:t>
            </w:r>
            <w:r w:rsidRPr="00510807">
              <w:rPr>
                <w:rFonts w:ascii="Times New Roman" w:hAnsi="Times New Roman" w:cs="Times New Roman" w:hint="eastAsia"/>
                <w:color w:val="auto"/>
                <w:sz w:val="16"/>
                <w:szCs w:val="16"/>
              </w:rPr>
              <w:t xml:space="preserve">　</w:t>
            </w:r>
            <w:r w:rsidRPr="00510807">
              <w:rPr>
                <w:rFonts w:ascii="Times New Roman" w:hAnsi="Times New Roman" w:hint="eastAsia"/>
                <w:color w:val="auto"/>
                <w:spacing w:val="-2"/>
                <w:sz w:val="16"/>
                <w:szCs w:val="16"/>
              </w:rPr>
              <w:t>貯槽以外の試験成績書の添付は備考欄に成績証番号の記載に替えることができる。</w:t>
            </w:r>
          </w:p>
          <w:p w14:paraId="6CB8E66E" w14:textId="77777777" w:rsidR="00451DFD" w:rsidRPr="00510807" w:rsidRDefault="00451DFD" w:rsidP="00451DFD">
            <w:pPr>
              <w:adjustRightInd/>
              <w:spacing w:line="200" w:lineRule="exact"/>
              <w:ind w:leftChars="300" w:left="786" w:hangingChars="100" w:hanging="156"/>
              <w:rPr>
                <w:rFonts w:hAnsi="Times New Roman" w:cs="Times New Roman"/>
                <w:color w:val="auto"/>
                <w:spacing w:val="10"/>
                <w:sz w:val="18"/>
                <w:szCs w:val="18"/>
              </w:rPr>
            </w:pPr>
            <w:r w:rsidRPr="00510807">
              <w:rPr>
                <w:rFonts w:ascii="Times New Roman" w:hAnsi="Times New Roman" w:hint="eastAsia"/>
                <w:color w:val="auto"/>
                <w:spacing w:val="-2"/>
                <w:sz w:val="16"/>
                <w:szCs w:val="16"/>
              </w:rPr>
              <w:t>５</w:t>
            </w:r>
            <w:r w:rsidRPr="00510807">
              <w:rPr>
                <w:rFonts w:ascii="Times New Roman" w:hAnsi="Times New Roman" w:cs="Times New Roman" w:hint="eastAsia"/>
                <w:color w:val="auto"/>
                <w:sz w:val="16"/>
                <w:szCs w:val="16"/>
              </w:rPr>
              <w:t xml:space="preserve">　</w:t>
            </w:r>
            <w:r w:rsidRPr="00510807">
              <w:rPr>
                <w:rFonts w:ascii="Times New Roman" w:hAnsi="Times New Roman" w:hint="eastAsia"/>
                <w:color w:val="auto"/>
                <w:spacing w:val="-2"/>
                <w:sz w:val="16"/>
                <w:szCs w:val="16"/>
              </w:rPr>
              <w:t>付近の状況図及び敷地内配置図等を添付すること。</w:t>
            </w:r>
          </w:p>
          <w:p w14:paraId="0C6CF077" w14:textId="77777777" w:rsidR="00451DFD" w:rsidRPr="00510807" w:rsidRDefault="00451DFD" w:rsidP="00451DFD">
            <w:pPr>
              <w:adjustRightInd/>
              <w:spacing w:line="200" w:lineRule="exact"/>
              <w:ind w:leftChars="300" w:left="786" w:hangingChars="100" w:hanging="156"/>
              <w:rPr>
                <w:rFonts w:hAnsi="Times New Roman" w:cs="Times New Roman"/>
                <w:color w:val="auto"/>
                <w:spacing w:val="10"/>
                <w:sz w:val="18"/>
                <w:szCs w:val="18"/>
              </w:rPr>
            </w:pPr>
            <w:r w:rsidRPr="00510807">
              <w:rPr>
                <w:rFonts w:ascii="Times New Roman" w:hAnsi="Times New Roman" w:hint="eastAsia"/>
                <w:color w:val="auto"/>
                <w:spacing w:val="-2"/>
                <w:sz w:val="16"/>
                <w:szCs w:val="16"/>
              </w:rPr>
              <w:t>６</w:t>
            </w:r>
            <w:r w:rsidRPr="00510807">
              <w:rPr>
                <w:rFonts w:ascii="Times New Roman" w:hAnsi="Times New Roman" w:cs="Times New Roman" w:hint="eastAsia"/>
                <w:color w:val="auto"/>
                <w:sz w:val="16"/>
                <w:szCs w:val="16"/>
              </w:rPr>
              <w:t xml:space="preserve">　</w:t>
            </w:r>
            <w:r w:rsidRPr="00510807">
              <w:rPr>
                <w:rFonts w:ascii="Times New Roman" w:hAnsi="Times New Roman" w:hint="eastAsia"/>
                <w:color w:val="auto"/>
                <w:spacing w:val="-2"/>
                <w:sz w:val="16"/>
                <w:szCs w:val="16"/>
              </w:rPr>
              <w:t>配管図（バルク貯槽から使用末端ガス栓までの設置状況を示したもので、埋設管と地上管の区別をすること。）を添付すること。</w:t>
            </w:r>
          </w:p>
          <w:p w14:paraId="4A51CB4A" w14:textId="77777777" w:rsidR="00451DFD" w:rsidRPr="00510807" w:rsidRDefault="00451DFD" w:rsidP="00451DFD">
            <w:pPr>
              <w:adjustRightInd/>
              <w:spacing w:line="200" w:lineRule="exact"/>
              <w:ind w:leftChars="300" w:left="786" w:hangingChars="100" w:hanging="156"/>
              <w:rPr>
                <w:rFonts w:asciiTheme="minorEastAsia" w:eastAsiaTheme="minorEastAsia" w:hAnsiTheme="minorEastAsia"/>
                <w:color w:val="auto"/>
                <w:sz w:val="18"/>
                <w:szCs w:val="18"/>
              </w:rPr>
            </w:pPr>
            <w:r w:rsidRPr="00510807">
              <w:rPr>
                <w:rFonts w:ascii="Times New Roman" w:hAnsi="Times New Roman" w:hint="eastAsia"/>
                <w:color w:val="auto"/>
                <w:spacing w:val="-2"/>
                <w:sz w:val="16"/>
                <w:szCs w:val="16"/>
              </w:rPr>
              <w:t>７</w:t>
            </w:r>
            <w:r w:rsidRPr="00510807">
              <w:rPr>
                <w:rFonts w:ascii="Times New Roman" w:hAnsi="Times New Roman" w:cs="Times New Roman" w:hint="eastAsia"/>
                <w:color w:val="auto"/>
                <w:sz w:val="16"/>
                <w:szCs w:val="16"/>
              </w:rPr>
              <w:t xml:space="preserve">　</w:t>
            </w:r>
            <w:r w:rsidRPr="00510807">
              <w:rPr>
                <w:rFonts w:ascii="Times New Roman" w:hAnsi="Times New Roman" w:hint="eastAsia"/>
                <w:color w:val="auto"/>
                <w:spacing w:val="-2"/>
                <w:sz w:val="16"/>
                <w:szCs w:val="16"/>
              </w:rPr>
              <w:t>気密試験（高圧部に係るものを除く。）は、自記圧力計を使用して行い、そのチャート紙の写しを添付すること。ただし、高圧部については、メーカーの試験成績書の添付に替えることができる。</w:t>
            </w:r>
          </w:p>
        </w:tc>
      </w:tr>
      <w:bookmarkEnd w:id="0"/>
    </w:tbl>
    <w:p w14:paraId="0E36C04D" w14:textId="3EBFF2F5" w:rsidR="00451DFD" w:rsidRDefault="00451DFD" w:rsidP="005A57BC">
      <w:pPr>
        <w:tabs>
          <w:tab w:val="left" w:pos="1710"/>
        </w:tabs>
        <w:adjustRightInd/>
        <w:rPr>
          <w:rFonts w:ascii="Times New Roman" w:hAnsi="Times New Roman" w:hint="eastAsia"/>
          <w:color w:val="auto"/>
          <w:sz w:val="24"/>
          <w:szCs w:val="24"/>
        </w:rPr>
      </w:pPr>
    </w:p>
    <w:sectPr w:rsidR="00451DFD" w:rsidSect="004B79D4">
      <w:pgSz w:w="11906" w:h="16838"/>
      <w:pgMar w:top="907" w:right="1418" w:bottom="907" w:left="1418" w:header="720" w:footer="720" w:gutter="0"/>
      <w:pgNumType w:fmt="numberInDash"/>
      <w:cols w:space="720"/>
      <w:noEndnote/>
      <w:docGrid w:type="linesAndChars" w:linePitch="517" w:charSpace="22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8CFD39" w14:textId="77777777" w:rsidR="00B504CE" w:rsidRDefault="00B504CE">
      <w:r>
        <w:separator/>
      </w:r>
    </w:p>
  </w:endnote>
  <w:endnote w:type="continuationSeparator" w:id="0">
    <w:p w14:paraId="16EE53FD" w14:textId="77777777" w:rsidR="00B504CE" w:rsidRDefault="00B504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F5DF0" w14:textId="3C529056" w:rsidR="00C53E3C" w:rsidRPr="00F040A8" w:rsidRDefault="00C53E3C" w:rsidP="00F85BE7">
    <w:pPr>
      <w:pStyle w:val="a7"/>
      <w:framePr w:wrap="auto" w:vAnchor="text" w:hAnchor="margin" w:xAlign="center" w:y="1"/>
      <w:jc w:val="center"/>
      <w:rPr>
        <w:color w:val="FF0000"/>
      </w:rPr>
    </w:pPr>
  </w:p>
  <w:p w14:paraId="4993A3D8" w14:textId="77777777" w:rsidR="00C53E3C" w:rsidRPr="00A0465F" w:rsidRDefault="00C53E3C">
    <w:pPr>
      <w:framePr w:wrap="auto" w:vAnchor="text" w:hAnchor="margin" w:xAlign="center" w:y="1"/>
      <w:adjustRightInd/>
      <w:jc w:val="center"/>
      <w:rPr>
        <w:rFonts w:hAnsi="Times New Roman" w:cs="Times New Roman"/>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D058EF" w14:textId="77777777" w:rsidR="00B504CE" w:rsidRDefault="00B504CE">
      <w:r>
        <w:rPr>
          <w:rFonts w:hAnsi="Times New Roman" w:cs="Times New Roman"/>
          <w:color w:val="auto"/>
          <w:sz w:val="2"/>
          <w:szCs w:val="2"/>
        </w:rPr>
        <w:continuationSeparator/>
      </w:r>
    </w:p>
  </w:footnote>
  <w:footnote w:type="continuationSeparator" w:id="0">
    <w:p w14:paraId="04CE85C4" w14:textId="77777777" w:rsidR="00B504CE" w:rsidRDefault="00B504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defaultTabStop w:val="884"/>
  <w:drawingGridHorizontalSpacing w:val="249"/>
  <w:drawingGridVerticalSpacing w:val="455"/>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50F2"/>
    <w:rsid w:val="00000497"/>
    <w:rsid w:val="000034AB"/>
    <w:rsid w:val="00003D3F"/>
    <w:rsid w:val="00005977"/>
    <w:rsid w:val="00007726"/>
    <w:rsid w:val="00012FFF"/>
    <w:rsid w:val="00025E2B"/>
    <w:rsid w:val="0002715E"/>
    <w:rsid w:val="000351B1"/>
    <w:rsid w:val="00043F30"/>
    <w:rsid w:val="00044F5B"/>
    <w:rsid w:val="0005189D"/>
    <w:rsid w:val="00053CF0"/>
    <w:rsid w:val="00055ACC"/>
    <w:rsid w:val="00057811"/>
    <w:rsid w:val="00061261"/>
    <w:rsid w:val="0007338B"/>
    <w:rsid w:val="00073BD4"/>
    <w:rsid w:val="00073CD8"/>
    <w:rsid w:val="000742FC"/>
    <w:rsid w:val="00077B48"/>
    <w:rsid w:val="00091E40"/>
    <w:rsid w:val="0009207C"/>
    <w:rsid w:val="00095688"/>
    <w:rsid w:val="00097228"/>
    <w:rsid w:val="000B2556"/>
    <w:rsid w:val="000B2656"/>
    <w:rsid w:val="000C1B9C"/>
    <w:rsid w:val="000C7DB9"/>
    <w:rsid w:val="000D19F3"/>
    <w:rsid w:val="000D1A51"/>
    <w:rsid w:val="000D7FCD"/>
    <w:rsid w:val="000E000D"/>
    <w:rsid w:val="000E2E60"/>
    <w:rsid w:val="000E3A80"/>
    <w:rsid w:val="000F0289"/>
    <w:rsid w:val="00101097"/>
    <w:rsid w:val="00105F1C"/>
    <w:rsid w:val="00107460"/>
    <w:rsid w:val="00111079"/>
    <w:rsid w:val="00130FB8"/>
    <w:rsid w:val="001419A1"/>
    <w:rsid w:val="001428A7"/>
    <w:rsid w:val="0014598E"/>
    <w:rsid w:val="00160B61"/>
    <w:rsid w:val="00161526"/>
    <w:rsid w:val="001630F4"/>
    <w:rsid w:val="0016448F"/>
    <w:rsid w:val="00172362"/>
    <w:rsid w:val="001878FB"/>
    <w:rsid w:val="001903F8"/>
    <w:rsid w:val="001A0324"/>
    <w:rsid w:val="001A5DAB"/>
    <w:rsid w:val="001A5F04"/>
    <w:rsid w:val="001A66DC"/>
    <w:rsid w:val="001B34A4"/>
    <w:rsid w:val="001B47E3"/>
    <w:rsid w:val="001B4FD8"/>
    <w:rsid w:val="001C1FEF"/>
    <w:rsid w:val="001C495A"/>
    <w:rsid w:val="001D7536"/>
    <w:rsid w:val="001E5E33"/>
    <w:rsid w:val="001E733F"/>
    <w:rsid w:val="001F17C2"/>
    <w:rsid w:val="001F3E46"/>
    <w:rsid w:val="001F5B49"/>
    <w:rsid w:val="00201BC9"/>
    <w:rsid w:val="00210751"/>
    <w:rsid w:val="00211504"/>
    <w:rsid w:val="00212974"/>
    <w:rsid w:val="002242A7"/>
    <w:rsid w:val="0022715D"/>
    <w:rsid w:val="00230CE4"/>
    <w:rsid w:val="00233D0F"/>
    <w:rsid w:val="00235F46"/>
    <w:rsid w:val="00237A2F"/>
    <w:rsid w:val="0026552C"/>
    <w:rsid w:val="0026586F"/>
    <w:rsid w:val="00270BA3"/>
    <w:rsid w:val="00270FB3"/>
    <w:rsid w:val="002748DD"/>
    <w:rsid w:val="00276B42"/>
    <w:rsid w:val="002839A3"/>
    <w:rsid w:val="0029086E"/>
    <w:rsid w:val="00294B18"/>
    <w:rsid w:val="002951B2"/>
    <w:rsid w:val="00296790"/>
    <w:rsid w:val="002974BC"/>
    <w:rsid w:val="002A211A"/>
    <w:rsid w:val="002A7332"/>
    <w:rsid w:val="002B3064"/>
    <w:rsid w:val="002C1690"/>
    <w:rsid w:val="002C21F6"/>
    <w:rsid w:val="002C4A8F"/>
    <w:rsid w:val="002C4F00"/>
    <w:rsid w:val="002D77C8"/>
    <w:rsid w:val="002E1F41"/>
    <w:rsid w:val="002E49B4"/>
    <w:rsid w:val="002E5DCA"/>
    <w:rsid w:val="002E6C00"/>
    <w:rsid w:val="002F1D0D"/>
    <w:rsid w:val="002F3B81"/>
    <w:rsid w:val="003010BB"/>
    <w:rsid w:val="003012AD"/>
    <w:rsid w:val="00305304"/>
    <w:rsid w:val="003067A5"/>
    <w:rsid w:val="00307ADC"/>
    <w:rsid w:val="00324CB9"/>
    <w:rsid w:val="00341FF1"/>
    <w:rsid w:val="00351312"/>
    <w:rsid w:val="00352C4F"/>
    <w:rsid w:val="0035333A"/>
    <w:rsid w:val="00353925"/>
    <w:rsid w:val="00353F66"/>
    <w:rsid w:val="00355795"/>
    <w:rsid w:val="0035597E"/>
    <w:rsid w:val="0035723D"/>
    <w:rsid w:val="003606E9"/>
    <w:rsid w:val="00365886"/>
    <w:rsid w:val="00370EFD"/>
    <w:rsid w:val="003736DB"/>
    <w:rsid w:val="00376ACA"/>
    <w:rsid w:val="00377388"/>
    <w:rsid w:val="00380A74"/>
    <w:rsid w:val="0038183B"/>
    <w:rsid w:val="00384C8E"/>
    <w:rsid w:val="0039448F"/>
    <w:rsid w:val="0039598A"/>
    <w:rsid w:val="00397D58"/>
    <w:rsid w:val="003A2B99"/>
    <w:rsid w:val="003A42D3"/>
    <w:rsid w:val="003A6433"/>
    <w:rsid w:val="003C00F8"/>
    <w:rsid w:val="003C32EB"/>
    <w:rsid w:val="003D10EA"/>
    <w:rsid w:val="003D1C8E"/>
    <w:rsid w:val="003E19E3"/>
    <w:rsid w:val="003E5195"/>
    <w:rsid w:val="003E683D"/>
    <w:rsid w:val="003F4B63"/>
    <w:rsid w:val="003F7000"/>
    <w:rsid w:val="003F7277"/>
    <w:rsid w:val="00403AD8"/>
    <w:rsid w:val="00406FC0"/>
    <w:rsid w:val="0041178E"/>
    <w:rsid w:val="00414390"/>
    <w:rsid w:val="00421161"/>
    <w:rsid w:val="00423CD7"/>
    <w:rsid w:val="00427F66"/>
    <w:rsid w:val="00430E67"/>
    <w:rsid w:val="00432C14"/>
    <w:rsid w:val="004332F4"/>
    <w:rsid w:val="00435023"/>
    <w:rsid w:val="00445955"/>
    <w:rsid w:val="00450E2F"/>
    <w:rsid w:val="00451DFD"/>
    <w:rsid w:val="00461A09"/>
    <w:rsid w:val="00461D78"/>
    <w:rsid w:val="00467399"/>
    <w:rsid w:val="00477726"/>
    <w:rsid w:val="00480783"/>
    <w:rsid w:val="00481716"/>
    <w:rsid w:val="0048540C"/>
    <w:rsid w:val="0049124B"/>
    <w:rsid w:val="00491893"/>
    <w:rsid w:val="004978C5"/>
    <w:rsid w:val="004A0666"/>
    <w:rsid w:val="004A399D"/>
    <w:rsid w:val="004B00F5"/>
    <w:rsid w:val="004B131B"/>
    <w:rsid w:val="004B79D4"/>
    <w:rsid w:val="004C50A7"/>
    <w:rsid w:val="004C68F3"/>
    <w:rsid w:val="004D6E22"/>
    <w:rsid w:val="004E1F44"/>
    <w:rsid w:val="004E255A"/>
    <w:rsid w:val="004E6C3D"/>
    <w:rsid w:val="004F3B0A"/>
    <w:rsid w:val="004F46C4"/>
    <w:rsid w:val="004F7D58"/>
    <w:rsid w:val="005002D7"/>
    <w:rsid w:val="00510807"/>
    <w:rsid w:val="00512358"/>
    <w:rsid w:val="0051321D"/>
    <w:rsid w:val="00514230"/>
    <w:rsid w:val="00515576"/>
    <w:rsid w:val="00516499"/>
    <w:rsid w:val="00530CC5"/>
    <w:rsid w:val="0054275B"/>
    <w:rsid w:val="005428C6"/>
    <w:rsid w:val="00552C27"/>
    <w:rsid w:val="0055358A"/>
    <w:rsid w:val="00584725"/>
    <w:rsid w:val="0058664F"/>
    <w:rsid w:val="00586712"/>
    <w:rsid w:val="0058799A"/>
    <w:rsid w:val="00592814"/>
    <w:rsid w:val="0059448A"/>
    <w:rsid w:val="00595DBB"/>
    <w:rsid w:val="00596D16"/>
    <w:rsid w:val="005A1438"/>
    <w:rsid w:val="005A4AB3"/>
    <w:rsid w:val="005A5497"/>
    <w:rsid w:val="005A57BC"/>
    <w:rsid w:val="005B4684"/>
    <w:rsid w:val="005B4905"/>
    <w:rsid w:val="005B5D0F"/>
    <w:rsid w:val="005C7C96"/>
    <w:rsid w:val="005D78D8"/>
    <w:rsid w:val="005E1330"/>
    <w:rsid w:val="005F4393"/>
    <w:rsid w:val="00607C44"/>
    <w:rsid w:val="006106A6"/>
    <w:rsid w:val="00610C8B"/>
    <w:rsid w:val="006114FF"/>
    <w:rsid w:val="00611E27"/>
    <w:rsid w:val="00615F1D"/>
    <w:rsid w:val="00632210"/>
    <w:rsid w:val="006356D4"/>
    <w:rsid w:val="00637A6F"/>
    <w:rsid w:val="00642074"/>
    <w:rsid w:val="00644814"/>
    <w:rsid w:val="00644ABF"/>
    <w:rsid w:val="00650174"/>
    <w:rsid w:val="00651A48"/>
    <w:rsid w:val="00651DAF"/>
    <w:rsid w:val="0065359A"/>
    <w:rsid w:val="006565F5"/>
    <w:rsid w:val="006575D2"/>
    <w:rsid w:val="0065763D"/>
    <w:rsid w:val="006662F2"/>
    <w:rsid w:val="006754E1"/>
    <w:rsid w:val="006864F8"/>
    <w:rsid w:val="00694FAF"/>
    <w:rsid w:val="0069711D"/>
    <w:rsid w:val="006A09F3"/>
    <w:rsid w:val="006A5703"/>
    <w:rsid w:val="006A77E3"/>
    <w:rsid w:val="006B1930"/>
    <w:rsid w:val="006C7C47"/>
    <w:rsid w:val="006D33D7"/>
    <w:rsid w:val="006E48ED"/>
    <w:rsid w:val="006F029F"/>
    <w:rsid w:val="006F51F4"/>
    <w:rsid w:val="006F6524"/>
    <w:rsid w:val="006F70D6"/>
    <w:rsid w:val="0070434D"/>
    <w:rsid w:val="00705C31"/>
    <w:rsid w:val="00707F97"/>
    <w:rsid w:val="0071144A"/>
    <w:rsid w:val="0071463B"/>
    <w:rsid w:val="00715D0C"/>
    <w:rsid w:val="00716CD7"/>
    <w:rsid w:val="00720659"/>
    <w:rsid w:val="00723EF2"/>
    <w:rsid w:val="00734992"/>
    <w:rsid w:val="0074155B"/>
    <w:rsid w:val="00742247"/>
    <w:rsid w:val="007455B5"/>
    <w:rsid w:val="00746DD2"/>
    <w:rsid w:val="007533A9"/>
    <w:rsid w:val="00762097"/>
    <w:rsid w:val="00762901"/>
    <w:rsid w:val="00764A5D"/>
    <w:rsid w:val="00770080"/>
    <w:rsid w:val="00773672"/>
    <w:rsid w:val="0077537F"/>
    <w:rsid w:val="00787BAD"/>
    <w:rsid w:val="00790F76"/>
    <w:rsid w:val="00797DF1"/>
    <w:rsid w:val="007A6B7E"/>
    <w:rsid w:val="007A7310"/>
    <w:rsid w:val="007B29E2"/>
    <w:rsid w:val="007C32C4"/>
    <w:rsid w:val="007D16D4"/>
    <w:rsid w:val="007E115B"/>
    <w:rsid w:val="007E22AA"/>
    <w:rsid w:val="007E4170"/>
    <w:rsid w:val="007E6CA4"/>
    <w:rsid w:val="007F1ED7"/>
    <w:rsid w:val="00806447"/>
    <w:rsid w:val="00810EF5"/>
    <w:rsid w:val="00815991"/>
    <w:rsid w:val="008243FC"/>
    <w:rsid w:val="00826EEF"/>
    <w:rsid w:val="008317A7"/>
    <w:rsid w:val="00833A7A"/>
    <w:rsid w:val="0083520D"/>
    <w:rsid w:val="00836082"/>
    <w:rsid w:val="0083668D"/>
    <w:rsid w:val="00840A19"/>
    <w:rsid w:val="0084489F"/>
    <w:rsid w:val="008531B1"/>
    <w:rsid w:val="00860189"/>
    <w:rsid w:val="008837E6"/>
    <w:rsid w:val="00884310"/>
    <w:rsid w:val="00891CF9"/>
    <w:rsid w:val="00897860"/>
    <w:rsid w:val="008A4B10"/>
    <w:rsid w:val="008B4156"/>
    <w:rsid w:val="008B537F"/>
    <w:rsid w:val="008C095C"/>
    <w:rsid w:val="008C421C"/>
    <w:rsid w:val="008C5998"/>
    <w:rsid w:val="008D02D3"/>
    <w:rsid w:val="008E0317"/>
    <w:rsid w:val="008E1AAF"/>
    <w:rsid w:val="008F1687"/>
    <w:rsid w:val="008F7A73"/>
    <w:rsid w:val="008F7ABE"/>
    <w:rsid w:val="009028E7"/>
    <w:rsid w:val="009038B6"/>
    <w:rsid w:val="00904580"/>
    <w:rsid w:val="009165EA"/>
    <w:rsid w:val="0092002F"/>
    <w:rsid w:val="00920170"/>
    <w:rsid w:val="009266D2"/>
    <w:rsid w:val="00932470"/>
    <w:rsid w:val="00942F62"/>
    <w:rsid w:val="00943803"/>
    <w:rsid w:val="00944CF9"/>
    <w:rsid w:val="00946C65"/>
    <w:rsid w:val="00947D7A"/>
    <w:rsid w:val="00955228"/>
    <w:rsid w:val="009608D3"/>
    <w:rsid w:val="00961D93"/>
    <w:rsid w:val="00963A88"/>
    <w:rsid w:val="00975243"/>
    <w:rsid w:val="00982709"/>
    <w:rsid w:val="00983EA0"/>
    <w:rsid w:val="009906FF"/>
    <w:rsid w:val="009A210E"/>
    <w:rsid w:val="009B1846"/>
    <w:rsid w:val="009B1E9F"/>
    <w:rsid w:val="009B2187"/>
    <w:rsid w:val="009C3B16"/>
    <w:rsid w:val="009C6583"/>
    <w:rsid w:val="009D3E21"/>
    <w:rsid w:val="009D6910"/>
    <w:rsid w:val="009E073D"/>
    <w:rsid w:val="009F2560"/>
    <w:rsid w:val="00A036D1"/>
    <w:rsid w:val="00A03762"/>
    <w:rsid w:val="00A043CD"/>
    <w:rsid w:val="00A14594"/>
    <w:rsid w:val="00A22D62"/>
    <w:rsid w:val="00A23E55"/>
    <w:rsid w:val="00A26D44"/>
    <w:rsid w:val="00A30F95"/>
    <w:rsid w:val="00A37EA9"/>
    <w:rsid w:val="00A40471"/>
    <w:rsid w:val="00A40DB1"/>
    <w:rsid w:val="00A506E0"/>
    <w:rsid w:val="00A51855"/>
    <w:rsid w:val="00A55BC5"/>
    <w:rsid w:val="00A72D0D"/>
    <w:rsid w:val="00A82EB3"/>
    <w:rsid w:val="00A854B8"/>
    <w:rsid w:val="00A91E02"/>
    <w:rsid w:val="00A96B2E"/>
    <w:rsid w:val="00A97987"/>
    <w:rsid w:val="00A97CFE"/>
    <w:rsid w:val="00A97D09"/>
    <w:rsid w:val="00AA02BB"/>
    <w:rsid w:val="00AA28D7"/>
    <w:rsid w:val="00AA2DB5"/>
    <w:rsid w:val="00AB6664"/>
    <w:rsid w:val="00AB7CD7"/>
    <w:rsid w:val="00AC19E5"/>
    <w:rsid w:val="00AD0CB0"/>
    <w:rsid w:val="00AD1542"/>
    <w:rsid w:val="00AD7BE2"/>
    <w:rsid w:val="00AE0842"/>
    <w:rsid w:val="00AE0946"/>
    <w:rsid w:val="00AE1763"/>
    <w:rsid w:val="00AE6D53"/>
    <w:rsid w:val="00AF67DB"/>
    <w:rsid w:val="00AF78A2"/>
    <w:rsid w:val="00B048AC"/>
    <w:rsid w:val="00B10035"/>
    <w:rsid w:val="00B20B61"/>
    <w:rsid w:val="00B23B38"/>
    <w:rsid w:val="00B262C0"/>
    <w:rsid w:val="00B30EAF"/>
    <w:rsid w:val="00B35CFB"/>
    <w:rsid w:val="00B40AAB"/>
    <w:rsid w:val="00B44631"/>
    <w:rsid w:val="00B504CE"/>
    <w:rsid w:val="00B546A1"/>
    <w:rsid w:val="00B622D6"/>
    <w:rsid w:val="00B6499C"/>
    <w:rsid w:val="00B661D5"/>
    <w:rsid w:val="00B71A89"/>
    <w:rsid w:val="00B71D92"/>
    <w:rsid w:val="00B7310A"/>
    <w:rsid w:val="00B7471D"/>
    <w:rsid w:val="00B76C82"/>
    <w:rsid w:val="00B827D1"/>
    <w:rsid w:val="00B87CC7"/>
    <w:rsid w:val="00B91421"/>
    <w:rsid w:val="00B93627"/>
    <w:rsid w:val="00B93D3A"/>
    <w:rsid w:val="00BA581F"/>
    <w:rsid w:val="00BB0321"/>
    <w:rsid w:val="00BB4BA6"/>
    <w:rsid w:val="00BB7877"/>
    <w:rsid w:val="00BC48BE"/>
    <w:rsid w:val="00BC5B59"/>
    <w:rsid w:val="00BD2491"/>
    <w:rsid w:val="00BD34D6"/>
    <w:rsid w:val="00BD397A"/>
    <w:rsid w:val="00BE35B1"/>
    <w:rsid w:val="00BE50F2"/>
    <w:rsid w:val="00BF56A3"/>
    <w:rsid w:val="00BF72A6"/>
    <w:rsid w:val="00C11D8D"/>
    <w:rsid w:val="00C24E57"/>
    <w:rsid w:val="00C26064"/>
    <w:rsid w:val="00C27538"/>
    <w:rsid w:val="00C33940"/>
    <w:rsid w:val="00C371F2"/>
    <w:rsid w:val="00C40113"/>
    <w:rsid w:val="00C53E3C"/>
    <w:rsid w:val="00C61CEB"/>
    <w:rsid w:val="00C62C11"/>
    <w:rsid w:val="00C65478"/>
    <w:rsid w:val="00C67951"/>
    <w:rsid w:val="00C75759"/>
    <w:rsid w:val="00C77A22"/>
    <w:rsid w:val="00C82C2E"/>
    <w:rsid w:val="00C85F8D"/>
    <w:rsid w:val="00C91F47"/>
    <w:rsid w:val="00C92EA8"/>
    <w:rsid w:val="00C96CEB"/>
    <w:rsid w:val="00CA0A31"/>
    <w:rsid w:val="00CA552F"/>
    <w:rsid w:val="00CA5A90"/>
    <w:rsid w:val="00CA6B36"/>
    <w:rsid w:val="00CB29CE"/>
    <w:rsid w:val="00CC0A68"/>
    <w:rsid w:val="00CC3F53"/>
    <w:rsid w:val="00CC3F6B"/>
    <w:rsid w:val="00CC44E9"/>
    <w:rsid w:val="00CD21BD"/>
    <w:rsid w:val="00CD3BD5"/>
    <w:rsid w:val="00CD529F"/>
    <w:rsid w:val="00CE3394"/>
    <w:rsid w:val="00CE49DD"/>
    <w:rsid w:val="00CF105D"/>
    <w:rsid w:val="00CF2375"/>
    <w:rsid w:val="00D07F9B"/>
    <w:rsid w:val="00D171CF"/>
    <w:rsid w:val="00D23399"/>
    <w:rsid w:val="00D2642E"/>
    <w:rsid w:val="00D32AD9"/>
    <w:rsid w:val="00D345ED"/>
    <w:rsid w:val="00D369B8"/>
    <w:rsid w:val="00D45FC9"/>
    <w:rsid w:val="00D4601A"/>
    <w:rsid w:val="00D47A19"/>
    <w:rsid w:val="00D540E6"/>
    <w:rsid w:val="00D545B5"/>
    <w:rsid w:val="00D57DFD"/>
    <w:rsid w:val="00D61BAE"/>
    <w:rsid w:val="00D6307E"/>
    <w:rsid w:val="00D66E20"/>
    <w:rsid w:val="00D719E0"/>
    <w:rsid w:val="00D725B8"/>
    <w:rsid w:val="00D76382"/>
    <w:rsid w:val="00D76B20"/>
    <w:rsid w:val="00D81499"/>
    <w:rsid w:val="00D81B0C"/>
    <w:rsid w:val="00D8403E"/>
    <w:rsid w:val="00D8584D"/>
    <w:rsid w:val="00D8768C"/>
    <w:rsid w:val="00D87F63"/>
    <w:rsid w:val="00D9154C"/>
    <w:rsid w:val="00DA2CB4"/>
    <w:rsid w:val="00DB2685"/>
    <w:rsid w:val="00DB415D"/>
    <w:rsid w:val="00DB6A82"/>
    <w:rsid w:val="00DB7608"/>
    <w:rsid w:val="00DC1EC9"/>
    <w:rsid w:val="00DD3728"/>
    <w:rsid w:val="00DE6392"/>
    <w:rsid w:val="00DE730A"/>
    <w:rsid w:val="00DF1AAC"/>
    <w:rsid w:val="00E015CA"/>
    <w:rsid w:val="00E030FC"/>
    <w:rsid w:val="00E0686D"/>
    <w:rsid w:val="00E17434"/>
    <w:rsid w:val="00E24AEF"/>
    <w:rsid w:val="00E4190F"/>
    <w:rsid w:val="00E4504A"/>
    <w:rsid w:val="00E462AD"/>
    <w:rsid w:val="00E50146"/>
    <w:rsid w:val="00E525E5"/>
    <w:rsid w:val="00E575D7"/>
    <w:rsid w:val="00E62728"/>
    <w:rsid w:val="00E628AA"/>
    <w:rsid w:val="00E662BF"/>
    <w:rsid w:val="00E66FB8"/>
    <w:rsid w:val="00E71470"/>
    <w:rsid w:val="00E80913"/>
    <w:rsid w:val="00E8136D"/>
    <w:rsid w:val="00E84B4F"/>
    <w:rsid w:val="00E85518"/>
    <w:rsid w:val="00E92448"/>
    <w:rsid w:val="00E93737"/>
    <w:rsid w:val="00E956B6"/>
    <w:rsid w:val="00EA5695"/>
    <w:rsid w:val="00EB1917"/>
    <w:rsid w:val="00EC079D"/>
    <w:rsid w:val="00EC15B5"/>
    <w:rsid w:val="00EC1D87"/>
    <w:rsid w:val="00ED2A82"/>
    <w:rsid w:val="00ED2BB8"/>
    <w:rsid w:val="00ED3FC2"/>
    <w:rsid w:val="00ED7889"/>
    <w:rsid w:val="00EE65FF"/>
    <w:rsid w:val="00EE6818"/>
    <w:rsid w:val="00EF0F26"/>
    <w:rsid w:val="00EF2214"/>
    <w:rsid w:val="00F00F12"/>
    <w:rsid w:val="00F040A8"/>
    <w:rsid w:val="00F05B18"/>
    <w:rsid w:val="00F06D2A"/>
    <w:rsid w:val="00F06DFF"/>
    <w:rsid w:val="00F10ADC"/>
    <w:rsid w:val="00F128D9"/>
    <w:rsid w:val="00F14291"/>
    <w:rsid w:val="00F14B3A"/>
    <w:rsid w:val="00F1578D"/>
    <w:rsid w:val="00F17FC1"/>
    <w:rsid w:val="00F268F7"/>
    <w:rsid w:val="00F32C4E"/>
    <w:rsid w:val="00F34FD1"/>
    <w:rsid w:val="00F4176A"/>
    <w:rsid w:val="00F435F1"/>
    <w:rsid w:val="00F455B5"/>
    <w:rsid w:val="00F515FF"/>
    <w:rsid w:val="00F61944"/>
    <w:rsid w:val="00F66443"/>
    <w:rsid w:val="00F66CA1"/>
    <w:rsid w:val="00F85BE7"/>
    <w:rsid w:val="00F85CE9"/>
    <w:rsid w:val="00F90C74"/>
    <w:rsid w:val="00F90F88"/>
    <w:rsid w:val="00F926EF"/>
    <w:rsid w:val="00F978C9"/>
    <w:rsid w:val="00F97D5A"/>
    <w:rsid w:val="00FA31F8"/>
    <w:rsid w:val="00FA32EE"/>
    <w:rsid w:val="00FB6A7B"/>
    <w:rsid w:val="00FB7395"/>
    <w:rsid w:val="00FC16DB"/>
    <w:rsid w:val="00FC3309"/>
    <w:rsid w:val="00FD6F19"/>
    <w:rsid w:val="00FE4D28"/>
    <w:rsid w:val="00FE5834"/>
    <w:rsid w:val="00FE605A"/>
    <w:rsid w:val="00FF06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5039F5D"/>
  <w14:defaultImageDpi w14:val="96"/>
  <w15:docId w15:val="{E61CB460-4156-4FC4-8033-72356FD04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5763D"/>
    <w:pPr>
      <w:widowControl w:val="0"/>
      <w:overflowPunct w:val="0"/>
      <w:adjustRightInd w:val="0"/>
      <w:jc w:val="both"/>
      <w:textAlignment w:val="baseline"/>
    </w:pPr>
    <w:rPr>
      <w:rFonts w:ascii="ＭＳ 明朝" w:hAnsi="ＭＳ 明朝"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A4B10"/>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8A4B10"/>
    <w:rPr>
      <w:rFonts w:asciiTheme="majorHAnsi" w:eastAsiaTheme="majorEastAsia" w:hAnsiTheme="majorHAnsi" w:cstheme="majorBidi"/>
      <w:color w:val="000000"/>
      <w:kern w:val="0"/>
      <w:sz w:val="18"/>
      <w:szCs w:val="18"/>
    </w:rPr>
  </w:style>
  <w:style w:type="paragraph" w:styleId="a5">
    <w:name w:val="header"/>
    <w:basedOn w:val="a"/>
    <w:link w:val="a6"/>
    <w:uiPriority w:val="99"/>
    <w:unhideWhenUsed/>
    <w:rsid w:val="00CC0A68"/>
    <w:pPr>
      <w:tabs>
        <w:tab w:val="center" w:pos="4252"/>
        <w:tab w:val="right" w:pos="8504"/>
      </w:tabs>
      <w:snapToGrid w:val="0"/>
    </w:pPr>
  </w:style>
  <w:style w:type="character" w:customStyle="1" w:styleId="a6">
    <w:name w:val="ヘッダー (文字)"/>
    <w:basedOn w:val="a0"/>
    <w:link w:val="a5"/>
    <w:uiPriority w:val="99"/>
    <w:rsid w:val="00CC0A68"/>
    <w:rPr>
      <w:rFonts w:ascii="ＭＳ 明朝" w:hAnsi="ＭＳ 明朝" w:cs="ＭＳ 明朝"/>
      <w:color w:val="000000"/>
      <w:kern w:val="0"/>
      <w:sz w:val="22"/>
    </w:rPr>
  </w:style>
  <w:style w:type="paragraph" w:styleId="a7">
    <w:name w:val="footer"/>
    <w:basedOn w:val="a"/>
    <w:link w:val="a8"/>
    <w:uiPriority w:val="99"/>
    <w:unhideWhenUsed/>
    <w:rsid w:val="00CC0A68"/>
    <w:pPr>
      <w:tabs>
        <w:tab w:val="center" w:pos="4252"/>
        <w:tab w:val="right" w:pos="8504"/>
      </w:tabs>
      <w:snapToGrid w:val="0"/>
    </w:pPr>
  </w:style>
  <w:style w:type="character" w:customStyle="1" w:styleId="a8">
    <w:name w:val="フッター (文字)"/>
    <w:basedOn w:val="a0"/>
    <w:link w:val="a7"/>
    <w:uiPriority w:val="99"/>
    <w:rsid w:val="00CC0A68"/>
    <w:rPr>
      <w:rFonts w:ascii="ＭＳ 明朝" w:hAnsi="ＭＳ 明朝" w:cs="ＭＳ 明朝"/>
      <w:color w:val="000000"/>
      <w:kern w:val="0"/>
      <w:sz w:val="22"/>
    </w:rPr>
  </w:style>
  <w:style w:type="character" w:styleId="a9">
    <w:name w:val="annotation reference"/>
    <w:basedOn w:val="a0"/>
    <w:uiPriority w:val="99"/>
    <w:semiHidden/>
    <w:unhideWhenUsed/>
    <w:rsid w:val="00A55BC5"/>
    <w:rPr>
      <w:sz w:val="18"/>
      <w:szCs w:val="18"/>
    </w:rPr>
  </w:style>
  <w:style w:type="paragraph" w:styleId="aa">
    <w:name w:val="annotation text"/>
    <w:basedOn w:val="a"/>
    <w:link w:val="ab"/>
    <w:uiPriority w:val="99"/>
    <w:semiHidden/>
    <w:unhideWhenUsed/>
    <w:rsid w:val="00A55BC5"/>
    <w:pPr>
      <w:jc w:val="left"/>
    </w:pPr>
  </w:style>
  <w:style w:type="character" w:customStyle="1" w:styleId="ab">
    <w:name w:val="コメント文字列 (文字)"/>
    <w:basedOn w:val="a0"/>
    <w:link w:val="aa"/>
    <w:uiPriority w:val="99"/>
    <w:semiHidden/>
    <w:rsid w:val="00A55BC5"/>
    <w:rPr>
      <w:rFonts w:ascii="ＭＳ 明朝" w:hAnsi="ＭＳ 明朝" w:cs="ＭＳ 明朝"/>
      <w:color w:val="000000"/>
      <w:kern w:val="0"/>
      <w:sz w:val="22"/>
    </w:rPr>
  </w:style>
  <w:style w:type="paragraph" w:styleId="ac">
    <w:name w:val="annotation subject"/>
    <w:basedOn w:val="aa"/>
    <w:next w:val="aa"/>
    <w:link w:val="ad"/>
    <w:uiPriority w:val="99"/>
    <w:semiHidden/>
    <w:unhideWhenUsed/>
    <w:rsid w:val="00A55BC5"/>
    <w:rPr>
      <w:b/>
      <w:bCs/>
    </w:rPr>
  </w:style>
  <w:style w:type="character" w:customStyle="1" w:styleId="ad">
    <w:name w:val="コメント内容 (文字)"/>
    <w:basedOn w:val="ab"/>
    <w:link w:val="ac"/>
    <w:uiPriority w:val="99"/>
    <w:semiHidden/>
    <w:rsid w:val="00A55BC5"/>
    <w:rPr>
      <w:rFonts w:ascii="ＭＳ 明朝" w:hAnsi="ＭＳ 明朝" w:cs="ＭＳ 明朝"/>
      <w:b/>
      <w:bCs/>
      <w:color w:val="000000"/>
      <w:kern w:val="0"/>
      <w:sz w:val="22"/>
    </w:rPr>
  </w:style>
  <w:style w:type="table" w:styleId="ae">
    <w:name w:val="Table Grid"/>
    <w:basedOn w:val="a1"/>
    <w:uiPriority w:val="39"/>
    <w:rsid w:val="000034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te Heading"/>
    <w:basedOn w:val="a"/>
    <w:next w:val="a"/>
    <w:link w:val="af0"/>
    <w:uiPriority w:val="99"/>
    <w:unhideWhenUsed/>
    <w:rsid w:val="007C32C4"/>
    <w:pPr>
      <w:jc w:val="center"/>
    </w:pPr>
    <w:rPr>
      <w:rFonts w:ascii="Times New Roman" w:hAnsi="Times New Roman"/>
      <w:sz w:val="24"/>
      <w:szCs w:val="24"/>
    </w:rPr>
  </w:style>
  <w:style w:type="character" w:customStyle="1" w:styleId="af0">
    <w:name w:val="記 (文字)"/>
    <w:basedOn w:val="a0"/>
    <w:link w:val="af"/>
    <w:uiPriority w:val="99"/>
    <w:rsid w:val="007C32C4"/>
    <w:rPr>
      <w:rFonts w:cs="ＭＳ 明朝"/>
      <w:color w:val="000000"/>
      <w:kern w:val="0"/>
      <w:sz w:val="24"/>
      <w:szCs w:val="24"/>
    </w:rPr>
  </w:style>
  <w:style w:type="paragraph" w:styleId="af1">
    <w:name w:val="Closing"/>
    <w:basedOn w:val="a"/>
    <w:link w:val="af2"/>
    <w:uiPriority w:val="99"/>
    <w:unhideWhenUsed/>
    <w:rsid w:val="007C32C4"/>
    <w:pPr>
      <w:jc w:val="right"/>
    </w:pPr>
    <w:rPr>
      <w:rFonts w:ascii="Times New Roman" w:hAnsi="Times New Roman"/>
      <w:sz w:val="24"/>
      <w:szCs w:val="24"/>
    </w:rPr>
  </w:style>
  <w:style w:type="character" w:customStyle="1" w:styleId="af2">
    <w:name w:val="結語 (文字)"/>
    <w:basedOn w:val="a0"/>
    <w:link w:val="af1"/>
    <w:uiPriority w:val="99"/>
    <w:rsid w:val="007C32C4"/>
    <w:rPr>
      <w:rFonts w:cs="ＭＳ 明朝"/>
      <w:color w:val="000000"/>
      <w:kern w:val="0"/>
      <w:sz w:val="24"/>
      <w:szCs w:val="24"/>
    </w:rPr>
  </w:style>
  <w:style w:type="character" w:customStyle="1" w:styleId="brackets-color1">
    <w:name w:val="brackets-color1"/>
    <w:basedOn w:val="a0"/>
    <w:rsid w:val="00450E2F"/>
  </w:style>
  <w:style w:type="paragraph" w:customStyle="1" w:styleId="num">
    <w:name w:val="num"/>
    <w:basedOn w:val="a"/>
    <w:rsid w:val="00A30F95"/>
    <w:pPr>
      <w:widowControl/>
      <w:overflowPunct/>
      <w:adjustRightInd/>
      <w:spacing w:before="100" w:beforeAutospacing="1" w:after="100" w:afterAutospacing="1"/>
      <w:jc w:val="left"/>
      <w:textAlignment w:val="auto"/>
    </w:pPr>
    <w:rPr>
      <w:rFonts w:ascii="ＭＳ Ｐゴシック" w:eastAsia="ＭＳ Ｐゴシック" w:hAnsi="ＭＳ Ｐゴシック" w:cs="ＭＳ Ｐゴシック"/>
      <w:color w:val="auto"/>
      <w:sz w:val="24"/>
      <w:szCs w:val="24"/>
    </w:rPr>
  </w:style>
  <w:style w:type="character" w:customStyle="1" w:styleId="p">
    <w:name w:val="p"/>
    <w:basedOn w:val="a0"/>
    <w:rsid w:val="00A30F95"/>
  </w:style>
  <w:style w:type="character" w:styleId="af3">
    <w:name w:val="Hyperlink"/>
    <w:basedOn w:val="a0"/>
    <w:uiPriority w:val="99"/>
    <w:semiHidden/>
    <w:unhideWhenUsed/>
    <w:rsid w:val="00A30F95"/>
    <w:rPr>
      <w:color w:val="0000FF"/>
      <w:u w:val="single"/>
    </w:rPr>
  </w:style>
  <w:style w:type="paragraph" w:customStyle="1" w:styleId="1">
    <w:name w:val="表題1"/>
    <w:basedOn w:val="a"/>
    <w:rsid w:val="00A30F95"/>
    <w:pPr>
      <w:widowControl/>
      <w:overflowPunct/>
      <w:adjustRightInd/>
      <w:spacing w:before="100" w:beforeAutospacing="1" w:after="100" w:afterAutospacing="1"/>
      <w:jc w:val="left"/>
      <w:textAlignment w:val="auto"/>
    </w:pPr>
    <w:rPr>
      <w:rFonts w:ascii="ＭＳ Ｐゴシック" w:eastAsia="ＭＳ Ｐゴシック" w:hAnsi="ＭＳ Ｐゴシック" w:cs="ＭＳ Ｐゴシック"/>
      <w:color w:val="auto"/>
      <w:sz w:val="24"/>
      <w:szCs w:val="24"/>
    </w:rPr>
  </w:style>
  <w:style w:type="character" w:customStyle="1" w:styleId="cm">
    <w:name w:val="cm"/>
    <w:basedOn w:val="a0"/>
    <w:rsid w:val="00A30F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664782">
      <w:bodyDiv w:val="1"/>
      <w:marLeft w:val="0"/>
      <w:marRight w:val="0"/>
      <w:marTop w:val="0"/>
      <w:marBottom w:val="0"/>
      <w:divBdr>
        <w:top w:val="none" w:sz="0" w:space="0" w:color="auto"/>
        <w:left w:val="none" w:sz="0" w:space="0" w:color="auto"/>
        <w:bottom w:val="none" w:sz="0" w:space="0" w:color="auto"/>
        <w:right w:val="none" w:sz="0" w:space="0" w:color="auto"/>
      </w:divBdr>
    </w:div>
    <w:div w:id="800465303">
      <w:bodyDiv w:val="1"/>
      <w:marLeft w:val="0"/>
      <w:marRight w:val="0"/>
      <w:marTop w:val="0"/>
      <w:marBottom w:val="0"/>
      <w:divBdr>
        <w:top w:val="none" w:sz="0" w:space="0" w:color="auto"/>
        <w:left w:val="none" w:sz="0" w:space="0" w:color="auto"/>
        <w:bottom w:val="none" w:sz="0" w:space="0" w:color="auto"/>
        <w:right w:val="none" w:sz="0" w:space="0" w:color="auto"/>
      </w:divBdr>
      <w:divsChild>
        <w:div w:id="1920556819">
          <w:marLeft w:val="0"/>
          <w:marRight w:val="0"/>
          <w:marTop w:val="0"/>
          <w:marBottom w:val="0"/>
          <w:divBdr>
            <w:top w:val="none" w:sz="0" w:space="0" w:color="auto"/>
            <w:left w:val="none" w:sz="0" w:space="0" w:color="auto"/>
            <w:bottom w:val="none" w:sz="0" w:space="0" w:color="auto"/>
            <w:right w:val="none" w:sz="0" w:space="0" w:color="auto"/>
          </w:divBdr>
          <w:divsChild>
            <w:div w:id="589310672">
              <w:marLeft w:val="0"/>
              <w:marRight w:val="0"/>
              <w:marTop w:val="0"/>
              <w:marBottom w:val="0"/>
              <w:divBdr>
                <w:top w:val="none" w:sz="0" w:space="0" w:color="auto"/>
                <w:left w:val="none" w:sz="0" w:space="0" w:color="auto"/>
                <w:bottom w:val="none" w:sz="0" w:space="0" w:color="auto"/>
                <w:right w:val="none" w:sz="0" w:space="0" w:color="auto"/>
              </w:divBdr>
              <w:divsChild>
                <w:div w:id="508373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893969">
          <w:marLeft w:val="0"/>
          <w:marRight w:val="0"/>
          <w:marTop w:val="0"/>
          <w:marBottom w:val="0"/>
          <w:divBdr>
            <w:top w:val="none" w:sz="0" w:space="0" w:color="auto"/>
            <w:left w:val="none" w:sz="0" w:space="0" w:color="auto"/>
            <w:bottom w:val="none" w:sz="0" w:space="0" w:color="auto"/>
            <w:right w:val="none" w:sz="0" w:space="0" w:color="auto"/>
          </w:divBdr>
          <w:divsChild>
            <w:div w:id="1173691934">
              <w:marLeft w:val="0"/>
              <w:marRight w:val="0"/>
              <w:marTop w:val="0"/>
              <w:marBottom w:val="0"/>
              <w:divBdr>
                <w:top w:val="none" w:sz="0" w:space="0" w:color="auto"/>
                <w:left w:val="none" w:sz="0" w:space="0" w:color="auto"/>
                <w:bottom w:val="none" w:sz="0" w:space="0" w:color="auto"/>
                <w:right w:val="none" w:sz="0" w:space="0" w:color="auto"/>
              </w:divBdr>
              <w:divsChild>
                <w:div w:id="190459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d5d2a240-8397-4433-8b3d-0c8a21ec22c7}" enabled="1" method="Privileged" siteId="{d4c26ad0-31e8-4560-af3c-a7ebcce77bcc}" contentBits="0" removed="0"/>
</clbl:labelList>
</file>

<file path=docProps/app.xml><?xml version="1.0" encoding="utf-8"?>
<Properties xmlns="http://schemas.openxmlformats.org/officeDocument/2006/extended-properties" xmlns:vt="http://schemas.openxmlformats.org/officeDocument/2006/docPropsVTypes">
  <Template>Normal</Template>
  <TotalTime>113</TotalTime>
  <Pages>3</Pages>
  <Words>340</Words>
  <Characters>1940</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S-SHOUBOU-021</dc:creator>
  <cp:lastModifiedBy>S-SHOUBOU-021</cp:lastModifiedBy>
  <cp:revision>19</cp:revision>
  <cp:lastPrinted>2026-01-14T06:47:00Z</cp:lastPrinted>
  <dcterms:created xsi:type="dcterms:W3CDTF">2025-12-25T08:00:00Z</dcterms:created>
  <dcterms:modified xsi:type="dcterms:W3CDTF">2026-02-18T06:36:00Z</dcterms:modified>
</cp:coreProperties>
</file>